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4246" w14:textId="6AF28BC8" w:rsidR="00E2527E" w:rsidRPr="00D85F94" w:rsidRDefault="00E2527E" w:rsidP="005C34D3">
      <w:pPr>
        <w:spacing w:line="276" w:lineRule="auto"/>
        <w:rPr>
          <w:rFonts w:eastAsia="Arial" w:cstheme="minorHAnsi"/>
          <w:b/>
          <w:bCs/>
          <w:color w:val="333333"/>
          <w:sz w:val="28"/>
          <w:szCs w:val="28"/>
        </w:rPr>
      </w:pPr>
      <w:r w:rsidRPr="00D85F94">
        <w:rPr>
          <w:rFonts w:eastAsia="Arial" w:cstheme="minorHAnsi"/>
          <w:b/>
          <w:bCs/>
          <w:color w:val="333333"/>
          <w:sz w:val="28"/>
          <w:szCs w:val="28"/>
        </w:rPr>
        <w:t xml:space="preserve">Paediatric </w:t>
      </w:r>
      <w:r w:rsidR="00486C98" w:rsidRPr="00D85F94">
        <w:rPr>
          <w:rFonts w:eastAsia="Arial" w:cstheme="minorHAnsi"/>
          <w:b/>
          <w:bCs/>
          <w:color w:val="333333"/>
          <w:sz w:val="28"/>
          <w:szCs w:val="28"/>
        </w:rPr>
        <w:t>Speech and Language</w:t>
      </w:r>
      <w:r w:rsidRPr="00D85F94">
        <w:rPr>
          <w:rFonts w:eastAsia="Arial" w:cstheme="minorHAnsi"/>
          <w:b/>
          <w:bCs/>
          <w:color w:val="333333"/>
          <w:sz w:val="28"/>
          <w:szCs w:val="28"/>
        </w:rPr>
        <w:t xml:space="preserve"> Therapist – Education</w:t>
      </w:r>
    </w:p>
    <w:p w14:paraId="55F63FA9" w14:textId="5585F87B" w:rsidR="00E2527E" w:rsidRPr="00D85F94" w:rsidRDefault="00E2527E" w:rsidP="00E06A5C">
      <w:pPr>
        <w:widowControl w:val="0"/>
        <w:autoSpaceDE w:val="0"/>
        <w:autoSpaceDN w:val="0"/>
        <w:spacing w:after="0" w:line="276" w:lineRule="auto"/>
        <w:outlineLvl w:val="1"/>
        <w:rPr>
          <w:rFonts w:eastAsia="Arial" w:cstheme="minorHAnsi"/>
          <w:b/>
          <w:bCs/>
          <w:color w:val="333333"/>
          <w:sz w:val="24"/>
          <w:szCs w:val="24"/>
        </w:rPr>
      </w:pPr>
      <w:r w:rsidRPr="00D85F94">
        <w:rPr>
          <w:rFonts w:eastAsia="Arial" w:cstheme="minorHAnsi"/>
          <w:b/>
          <w:bCs/>
          <w:color w:val="333333"/>
          <w:sz w:val="24"/>
          <w:szCs w:val="24"/>
        </w:rPr>
        <w:t xml:space="preserve">Band </w:t>
      </w:r>
      <w:r w:rsidR="00F209FD" w:rsidRPr="00D85F94">
        <w:rPr>
          <w:rFonts w:eastAsia="Arial" w:cstheme="minorHAnsi"/>
          <w:b/>
          <w:bCs/>
          <w:color w:val="333333"/>
          <w:sz w:val="24"/>
          <w:szCs w:val="24"/>
        </w:rPr>
        <w:t xml:space="preserve">6 Specialist </w:t>
      </w:r>
      <w:r w:rsidR="00974646" w:rsidRPr="00D85F94">
        <w:rPr>
          <w:rFonts w:eastAsia="Arial" w:cstheme="minorHAnsi"/>
          <w:b/>
          <w:bCs/>
          <w:color w:val="333333"/>
          <w:sz w:val="24"/>
          <w:szCs w:val="24"/>
        </w:rPr>
        <w:t>Speech and Language</w:t>
      </w:r>
      <w:r w:rsidR="00F209FD" w:rsidRPr="00D85F94">
        <w:rPr>
          <w:rFonts w:eastAsia="Arial" w:cstheme="minorHAnsi"/>
          <w:b/>
          <w:bCs/>
          <w:color w:val="333333"/>
          <w:sz w:val="24"/>
          <w:szCs w:val="24"/>
        </w:rPr>
        <w:t xml:space="preserve"> </w:t>
      </w:r>
      <w:r w:rsidR="009F5112" w:rsidRPr="009F5112">
        <w:rPr>
          <w:rFonts w:eastAsia="Arial" w:cstheme="minorHAnsi"/>
          <w:b/>
          <w:bCs/>
          <w:color w:val="333333"/>
          <w:sz w:val="24"/>
          <w:szCs w:val="24"/>
        </w:rPr>
        <w:t>Therapist</w:t>
      </w:r>
    </w:p>
    <w:p w14:paraId="6F1218BE" w14:textId="1424FF3A" w:rsidR="00E2527E" w:rsidRPr="00EC5362" w:rsidRDefault="00E2527E" w:rsidP="00EC5362">
      <w:pPr>
        <w:widowControl w:val="0"/>
        <w:autoSpaceDE w:val="0"/>
        <w:autoSpaceDN w:val="0"/>
        <w:spacing w:after="0" w:line="276" w:lineRule="auto"/>
        <w:outlineLvl w:val="1"/>
        <w:rPr>
          <w:rFonts w:eastAsia="Arial" w:cstheme="minorHAnsi"/>
          <w:b/>
          <w:bCs/>
          <w:color w:val="333333"/>
          <w:sz w:val="24"/>
          <w:szCs w:val="24"/>
        </w:rPr>
      </w:pPr>
      <w:r w:rsidRPr="00D85F94">
        <w:rPr>
          <w:rFonts w:eastAsia="Arial" w:cstheme="minorHAnsi"/>
          <w:b/>
          <w:bCs/>
          <w:color w:val="333333"/>
          <w:sz w:val="24"/>
          <w:szCs w:val="24"/>
        </w:rPr>
        <w:t>Term Time Only</w:t>
      </w:r>
      <w:r w:rsidR="00F209FD" w:rsidRPr="00D85F94">
        <w:rPr>
          <w:rFonts w:eastAsia="Arial" w:cstheme="minorHAnsi"/>
          <w:b/>
          <w:bCs/>
          <w:color w:val="333333"/>
          <w:sz w:val="24"/>
          <w:szCs w:val="24"/>
        </w:rPr>
        <w:t xml:space="preserve"> or Full time</w:t>
      </w:r>
      <w:r w:rsidR="00EC5362">
        <w:rPr>
          <w:rFonts w:eastAsia="Arial" w:cstheme="minorHAnsi"/>
          <w:b/>
          <w:bCs/>
          <w:color w:val="333333"/>
          <w:sz w:val="24"/>
          <w:szCs w:val="24"/>
        </w:rPr>
        <w:t>: 37 hours per week</w:t>
      </w:r>
    </w:p>
    <w:p w14:paraId="1699B765" w14:textId="0481BF36" w:rsidR="00E2527E" w:rsidRPr="00D85F94" w:rsidRDefault="00E2527E" w:rsidP="00E06A5C">
      <w:pPr>
        <w:widowControl w:val="0"/>
        <w:autoSpaceDE w:val="0"/>
        <w:autoSpaceDN w:val="0"/>
        <w:spacing w:after="0" w:line="276" w:lineRule="auto"/>
        <w:rPr>
          <w:rFonts w:eastAsia="Arial" w:cstheme="minorHAnsi"/>
          <w:b/>
          <w:sz w:val="24"/>
          <w:szCs w:val="24"/>
          <w:shd w:val="clear" w:color="auto" w:fill="FFFFFF"/>
        </w:rPr>
      </w:pPr>
      <w:r w:rsidRPr="00D85F94">
        <w:rPr>
          <w:rFonts w:eastAsia="Arial" w:cstheme="minorHAnsi"/>
          <w:b/>
          <w:sz w:val="24"/>
          <w:szCs w:val="24"/>
          <w:shd w:val="clear" w:color="auto" w:fill="FFFFFF"/>
        </w:rPr>
        <w:t>Salary</w:t>
      </w:r>
      <w:r w:rsidR="00EC5362">
        <w:rPr>
          <w:rFonts w:eastAsia="Arial" w:cstheme="minorHAnsi"/>
          <w:b/>
          <w:sz w:val="24"/>
          <w:szCs w:val="24"/>
          <w:shd w:val="clear" w:color="auto" w:fill="FFFFFF"/>
        </w:rPr>
        <w:t xml:space="preserve">: </w:t>
      </w:r>
      <w:r w:rsidRPr="00D85F94">
        <w:rPr>
          <w:rFonts w:eastAsia="Arial" w:cstheme="minorHAnsi"/>
          <w:b/>
          <w:sz w:val="24"/>
          <w:szCs w:val="24"/>
          <w:shd w:val="clear" w:color="auto" w:fill="FFFFFF"/>
        </w:rPr>
        <w:t xml:space="preserve"> </w:t>
      </w:r>
      <w:r w:rsidR="007C6E29">
        <w:rPr>
          <w:rFonts w:eastAsia="Arial" w:cstheme="minorHAnsi"/>
          <w:b/>
          <w:sz w:val="24"/>
          <w:szCs w:val="24"/>
          <w:shd w:val="clear" w:color="auto" w:fill="FFFFFF"/>
        </w:rPr>
        <w:t xml:space="preserve">Cognus Band 3 to 4, </w:t>
      </w:r>
      <w:bookmarkStart w:id="0" w:name="_Hlk166675269"/>
      <w:r w:rsidR="00456002" w:rsidRPr="00D85F94">
        <w:rPr>
          <w:rFonts w:eastAsia="Arial" w:cstheme="minorHAnsi"/>
          <w:b/>
          <w:sz w:val="24"/>
          <w:szCs w:val="24"/>
          <w:shd w:val="clear" w:color="auto" w:fill="FFFFFF"/>
        </w:rPr>
        <w:t xml:space="preserve">£42,301.88 </w:t>
      </w:r>
      <w:r w:rsidR="00F014A4">
        <w:rPr>
          <w:rFonts w:eastAsia="Arial" w:cstheme="minorHAnsi"/>
          <w:b/>
          <w:sz w:val="24"/>
          <w:szCs w:val="24"/>
          <w:shd w:val="clear" w:color="auto" w:fill="FFFFFF"/>
        </w:rPr>
        <w:t>to</w:t>
      </w:r>
      <w:r w:rsidR="00456002" w:rsidRPr="00D85F94">
        <w:rPr>
          <w:rFonts w:eastAsia="Arial" w:cstheme="minorHAnsi"/>
          <w:b/>
          <w:sz w:val="24"/>
          <w:szCs w:val="24"/>
          <w:shd w:val="clear" w:color="auto" w:fill="FFFFFF"/>
        </w:rPr>
        <w:t xml:space="preserve"> £50,245.12 </w:t>
      </w:r>
      <w:bookmarkEnd w:id="0"/>
      <w:r w:rsidRPr="00D85F94">
        <w:rPr>
          <w:rFonts w:eastAsia="Arial" w:cstheme="minorHAnsi"/>
          <w:b/>
          <w:sz w:val="24"/>
          <w:szCs w:val="24"/>
          <w:shd w:val="clear" w:color="auto" w:fill="FFFFFF"/>
        </w:rPr>
        <w:t>(</w:t>
      </w:r>
      <w:r w:rsidR="000172B1">
        <w:rPr>
          <w:rFonts w:eastAsia="Arial" w:cstheme="minorHAnsi"/>
          <w:b/>
          <w:sz w:val="24"/>
          <w:szCs w:val="24"/>
          <w:shd w:val="clear" w:color="auto" w:fill="FFFFFF"/>
        </w:rPr>
        <w:t xml:space="preserve">1 </w:t>
      </w:r>
      <w:r w:rsidRPr="00D85F94">
        <w:rPr>
          <w:rFonts w:eastAsia="Arial" w:cstheme="minorHAnsi"/>
          <w:b/>
          <w:sz w:val="24"/>
          <w:szCs w:val="24"/>
          <w:shd w:val="clear" w:color="auto" w:fill="FFFFFF"/>
        </w:rPr>
        <w:t>FTE) including HCAS</w:t>
      </w:r>
    </w:p>
    <w:p w14:paraId="35A1B657" w14:textId="00F26475" w:rsidR="00E2527E" w:rsidRPr="00D85F94" w:rsidRDefault="00E2527E" w:rsidP="00F014A4">
      <w:pPr>
        <w:widowControl w:val="0"/>
        <w:autoSpaceDE w:val="0"/>
        <w:autoSpaceDN w:val="0"/>
        <w:spacing w:after="0" w:line="276" w:lineRule="auto"/>
        <w:rPr>
          <w:rFonts w:eastAsia="Arial" w:cstheme="minorHAnsi"/>
          <w:b/>
          <w:color w:val="333333"/>
          <w:sz w:val="24"/>
          <w:szCs w:val="24"/>
          <w:shd w:val="clear" w:color="auto" w:fill="FFFFFF"/>
        </w:rPr>
      </w:pPr>
      <w:r w:rsidRPr="00D85F94">
        <w:rPr>
          <w:rFonts w:eastAsia="Arial" w:cstheme="minorHAnsi"/>
          <w:b/>
          <w:color w:val="333333"/>
          <w:sz w:val="24"/>
          <w:szCs w:val="24"/>
          <w:shd w:val="clear" w:color="auto" w:fill="FFFFFF"/>
        </w:rPr>
        <w:t>Location</w:t>
      </w:r>
      <w:r w:rsidR="000B16BC">
        <w:rPr>
          <w:rFonts w:eastAsia="Arial" w:cstheme="minorHAnsi"/>
          <w:b/>
          <w:color w:val="333333"/>
          <w:sz w:val="24"/>
          <w:szCs w:val="24"/>
          <w:shd w:val="clear" w:color="auto" w:fill="FFFFFF"/>
        </w:rPr>
        <w:t>s</w:t>
      </w:r>
      <w:r w:rsidRPr="00D85F94">
        <w:rPr>
          <w:rFonts w:eastAsia="Arial" w:cstheme="minorHAnsi"/>
          <w:b/>
          <w:color w:val="333333"/>
          <w:sz w:val="24"/>
          <w:szCs w:val="24"/>
          <w:shd w:val="clear" w:color="auto" w:fill="FFFFFF"/>
        </w:rPr>
        <w:t>: London Borough of Sutton, Sherwood Park School</w:t>
      </w:r>
      <w:r w:rsidR="00974646" w:rsidRPr="00D85F94">
        <w:rPr>
          <w:rFonts w:eastAsia="Arial" w:cstheme="minorHAnsi"/>
          <w:b/>
          <w:color w:val="333333"/>
          <w:sz w:val="24"/>
          <w:szCs w:val="24"/>
          <w:shd w:val="clear" w:color="auto" w:fill="FFFFFF"/>
        </w:rPr>
        <w:t xml:space="preserve">, </w:t>
      </w:r>
      <w:r w:rsidR="00AC6081" w:rsidRPr="00D85F94">
        <w:rPr>
          <w:rFonts w:eastAsia="Arial" w:cstheme="minorHAnsi"/>
          <w:b/>
          <w:color w:val="333333"/>
          <w:sz w:val="24"/>
          <w:szCs w:val="24"/>
          <w:shd w:val="clear" w:color="auto" w:fill="FFFFFF"/>
        </w:rPr>
        <w:t>Sherwood Park Campus</w:t>
      </w:r>
    </w:p>
    <w:p w14:paraId="17DCFDB3" w14:textId="77777777" w:rsidR="00E2527E" w:rsidRPr="00D85F94" w:rsidRDefault="00E2527E" w:rsidP="00E06A5C">
      <w:pPr>
        <w:widowControl w:val="0"/>
        <w:autoSpaceDE w:val="0"/>
        <w:autoSpaceDN w:val="0"/>
        <w:spacing w:after="0" w:line="276" w:lineRule="auto"/>
        <w:ind w:right="285"/>
        <w:rPr>
          <w:rFonts w:eastAsia="Arial" w:cstheme="minorHAnsi"/>
          <w:b/>
          <w:sz w:val="24"/>
          <w:szCs w:val="24"/>
          <w:shd w:val="clear" w:color="auto" w:fill="FFFFFF"/>
        </w:rPr>
      </w:pPr>
    </w:p>
    <w:p w14:paraId="13FD8A8E" w14:textId="77777777" w:rsidR="00E2527E" w:rsidRPr="00D85F94" w:rsidRDefault="00E2527E" w:rsidP="0035273C">
      <w:pPr>
        <w:widowControl w:val="0"/>
        <w:autoSpaceDE w:val="0"/>
        <w:autoSpaceDN w:val="0"/>
        <w:spacing w:after="0" w:line="276" w:lineRule="auto"/>
        <w:ind w:right="285"/>
        <w:jc w:val="both"/>
        <w:rPr>
          <w:rFonts w:eastAsia="Arial" w:cstheme="minorHAnsi"/>
          <w:sz w:val="24"/>
          <w:szCs w:val="24"/>
        </w:rPr>
      </w:pPr>
      <w:bookmarkStart w:id="1" w:name="_q003a5c63isl" w:colFirst="0" w:colLast="0"/>
      <w:bookmarkStart w:id="2" w:name="_nrn9twmf7fu9" w:colFirst="0" w:colLast="0"/>
      <w:bookmarkEnd w:id="1"/>
      <w:bookmarkEnd w:id="2"/>
      <w:r w:rsidRPr="00D85F94">
        <w:rPr>
          <w:rFonts w:eastAsia="Arial" w:cstheme="minorHAnsi"/>
          <w:sz w:val="24"/>
          <w:szCs w:val="24"/>
        </w:rPr>
        <w:t xml:space="preserve">Are you looking for a job in paediatric practice? </w:t>
      </w:r>
    </w:p>
    <w:p w14:paraId="00B92ADA" w14:textId="77777777" w:rsidR="00E2527E" w:rsidRPr="00D85F94" w:rsidRDefault="00E2527E" w:rsidP="0035273C">
      <w:pPr>
        <w:widowControl w:val="0"/>
        <w:autoSpaceDE w:val="0"/>
        <w:autoSpaceDN w:val="0"/>
        <w:spacing w:after="0" w:line="276" w:lineRule="auto"/>
        <w:ind w:left="270" w:right="285"/>
        <w:jc w:val="both"/>
        <w:rPr>
          <w:rFonts w:eastAsia="Arial" w:cstheme="minorHAnsi"/>
          <w:sz w:val="24"/>
          <w:szCs w:val="24"/>
        </w:rPr>
      </w:pPr>
      <w:bookmarkStart w:id="3" w:name="_nrqn01rs9i5s" w:colFirst="0" w:colLast="0"/>
      <w:bookmarkEnd w:id="3"/>
    </w:p>
    <w:p w14:paraId="5AADA8B0" w14:textId="77777777" w:rsidR="00E2527E" w:rsidRPr="00D85F94" w:rsidRDefault="00E2527E" w:rsidP="0035273C">
      <w:pPr>
        <w:widowControl w:val="0"/>
        <w:autoSpaceDE w:val="0"/>
        <w:autoSpaceDN w:val="0"/>
        <w:spacing w:after="0" w:line="276" w:lineRule="auto"/>
        <w:ind w:right="285"/>
        <w:jc w:val="both"/>
        <w:rPr>
          <w:rFonts w:eastAsia="Arial" w:cstheme="minorHAnsi"/>
          <w:sz w:val="24"/>
          <w:szCs w:val="24"/>
        </w:rPr>
      </w:pPr>
      <w:bookmarkStart w:id="4" w:name="_pvlppm8q2wvl" w:colFirst="0" w:colLast="0"/>
      <w:bookmarkEnd w:id="4"/>
      <w:r w:rsidRPr="00D85F94">
        <w:rPr>
          <w:rFonts w:eastAsia="Arial" w:cstheme="minorHAnsi"/>
          <w:sz w:val="24"/>
          <w:szCs w:val="24"/>
        </w:rPr>
        <w:t>Do you want to be part of a large trans-disciplinary team of dedicated teaching staff, occupational therapists, speech &amp; language therapists and wellbeing practitioners helping children aged 4-19 years with complex needs?</w:t>
      </w:r>
    </w:p>
    <w:p w14:paraId="532D4A52" w14:textId="77777777" w:rsidR="00E2527E" w:rsidRPr="00D85F94" w:rsidRDefault="00E2527E" w:rsidP="0035273C">
      <w:pPr>
        <w:widowControl w:val="0"/>
        <w:autoSpaceDE w:val="0"/>
        <w:autoSpaceDN w:val="0"/>
        <w:spacing w:after="0" w:line="276" w:lineRule="auto"/>
        <w:ind w:left="270" w:right="285"/>
        <w:jc w:val="both"/>
        <w:rPr>
          <w:rFonts w:eastAsia="Arial" w:cstheme="minorHAnsi"/>
          <w:sz w:val="24"/>
          <w:szCs w:val="24"/>
        </w:rPr>
      </w:pPr>
      <w:bookmarkStart w:id="5" w:name="_2rci1ddzfyoq" w:colFirst="0" w:colLast="0"/>
      <w:bookmarkEnd w:id="5"/>
    </w:p>
    <w:p w14:paraId="0B88FDB0" w14:textId="77777777" w:rsidR="00E2527E" w:rsidRPr="00D85F94" w:rsidRDefault="00E2527E" w:rsidP="0035273C">
      <w:pPr>
        <w:widowControl w:val="0"/>
        <w:autoSpaceDE w:val="0"/>
        <w:autoSpaceDN w:val="0"/>
        <w:spacing w:after="0" w:line="276" w:lineRule="auto"/>
        <w:ind w:right="285"/>
        <w:jc w:val="both"/>
        <w:rPr>
          <w:rFonts w:eastAsia="Arial" w:cstheme="minorHAnsi"/>
          <w:sz w:val="24"/>
          <w:szCs w:val="24"/>
        </w:rPr>
      </w:pPr>
      <w:bookmarkStart w:id="6" w:name="_sgw8h6sclhrj" w:colFirst="0" w:colLast="0"/>
      <w:bookmarkEnd w:id="6"/>
      <w:r w:rsidRPr="00D85F94">
        <w:rPr>
          <w:rFonts w:eastAsia="Arial" w:cstheme="minorHAnsi"/>
          <w:sz w:val="24"/>
          <w:szCs w:val="24"/>
        </w:rPr>
        <w:t>Do you have a passion for working with children, a growth mindset and are confident, enthusiastic, calm, and adaptable? We welcome you to apply to join our team.</w:t>
      </w:r>
    </w:p>
    <w:p w14:paraId="217910DF" w14:textId="77777777" w:rsidR="00E2527E" w:rsidRPr="00D85F94" w:rsidRDefault="00E2527E" w:rsidP="0035273C">
      <w:pPr>
        <w:widowControl w:val="0"/>
        <w:autoSpaceDE w:val="0"/>
        <w:autoSpaceDN w:val="0"/>
        <w:spacing w:after="0" w:line="276" w:lineRule="auto"/>
        <w:ind w:right="285"/>
        <w:jc w:val="both"/>
        <w:rPr>
          <w:rFonts w:eastAsia="Arial" w:cstheme="minorHAnsi"/>
          <w:sz w:val="24"/>
          <w:szCs w:val="24"/>
        </w:rPr>
      </w:pPr>
      <w:bookmarkStart w:id="7" w:name="_vacbtesc8g02" w:colFirst="0" w:colLast="0"/>
      <w:bookmarkEnd w:id="7"/>
    </w:p>
    <w:p w14:paraId="3C88FCE0" w14:textId="77777777" w:rsidR="00E2527E" w:rsidRPr="00D85F94" w:rsidRDefault="00E2527E" w:rsidP="0035273C">
      <w:pPr>
        <w:widowControl w:val="0"/>
        <w:autoSpaceDE w:val="0"/>
        <w:autoSpaceDN w:val="0"/>
        <w:spacing w:after="0" w:line="276" w:lineRule="auto"/>
        <w:ind w:right="285"/>
        <w:jc w:val="both"/>
        <w:rPr>
          <w:rFonts w:eastAsia="Arial" w:cstheme="minorHAnsi"/>
          <w:sz w:val="24"/>
          <w:szCs w:val="24"/>
        </w:rPr>
      </w:pPr>
      <w:bookmarkStart w:id="8" w:name="_47a0yrxqz7ij" w:colFirst="0" w:colLast="0"/>
      <w:bookmarkEnd w:id="8"/>
      <w:r w:rsidRPr="00D85F94">
        <w:rPr>
          <w:rFonts w:eastAsia="Arial" w:cstheme="minorHAnsi"/>
          <w:sz w:val="24"/>
          <w:szCs w:val="24"/>
        </w:rPr>
        <w:t>About us:</w:t>
      </w:r>
    </w:p>
    <w:p w14:paraId="6E59EA40" w14:textId="77777777" w:rsidR="00E2527E" w:rsidRPr="00D85F94" w:rsidRDefault="00E2527E" w:rsidP="0035273C">
      <w:pPr>
        <w:keepNext/>
        <w:keepLines/>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spacing w:after="180" w:line="276" w:lineRule="auto"/>
        <w:ind w:right="285"/>
        <w:jc w:val="both"/>
        <w:outlineLvl w:val="2"/>
        <w:rPr>
          <w:rFonts w:eastAsiaTheme="majorEastAsia" w:cstheme="minorHAnsi"/>
          <w:b/>
          <w:sz w:val="24"/>
          <w:szCs w:val="24"/>
        </w:rPr>
      </w:pPr>
      <w:bookmarkStart w:id="9" w:name="_2et92p0" w:colFirst="0" w:colLast="0"/>
      <w:bookmarkEnd w:id="9"/>
      <w:r w:rsidRPr="00D85F94">
        <w:rPr>
          <w:rFonts w:eastAsiaTheme="majorEastAsia" w:cstheme="minorHAnsi"/>
          <w:sz w:val="24"/>
          <w:szCs w:val="24"/>
        </w:rPr>
        <w:t>Sherwood Park School is an all age foundation special school, which consists of two campuses:</w:t>
      </w:r>
    </w:p>
    <w:p w14:paraId="0A7C8107" w14:textId="77777777" w:rsidR="00E2527E" w:rsidRPr="00FC4B18" w:rsidRDefault="00E2527E" w:rsidP="0035273C">
      <w:pPr>
        <w:keepNext/>
        <w:keepLines/>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autoSpaceDE w:val="0"/>
        <w:autoSpaceDN w:val="0"/>
        <w:spacing w:after="0" w:line="276" w:lineRule="auto"/>
        <w:ind w:right="285"/>
        <w:jc w:val="both"/>
        <w:outlineLvl w:val="2"/>
        <w:rPr>
          <w:rFonts w:eastAsiaTheme="majorEastAsia" w:cstheme="minorHAnsi"/>
          <w:b/>
          <w:sz w:val="24"/>
          <w:szCs w:val="24"/>
        </w:rPr>
      </w:pPr>
      <w:bookmarkStart w:id="10" w:name="_z32i77msb07c" w:colFirst="0" w:colLast="0"/>
      <w:bookmarkEnd w:id="10"/>
      <w:r w:rsidRPr="00D85F94">
        <w:rPr>
          <w:rFonts w:eastAsiaTheme="majorEastAsia" w:cstheme="minorHAnsi"/>
          <w:sz w:val="24"/>
          <w:szCs w:val="24"/>
        </w:rPr>
        <w:t xml:space="preserve">Sherwood Park Campus in Wallington, which provides for pupils whose primary needs are profound and multiple learning disabilities and severe learning disabilities. </w:t>
      </w:r>
    </w:p>
    <w:p w14:paraId="541F8CC6" w14:textId="77777777" w:rsidR="00FC4B18" w:rsidRPr="00D85F94" w:rsidRDefault="00FC4B18" w:rsidP="00FC4B18">
      <w:pPr>
        <w:keepNext/>
        <w:keepLines/>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spacing w:after="0" w:line="276" w:lineRule="auto"/>
        <w:ind w:left="360" w:right="285"/>
        <w:jc w:val="both"/>
        <w:outlineLvl w:val="2"/>
        <w:rPr>
          <w:rFonts w:eastAsiaTheme="majorEastAsia" w:cstheme="minorHAnsi"/>
          <w:b/>
          <w:sz w:val="24"/>
          <w:szCs w:val="24"/>
        </w:rPr>
      </w:pPr>
    </w:p>
    <w:p w14:paraId="656EB30C" w14:textId="77777777" w:rsidR="00E2527E" w:rsidRPr="00D85F94" w:rsidRDefault="00E2527E" w:rsidP="00FC4B18">
      <w:pPr>
        <w:keepNext/>
        <w:keepLines/>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autoSpaceDE w:val="0"/>
        <w:autoSpaceDN w:val="0"/>
        <w:spacing w:after="180" w:line="276" w:lineRule="auto"/>
        <w:ind w:right="285"/>
        <w:jc w:val="both"/>
        <w:outlineLvl w:val="2"/>
        <w:rPr>
          <w:rFonts w:eastAsiaTheme="majorEastAsia" w:cstheme="minorHAnsi"/>
          <w:b/>
          <w:sz w:val="24"/>
          <w:szCs w:val="24"/>
        </w:rPr>
      </w:pPr>
      <w:bookmarkStart w:id="11" w:name="_499l75ghw0vi" w:colFirst="0" w:colLast="0"/>
      <w:bookmarkEnd w:id="11"/>
      <w:r w:rsidRPr="00D85F94">
        <w:rPr>
          <w:rFonts w:eastAsiaTheme="majorEastAsia" w:cstheme="minorHAnsi"/>
          <w:sz w:val="24"/>
          <w:szCs w:val="24"/>
        </w:rPr>
        <w:t>Sherwood Hill Campus in Carshalton, which provides for pupils where their diagnosis of Autism has a significant or profound impact on their learning and/ or social and emotional skills, affecting their capacity to cope across daily activities.</w:t>
      </w:r>
    </w:p>
    <w:p w14:paraId="62D7B477" w14:textId="77777777" w:rsidR="00E2527E" w:rsidRPr="00D85F94" w:rsidRDefault="00E2527E" w:rsidP="00FE6CC6">
      <w:pPr>
        <w:widowControl w:val="0"/>
        <w:autoSpaceDE w:val="0"/>
        <w:autoSpaceDN w:val="0"/>
        <w:spacing w:after="0" w:line="276" w:lineRule="auto"/>
        <w:ind w:right="285"/>
        <w:jc w:val="both"/>
        <w:rPr>
          <w:rFonts w:eastAsia="Arial" w:cstheme="minorHAnsi"/>
          <w:sz w:val="24"/>
          <w:szCs w:val="24"/>
        </w:rPr>
      </w:pPr>
      <w:bookmarkStart w:id="12" w:name="_tyjcwt" w:colFirst="0" w:colLast="0"/>
      <w:bookmarkEnd w:id="12"/>
      <w:r w:rsidRPr="00D85F94">
        <w:rPr>
          <w:rFonts w:eastAsia="Arial" w:cstheme="minorHAnsi"/>
          <w:sz w:val="24"/>
          <w:szCs w:val="24"/>
        </w:rPr>
        <w:t xml:space="preserve">Sherwood Park School prides itself on its individualised, trans-disciplinary approach to learning; with the child/ young person and their family at the heart of our practice. We are dedicated to using strengths based, relationship focused, person-centred practices to support the learning and growth of our pupils. We aim to create a school culture and learning environment that facilitates the active engagement and participation of our learners, using motivating and meaningful activities that support the development of regulation, communication, social skills, cognitive abilities and life skills in preparation for adulthood. </w:t>
      </w:r>
    </w:p>
    <w:p w14:paraId="083322A9" w14:textId="77777777" w:rsidR="00E2527E" w:rsidRPr="00D85F94" w:rsidRDefault="00E2527E" w:rsidP="0035273C">
      <w:pPr>
        <w:widowControl w:val="0"/>
        <w:autoSpaceDE w:val="0"/>
        <w:autoSpaceDN w:val="0"/>
        <w:spacing w:after="0" w:line="276" w:lineRule="auto"/>
        <w:ind w:left="270" w:right="285"/>
        <w:jc w:val="both"/>
        <w:rPr>
          <w:rFonts w:eastAsia="Arial" w:cstheme="minorHAnsi"/>
          <w:sz w:val="24"/>
          <w:szCs w:val="24"/>
        </w:rPr>
      </w:pPr>
      <w:bookmarkStart w:id="13" w:name="_argot0a8rq75" w:colFirst="0" w:colLast="0"/>
      <w:bookmarkEnd w:id="13"/>
    </w:p>
    <w:p w14:paraId="0D0E6733" w14:textId="77777777" w:rsidR="00ED30C9" w:rsidRPr="00D85F94" w:rsidRDefault="00E2527E" w:rsidP="008C1288">
      <w:pPr>
        <w:widowControl w:val="0"/>
        <w:autoSpaceDE w:val="0"/>
        <w:autoSpaceDN w:val="0"/>
        <w:spacing w:after="0" w:line="276" w:lineRule="auto"/>
        <w:ind w:right="285"/>
        <w:jc w:val="both"/>
        <w:rPr>
          <w:rFonts w:eastAsia="Arial" w:cstheme="minorHAnsi"/>
          <w:sz w:val="24"/>
          <w:szCs w:val="24"/>
        </w:rPr>
      </w:pPr>
      <w:bookmarkStart w:id="14" w:name="_7k9so2j6fzjm" w:colFirst="0" w:colLast="0"/>
      <w:bookmarkEnd w:id="14"/>
      <w:r w:rsidRPr="00D85F94">
        <w:rPr>
          <w:rFonts w:eastAsia="Arial" w:cstheme="minorHAnsi"/>
          <w:sz w:val="24"/>
          <w:szCs w:val="24"/>
        </w:rPr>
        <w:t xml:space="preserve">We have an exciting opportunity for </w:t>
      </w:r>
      <w:r w:rsidR="00B432C0" w:rsidRPr="00D85F94">
        <w:rPr>
          <w:rFonts w:eastAsia="Arial" w:cstheme="minorHAnsi"/>
          <w:sz w:val="24"/>
          <w:szCs w:val="24"/>
        </w:rPr>
        <w:t xml:space="preserve">a </w:t>
      </w:r>
      <w:r w:rsidRPr="008C1288">
        <w:rPr>
          <w:rFonts w:eastAsia="Arial" w:cstheme="minorHAnsi"/>
          <w:b/>
          <w:bCs/>
          <w:sz w:val="24"/>
          <w:szCs w:val="24"/>
        </w:rPr>
        <w:t xml:space="preserve">Band </w:t>
      </w:r>
      <w:r w:rsidR="00A90DEB" w:rsidRPr="008C1288">
        <w:rPr>
          <w:rFonts w:eastAsia="Arial" w:cstheme="minorHAnsi"/>
          <w:b/>
          <w:bCs/>
          <w:sz w:val="24"/>
          <w:szCs w:val="24"/>
        </w:rPr>
        <w:t xml:space="preserve">6 </w:t>
      </w:r>
      <w:r w:rsidR="007D6AC3" w:rsidRPr="008C1288">
        <w:rPr>
          <w:rFonts w:eastAsia="Arial" w:cstheme="minorHAnsi"/>
          <w:b/>
          <w:bCs/>
          <w:sz w:val="24"/>
          <w:szCs w:val="24"/>
        </w:rPr>
        <w:t>Speech and Language</w:t>
      </w:r>
      <w:r w:rsidRPr="008C1288">
        <w:rPr>
          <w:rFonts w:eastAsia="Arial" w:cstheme="minorHAnsi"/>
          <w:b/>
          <w:bCs/>
          <w:sz w:val="24"/>
          <w:szCs w:val="24"/>
        </w:rPr>
        <w:t xml:space="preserve"> Therapist</w:t>
      </w:r>
      <w:r w:rsidRPr="00D85F94">
        <w:rPr>
          <w:rFonts w:eastAsia="Arial" w:cstheme="minorHAnsi"/>
          <w:sz w:val="24"/>
          <w:szCs w:val="24"/>
        </w:rPr>
        <w:t xml:space="preserve"> to join our therapy team</w:t>
      </w:r>
      <w:r w:rsidR="00AD278B" w:rsidRPr="00D85F94">
        <w:rPr>
          <w:rFonts w:eastAsia="Arial" w:cstheme="minorHAnsi"/>
          <w:sz w:val="24"/>
          <w:szCs w:val="24"/>
        </w:rPr>
        <w:t xml:space="preserve">. </w:t>
      </w:r>
      <w:bookmarkStart w:id="15" w:name="_mvuvzj52s6i8" w:colFirst="0" w:colLast="0"/>
      <w:bookmarkStart w:id="16" w:name="_tek4x2a20k98" w:colFirst="0" w:colLast="0"/>
      <w:bookmarkEnd w:id="15"/>
      <w:bookmarkEnd w:id="16"/>
    </w:p>
    <w:p w14:paraId="0A05D079" w14:textId="77777777" w:rsidR="008C1288" w:rsidRDefault="008C1288" w:rsidP="008C1288">
      <w:pPr>
        <w:widowControl w:val="0"/>
        <w:autoSpaceDE w:val="0"/>
        <w:autoSpaceDN w:val="0"/>
        <w:spacing w:after="0" w:line="276" w:lineRule="auto"/>
        <w:ind w:right="285"/>
        <w:jc w:val="both"/>
        <w:rPr>
          <w:rFonts w:eastAsia="Arial" w:cstheme="minorHAnsi"/>
          <w:sz w:val="24"/>
          <w:szCs w:val="24"/>
        </w:rPr>
      </w:pPr>
    </w:p>
    <w:p w14:paraId="23E9D521" w14:textId="7D037E00" w:rsidR="00E2527E" w:rsidRPr="00D85F94" w:rsidRDefault="00E2527E" w:rsidP="008C1288">
      <w:pPr>
        <w:widowControl w:val="0"/>
        <w:autoSpaceDE w:val="0"/>
        <w:autoSpaceDN w:val="0"/>
        <w:spacing w:after="0" w:line="276" w:lineRule="auto"/>
        <w:ind w:right="285"/>
        <w:jc w:val="both"/>
        <w:rPr>
          <w:rFonts w:eastAsia="Arial" w:cstheme="minorHAnsi"/>
          <w:sz w:val="24"/>
          <w:szCs w:val="24"/>
        </w:rPr>
      </w:pPr>
      <w:r w:rsidRPr="00D85F94">
        <w:rPr>
          <w:rFonts w:eastAsia="Arial" w:cstheme="minorHAnsi"/>
          <w:sz w:val="24"/>
          <w:szCs w:val="24"/>
        </w:rPr>
        <w:t>We offer:</w:t>
      </w:r>
    </w:p>
    <w:p w14:paraId="5CA21B25" w14:textId="77777777" w:rsidR="00E2527E" w:rsidRPr="00D85F94" w:rsidRDefault="00E2527E" w:rsidP="0035273C">
      <w:pPr>
        <w:widowControl w:val="0"/>
        <w:numPr>
          <w:ilvl w:val="0"/>
          <w:numId w:val="10"/>
        </w:numPr>
        <w:autoSpaceDE w:val="0"/>
        <w:autoSpaceDN w:val="0"/>
        <w:spacing w:after="0" w:line="276" w:lineRule="auto"/>
        <w:ind w:right="285"/>
        <w:jc w:val="both"/>
        <w:rPr>
          <w:rFonts w:eastAsia="Arial" w:cstheme="minorHAnsi"/>
          <w:sz w:val="24"/>
          <w:szCs w:val="24"/>
        </w:rPr>
      </w:pPr>
      <w:bookmarkStart w:id="17" w:name="_5wnnzumtj74" w:colFirst="0" w:colLast="0"/>
      <w:bookmarkEnd w:id="17"/>
      <w:r w:rsidRPr="00D85F94">
        <w:rPr>
          <w:rFonts w:eastAsia="Arial" w:cstheme="minorHAnsi"/>
          <w:sz w:val="24"/>
          <w:szCs w:val="24"/>
        </w:rPr>
        <w:t xml:space="preserve">A friendly, supportive and collaborative working environment </w:t>
      </w:r>
    </w:p>
    <w:p w14:paraId="51F83135" w14:textId="722AA85B" w:rsidR="00E2527E" w:rsidRPr="00D85F94" w:rsidRDefault="00E2527E" w:rsidP="0035273C">
      <w:pPr>
        <w:widowControl w:val="0"/>
        <w:numPr>
          <w:ilvl w:val="0"/>
          <w:numId w:val="10"/>
        </w:numPr>
        <w:autoSpaceDE w:val="0"/>
        <w:autoSpaceDN w:val="0"/>
        <w:spacing w:after="0" w:line="276" w:lineRule="auto"/>
        <w:ind w:right="285"/>
        <w:jc w:val="both"/>
        <w:rPr>
          <w:rFonts w:eastAsia="Arial" w:cstheme="minorHAnsi"/>
          <w:sz w:val="24"/>
          <w:szCs w:val="24"/>
        </w:rPr>
      </w:pPr>
      <w:bookmarkStart w:id="18" w:name="_7txdkcse6ipg" w:colFirst="0" w:colLast="0"/>
      <w:bookmarkEnd w:id="18"/>
      <w:r w:rsidRPr="00D85F94">
        <w:rPr>
          <w:rFonts w:eastAsia="Arial" w:cstheme="minorHAnsi"/>
          <w:sz w:val="24"/>
          <w:szCs w:val="24"/>
        </w:rPr>
        <w:lastRenderedPageBreak/>
        <w:t>The opportunity to</w:t>
      </w:r>
      <w:r w:rsidR="002515EF" w:rsidRPr="00D85F94">
        <w:rPr>
          <w:rFonts w:eastAsia="Arial" w:cstheme="minorHAnsi"/>
          <w:sz w:val="24"/>
          <w:szCs w:val="24"/>
        </w:rPr>
        <w:t xml:space="preserve"> deliver a wide range of </w:t>
      </w:r>
      <w:r w:rsidR="008C1288" w:rsidRPr="00D85F94">
        <w:rPr>
          <w:rFonts w:eastAsia="Arial" w:cstheme="minorHAnsi"/>
          <w:sz w:val="24"/>
          <w:szCs w:val="24"/>
        </w:rPr>
        <w:t>evidence-based</w:t>
      </w:r>
      <w:r w:rsidR="002515EF" w:rsidRPr="00D85F94">
        <w:rPr>
          <w:rFonts w:eastAsia="Arial" w:cstheme="minorHAnsi"/>
          <w:sz w:val="24"/>
          <w:szCs w:val="24"/>
        </w:rPr>
        <w:t xml:space="preserve"> interventions </w:t>
      </w:r>
      <w:r w:rsidR="00DC46BE" w:rsidRPr="00D85F94">
        <w:rPr>
          <w:rFonts w:eastAsia="Arial" w:cstheme="minorHAnsi"/>
          <w:sz w:val="24"/>
          <w:szCs w:val="24"/>
        </w:rPr>
        <w:t>with your</w:t>
      </w:r>
      <w:r w:rsidR="00BF57F2" w:rsidRPr="00D85F94">
        <w:rPr>
          <w:rFonts w:eastAsia="Arial" w:cstheme="minorHAnsi"/>
          <w:sz w:val="24"/>
          <w:szCs w:val="24"/>
        </w:rPr>
        <w:t xml:space="preserve"> </w:t>
      </w:r>
      <w:r w:rsidRPr="00D85F94">
        <w:rPr>
          <w:rFonts w:eastAsia="Arial" w:cstheme="minorHAnsi"/>
          <w:sz w:val="24"/>
          <w:szCs w:val="24"/>
        </w:rPr>
        <w:t xml:space="preserve">caseload </w:t>
      </w:r>
      <w:r w:rsidR="00DC46BE" w:rsidRPr="00D85F94">
        <w:rPr>
          <w:rFonts w:eastAsia="Arial" w:cstheme="minorHAnsi"/>
          <w:sz w:val="24"/>
          <w:szCs w:val="24"/>
        </w:rPr>
        <w:t xml:space="preserve">and </w:t>
      </w:r>
      <w:r w:rsidRPr="00D85F94">
        <w:rPr>
          <w:rFonts w:eastAsia="Arial" w:cstheme="minorHAnsi"/>
          <w:sz w:val="24"/>
          <w:szCs w:val="24"/>
        </w:rPr>
        <w:t xml:space="preserve">develop </w:t>
      </w:r>
      <w:r w:rsidR="00BF57F2" w:rsidRPr="00D85F94">
        <w:rPr>
          <w:rFonts w:eastAsia="Arial" w:cstheme="minorHAnsi"/>
          <w:sz w:val="24"/>
          <w:szCs w:val="24"/>
        </w:rPr>
        <w:t xml:space="preserve">highly specialist </w:t>
      </w:r>
      <w:r w:rsidRPr="00D85F94">
        <w:rPr>
          <w:rFonts w:eastAsia="Arial" w:cstheme="minorHAnsi"/>
          <w:sz w:val="24"/>
          <w:szCs w:val="24"/>
        </w:rPr>
        <w:t>assessment and intervention skills</w:t>
      </w:r>
    </w:p>
    <w:p w14:paraId="3984A522" w14:textId="77777777" w:rsidR="00E2527E" w:rsidRPr="00D85F94" w:rsidRDefault="00E2527E" w:rsidP="0035273C">
      <w:pPr>
        <w:widowControl w:val="0"/>
        <w:numPr>
          <w:ilvl w:val="0"/>
          <w:numId w:val="10"/>
        </w:numPr>
        <w:autoSpaceDE w:val="0"/>
        <w:autoSpaceDN w:val="0"/>
        <w:spacing w:after="0" w:line="276" w:lineRule="auto"/>
        <w:ind w:right="285"/>
        <w:jc w:val="both"/>
        <w:rPr>
          <w:rFonts w:eastAsia="Arial" w:cstheme="minorHAnsi"/>
          <w:sz w:val="24"/>
          <w:szCs w:val="24"/>
        </w:rPr>
      </w:pPr>
      <w:bookmarkStart w:id="19" w:name="_j6es2f51czfj" w:colFirst="0" w:colLast="0"/>
      <w:bookmarkEnd w:id="19"/>
      <w:r w:rsidRPr="00D85F94">
        <w:rPr>
          <w:rFonts w:eastAsia="Arial" w:cstheme="minorHAnsi"/>
          <w:sz w:val="24"/>
          <w:szCs w:val="24"/>
        </w:rPr>
        <w:t xml:space="preserve">Onsite support from an enthusiastic and dedicated team of experienced therapy and teaching staff </w:t>
      </w:r>
    </w:p>
    <w:p w14:paraId="30BFCBE4" w14:textId="2E86931A" w:rsidR="00E2527E" w:rsidRPr="00D85F94" w:rsidRDefault="00E06A5C" w:rsidP="0035273C">
      <w:pPr>
        <w:widowControl w:val="0"/>
        <w:numPr>
          <w:ilvl w:val="0"/>
          <w:numId w:val="10"/>
        </w:numPr>
        <w:autoSpaceDE w:val="0"/>
        <w:autoSpaceDN w:val="0"/>
        <w:spacing w:after="0" w:line="276" w:lineRule="auto"/>
        <w:ind w:right="285"/>
        <w:jc w:val="both"/>
        <w:rPr>
          <w:rFonts w:eastAsia="Arial" w:cstheme="minorHAnsi"/>
          <w:sz w:val="24"/>
          <w:szCs w:val="24"/>
        </w:rPr>
      </w:pPr>
      <w:bookmarkStart w:id="20" w:name="_se25u4hc2jh4" w:colFirst="0" w:colLast="0"/>
      <w:bookmarkEnd w:id="20"/>
      <w:r w:rsidRPr="00D85F94">
        <w:rPr>
          <w:rFonts w:eastAsia="Arial" w:cstheme="minorHAnsi"/>
          <w:sz w:val="24"/>
          <w:szCs w:val="24"/>
        </w:rPr>
        <w:t>Regular supervision,</w:t>
      </w:r>
      <w:r w:rsidR="00E2527E" w:rsidRPr="00D85F94">
        <w:rPr>
          <w:rFonts w:eastAsia="Arial" w:cstheme="minorHAnsi"/>
          <w:sz w:val="24"/>
          <w:szCs w:val="24"/>
        </w:rPr>
        <w:t xml:space="preserve"> continued professional development (including preceptorship) and training.</w:t>
      </w:r>
    </w:p>
    <w:p w14:paraId="51EBFD77" w14:textId="77777777" w:rsidR="00E2527E" w:rsidRPr="00D85F94" w:rsidRDefault="00E2527E" w:rsidP="0035273C">
      <w:pPr>
        <w:widowControl w:val="0"/>
        <w:autoSpaceDE w:val="0"/>
        <w:autoSpaceDN w:val="0"/>
        <w:spacing w:after="0" w:line="276" w:lineRule="auto"/>
        <w:ind w:right="285"/>
        <w:jc w:val="both"/>
        <w:rPr>
          <w:rFonts w:eastAsia="Arial" w:cstheme="minorHAnsi"/>
          <w:sz w:val="24"/>
          <w:szCs w:val="24"/>
        </w:rPr>
      </w:pPr>
      <w:bookmarkStart w:id="21" w:name="_cow4b4h3trnp" w:colFirst="0" w:colLast="0"/>
      <w:bookmarkStart w:id="22" w:name="_l1r2eflclbz6" w:colFirst="0" w:colLast="0"/>
      <w:bookmarkStart w:id="23" w:name="_dmlhz07lpog2" w:colFirst="0" w:colLast="0"/>
      <w:bookmarkStart w:id="24" w:name="_xiepytpm82fv" w:colFirst="0" w:colLast="0"/>
      <w:bookmarkStart w:id="25" w:name="_e0mj3e4vreqh" w:colFirst="0" w:colLast="0"/>
      <w:bookmarkEnd w:id="21"/>
      <w:bookmarkEnd w:id="22"/>
      <w:bookmarkEnd w:id="23"/>
      <w:bookmarkEnd w:id="24"/>
      <w:bookmarkEnd w:id="25"/>
    </w:p>
    <w:p w14:paraId="656797FE" w14:textId="77777777" w:rsidR="00E2527E" w:rsidRPr="00D85F94" w:rsidRDefault="00E2527E" w:rsidP="0035273C">
      <w:pPr>
        <w:widowControl w:val="0"/>
        <w:autoSpaceDE w:val="0"/>
        <w:autoSpaceDN w:val="0"/>
        <w:spacing w:after="0" w:line="276" w:lineRule="auto"/>
        <w:ind w:left="270" w:right="285"/>
        <w:jc w:val="both"/>
        <w:rPr>
          <w:rFonts w:eastAsia="Arial" w:cstheme="minorHAnsi"/>
          <w:sz w:val="24"/>
          <w:szCs w:val="24"/>
        </w:rPr>
      </w:pPr>
      <w:bookmarkStart w:id="26" w:name="_97ha2wewoo20" w:colFirst="0" w:colLast="0"/>
      <w:bookmarkEnd w:id="26"/>
      <w:r w:rsidRPr="00D85F94">
        <w:rPr>
          <w:rFonts w:eastAsia="Arial" w:cstheme="minorHAnsi"/>
          <w:sz w:val="24"/>
          <w:szCs w:val="24"/>
        </w:rPr>
        <w:t>The ideal candidate will have:</w:t>
      </w:r>
    </w:p>
    <w:p w14:paraId="523EDC57" w14:textId="77777777" w:rsidR="00E2527E" w:rsidRPr="00D85F94" w:rsidRDefault="00E2527E" w:rsidP="0035273C">
      <w:pPr>
        <w:widowControl w:val="0"/>
        <w:numPr>
          <w:ilvl w:val="0"/>
          <w:numId w:val="11"/>
        </w:numPr>
        <w:autoSpaceDE w:val="0"/>
        <w:autoSpaceDN w:val="0"/>
        <w:spacing w:after="0" w:line="276" w:lineRule="auto"/>
        <w:ind w:right="285"/>
        <w:jc w:val="both"/>
        <w:rPr>
          <w:rFonts w:eastAsia="Arial" w:cstheme="minorHAnsi"/>
          <w:sz w:val="24"/>
          <w:szCs w:val="24"/>
        </w:rPr>
      </w:pPr>
      <w:bookmarkStart w:id="27" w:name="_n4cfyzryflmn" w:colFirst="0" w:colLast="0"/>
      <w:bookmarkEnd w:id="27"/>
      <w:r w:rsidRPr="00D85F94">
        <w:rPr>
          <w:rFonts w:eastAsia="Arial" w:cstheme="minorHAnsi"/>
          <w:sz w:val="24"/>
          <w:szCs w:val="24"/>
        </w:rPr>
        <w:t>A wish to work with children of all ages with highly complex needs</w:t>
      </w:r>
    </w:p>
    <w:p w14:paraId="5097D31E" w14:textId="77777777" w:rsidR="00E2527E" w:rsidRPr="00D85F94" w:rsidRDefault="00E2527E" w:rsidP="0035273C">
      <w:pPr>
        <w:widowControl w:val="0"/>
        <w:numPr>
          <w:ilvl w:val="0"/>
          <w:numId w:val="11"/>
        </w:numPr>
        <w:autoSpaceDE w:val="0"/>
        <w:autoSpaceDN w:val="0"/>
        <w:spacing w:after="0" w:line="276" w:lineRule="auto"/>
        <w:ind w:right="285"/>
        <w:jc w:val="both"/>
        <w:rPr>
          <w:rFonts w:eastAsia="Arial" w:cstheme="minorHAnsi"/>
          <w:sz w:val="24"/>
          <w:szCs w:val="24"/>
        </w:rPr>
      </w:pPr>
      <w:bookmarkStart w:id="28" w:name="_sp1vhzo1hxrz" w:colFirst="0" w:colLast="0"/>
      <w:bookmarkEnd w:id="28"/>
      <w:r w:rsidRPr="00D85F94">
        <w:rPr>
          <w:rFonts w:eastAsia="Arial" w:cstheme="minorHAnsi"/>
          <w:sz w:val="24"/>
          <w:szCs w:val="24"/>
        </w:rPr>
        <w:t>A growth mindset</w:t>
      </w:r>
    </w:p>
    <w:p w14:paraId="6B8AF3BF" w14:textId="77777777" w:rsidR="00E2527E" w:rsidRPr="00D85F94" w:rsidRDefault="00E2527E" w:rsidP="0035273C">
      <w:pPr>
        <w:widowControl w:val="0"/>
        <w:numPr>
          <w:ilvl w:val="0"/>
          <w:numId w:val="11"/>
        </w:numPr>
        <w:autoSpaceDE w:val="0"/>
        <w:autoSpaceDN w:val="0"/>
        <w:spacing w:after="0" w:line="276" w:lineRule="auto"/>
        <w:ind w:right="285"/>
        <w:jc w:val="both"/>
        <w:rPr>
          <w:rFonts w:eastAsia="Arial" w:cstheme="minorHAnsi"/>
          <w:sz w:val="24"/>
          <w:szCs w:val="24"/>
        </w:rPr>
      </w:pPr>
      <w:bookmarkStart w:id="29" w:name="_jdycgtn3debe" w:colFirst="0" w:colLast="0"/>
      <w:bookmarkEnd w:id="29"/>
      <w:r w:rsidRPr="00D85F94">
        <w:rPr>
          <w:rFonts w:eastAsia="Arial" w:cstheme="minorHAnsi"/>
          <w:sz w:val="24"/>
          <w:szCs w:val="24"/>
        </w:rPr>
        <w:t>Confidence, enthusiasm and a passion for learning.</w:t>
      </w:r>
    </w:p>
    <w:p w14:paraId="4CB5DC06" w14:textId="77777777" w:rsidR="00E2527E" w:rsidRPr="00D85F94" w:rsidRDefault="00E2527E" w:rsidP="0035273C">
      <w:pPr>
        <w:widowControl w:val="0"/>
        <w:numPr>
          <w:ilvl w:val="0"/>
          <w:numId w:val="11"/>
        </w:numPr>
        <w:autoSpaceDE w:val="0"/>
        <w:autoSpaceDN w:val="0"/>
        <w:spacing w:after="0" w:line="276" w:lineRule="auto"/>
        <w:ind w:right="285"/>
        <w:jc w:val="both"/>
        <w:rPr>
          <w:rFonts w:eastAsia="Arial" w:cstheme="minorHAnsi"/>
          <w:sz w:val="24"/>
          <w:szCs w:val="24"/>
        </w:rPr>
      </w:pPr>
      <w:bookmarkStart w:id="30" w:name="_bp0jj11kdnph" w:colFirst="0" w:colLast="0"/>
      <w:bookmarkEnd w:id="30"/>
      <w:r w:rsidRPr="00D85F94">
        <w:rPr>
          <w:rFonts w:eastAsia="Arial" w:cstheme="minorHAnsi"/>
          <w:sz w:val="24"/>
          <w:szCs w:val="24"/>
        </w:rPr>
        <w:t>The ability to work as part of an integrated team of professionals</w:t>
      </w:r>
    </w:p>
    <w:p w14:paraId="77C6B2E9" w14:textId="77777777" w:rsidR="00E2527E" w:rsidRPr="00D85F94" w:rsidRDefault="00E2527E" w:rsidP="0035273C">
      <w:pPr>
        <w:widowControl w:val="0"/>
        <w:autoSpaceDE w:val="0"/>
        <w:autoSpaceDN w:val="0"/>
        <w:spacing w:after="0" w:line="276" w:lineRule="auto"/>
        <w:ind w:left="270" w:right="285"/>
        <w:jc w:val="both"/>
        <w:rPr>
          <w:rFonts w:eastAsia="Arial" w:cstheme="minorHAnsi"/>
          <w:sz w:val="24"/>
          <w:szCs w:val="24"/>
        </w:rPr>
      </w:pPr>
      <w:bookmarkStart w:id="31" w:name="_gglpx5vr28fr" w:colFirst="0" w:colLast="0"/>
      <w:bookmarkEnd w:id="31"/>
    </w:p>
    <w:p w14:paraId="1CCA8198" w14:textId="6E52B8D2" w:rsidR="00E2527E" w:rsidRPr="00D85F94" w:rsidRDefault="00E2527E" w:rsidP="0035273C">
      <w:pPr>
        <w:widowControl w:val="0"/>
        <w:autoSpaceDE w:val="0"/>
        <w:autoSpaceDN w:val="0"/>
        <w:spacing w:after="0" w:line="276" w:lineRule="auto"/>
        <w:ind w:right="422"/>
        <w:jc w:val="both"/>
        <w:rPr>
          <w:rFonts w:eastAsia="Arial" w:cstheme="minorHAnsi"/>
          <w:sz w:val="24"/>
          <w:szCs w:val="24"/>
          <w:shd w:val="clear" w:color="auto" w:fill="FFFFFF"/>
        </w:rPr>
      </w:pPr>
      <w:bookmarkStart w:id="32" w:name="_mycs4n7ri64a" w:colFirst="0" w:colLast="0"/>
      <w:bookmarkEnd w:id="32"/>
      <w:r w:rsidRPr="00D85F94">
        <w:rPr>
          <w:rFonts w:eastAsia="Arial" w:cstheme="minorHAnsi"/>
          <w:sz w:val="24"/>
          <w:szCs w:val="24"/>
          <w:shd w:val="clear" w:color="auto" w:fill="FFFFFF"/>
        </w:rPr>
        <w:t>Therapists will be employed by Cognus Limited and be a part of the Cognus Therapies Team who are deliver</w:t>
      </w:r>
      <w:r w:rsidR="00EE73EA">
        <w:rPr>
          <w:rFonts w:eastAsia="Arial" w:cstheme="minorHAnsi"/>
          <w:sz w:val="24"/>
          <w:szCs w:val="24"/>
          <w:shd w:val="clear" w:color="auto" w:fill="FFFFFF"/>
        </w:rPr>
        <w:t>ing</w:t>
      </w:r>
      <w:r w:rsidRPr="00D85F94">
        <w:rPr>
          <w:rFonts w:eastAsia="Arial" w:cstheme="minorHAnsi"/>
          <w:sz w:val="24"/>
          <w:szCs w:val="24"/>
          <w:shd w:val="clear" w:color="auto" w:fill="FFFFFF"/>
        </w:rPr>
        <w:t xml:space="preserve"> the provision for special educational needs within the London Borough of Sutton. </w:t>
      </w:r>
    </w:p>
    <w:p w14:paraId="1FDA5BE5" w14:textId="77777777" w:rsidR="00E2527E" w:rsidRPr="00D85F94" w:rsidRDefault="00E2527E" w:rsidP="0035273C">
      <w:pPr>
        <w:widowControl w:val="0"/>
        <w:autoSpaceDE w:val="0"/>
        <w:autoSpaceDN w:val="0"/>
        <w:spacing w:after="0" w:line="276" w:lineRule="auto"/>
        <w:ind w:right="422"/>
        <w:jc w:val="both"/>
        <w:rPr>
          <w:rFonts w:eastAsia="Arial" w:cstheme="minorHAnsi"/>
          <w:sz w:val="24"/>
          <w:szCs w:val="24"/>
          <w:shd w:val="clear" w:color="auto" w:fill="FFFFFF"/>
        </w:rPr>
      </w:pPr>
    </w:p>
    <w:p w14:paraId="17041219" w14:textId="77777777" w:rsidR="00E2527E" w:rsidRPr="00D85F94" w:rsidRDefault="00E2527E" w:rsidP="0035273C">
      <w:pPr>
        <w:widowControl w:val="0"/>
        <w:autoSpaceDE w:val="0"/>
        <w:autoSpaceDN w:val="0"/>
        <w:spacing w:after="0" w:line="276" w:lineRule="auto"/>
        <w:ind w:right="422"/>
        <w:jc w:val="both"/>
        <w:rPr>
          <w:rFonts w:eastAsia="Arial" w:cstheme="minorHAnsi"/>
          <w:sz w:val="24"/>
          <w:szCs w:val="24"/>
          <w:shd w:val="clear" w:color="auto" w:fill="FFFFFF"/>
        </w:rPr>
      </w:pPr>
      <w:r w:rsidRPr="00D85F94">
        <w:rPr>
          <w:rFonts w:eastAsia="Arial" w:cstheme="minorHAnsi"/>
          <w:sz w:val="24"/>
          <w:szCs w:val="24"/>
          <w:shd w:val="clear" w:color="auto" w:fill="FFFFFF"/>
        </w:rPr>
        <w:t xml:space="preserve">Cognus Therapies is a thriving multidisciplinary team of Occupational Therapists, Speech and Language Therapists, and Therapy Assistants who support children and young people in schools, colleges, bases and specialist provisions within the London Borough of Sutton and surrounding boroughs. </w:t>
      </w:r>
    </w:p>
    <w:p w14:paraId="1236FB83" w14:textId="77777777" w:rsidR="00E2527E" w:rsidRPr="00D85F94" w:rsidRDefault="00E2527E" w:rsidP="0035273C">
      <w:pPr>
        <w:widowControl w:val="0"/>
        <w:autoSpaceDE w:val="0"/>
        <w:autoSpaceDN w:val="0"/>
        <w:spacing w:after="0" w:line="276" w:lineRule="auto"/>
        <w:ind w:right="422"/>
        <w:jc w:val="both"/>
        <w:rPr>
          <w:rFonts w:eastAsia="Arial" w:cstheme="minorHAnsi"/>
          <w:sz w:val="24"/>
          <w:szCs w:val="24"/>
        </w:rPr>
      </w:pPr>
    </w:p>
    <w:p w14:paraId="1F200519" w14:textId="77777777" w:rsidR="000736CE" w:rsidRPr="000736CE" w:rsidRDefault="000736CE" w:rsidP="000736CE">
      <w:pPr>
        <w:widowControl w:val="0"/>
        <w:autoSpaceDE w:val="0"/>
        <w:autoSpaceDN w:val="0"/>
        <w:spacing w:after="0" w:line="276" w:lineRule="auto"/>
        <w:jc w:val="both"/>
        <w:rPr>
          <w:rFonts w:eastAsia="Arial" w:cstheme="minorHAnsi"/>
          <w:sz w:val="24"/>
          <w:szCs w:val="24"/>
        </w:rPr>
      </w:pPr>
      <w:r w:rsidRPr="000736CE">
        <w:rPr>
          <w:rFonts w:eastAsia="Arial" w:cstheme="minorHAnsi"/>
          <w:sz w:val="24"/>
          <w:szCs w:val="24"/>
        </w:rPr>
        <w:t>You will give us great commitment and in return we offer an excellent package including:</w:t>
      </w:r>
    </w:p>
    <w:p w14:paraId="2A705FF5" w14:textId="77777777" w:rsidR="000736CE" w:rsidRPr="000736CE" w:rsidRDefault="000736CE" w:rsidP="000736CE">
      <w:pPr>
        <w:widowControl w:val="0"/>
        <w:autoSpaceDE w:val="0"/>
        <w:autoSpaceDN w:val="0"/>
        <w:spacing w:after="0" w:line="276" w:lineRule="auto"/>
        <w:jc w:val="both"/>
        <w:rPr>
          <w:rFonts w:eastAsia="Arial" w:cstheme="minorHAnsi"/>
          <w:b/>
          <w:bCs/>
          <w:sz w:val="24"/>
          <w:szCs w:val="24"/>
        </w:rPr>
      </w:pPr>
    </w:p>
    <w:p w14:paraId="341E059C" w14:textId="1D7E644C" w:rsidR="000736CE" w:rsidRPr="000736CE" w:rsidRDefault="000736CE" w:rsidP="000736CE">
      <w:pPr>
        <w:widowControl w:val="0"/>
        <w:numPr>
          <w:ilvl w:val="0"/>
          <w:numId w:val="21"/>
        </w:numPr>
        <w:autoSpaceDE w:val="0"/>
        <w:autoSpaceDN w:val="0"/>
        <w:spacing w:after="0" w:line="276" w:lineRule="auto"/>
        <w:jc w:val="both"/>
        <w:rPr>
          <w:rFonts w:eastAsia="Arial" w:cstheme="minorHAnsi"/>
          <w:bCs/>
          <w:sz w:val="24"/>
          <w:szCs w:val="24"/>
        </w:rPr>
      </w:pPr>
      <w:r w:rsidRPr="000736CE">
        <w:rPr>
          <w:rFonts w:eastAsia="Arial" w:cstheme="minorHAnsi"/>
          <w:bCs/>
          <w:sz w:val="24"/>
          <w:szCs w:val="24"/>
        </w:rPr>
        <w:t xml:space="preserve">Salary </w:t>
      </w:r>
      <w:r w:rsidR="00C8235B">
        <w:rPr>
          <w:rFonts w:eastAsia="Arial" w:cstheme="minorHAnsi"/>
          <w:bCs/>
          <w:sz w:val="24"/>
          <w:szCs w:val="24"/>
        </w:rPr>
        <w:t>from</w:t>
      </w:r>
      <w:r w:rsidRPr="000736CE">
        <w:rPr>
          <w:rFonts w:eastAsia="Arial" w:cstheme="minorHAnsi"/>
          <w:bCs/>
          <w:sz w:val="24"/>
          <w:szCs w:val="24"/>
        </w:rPr>
        <w:t xml:space="preserve"> £</w:t>
      </w:r>
      <w:r w:rsidR="000172B1" w:rsidRPr="000172B1">
        <w:rPr>
          <w:rFonts w:eastAsia="Arial" w:cstheme="minorHAnsi"/>
          <w:bCs/>
          <w:sz w:val="24"/>
          <w:szCs w:val="24"/>
        </w:rPr>
        <w:t>42,301.88 to £50,245.12</w:t>
      </w:r>
      <w:r w:rsidRPr="000736CE">
        <w:rPr>
          <w:rFonts w:eastAsia="Arial" w:cstheme="minorHAnsi"/>
          <w:bCs/>
          <w:sz w:val="24"/>
          <w:szCs w:val="24"/>
        </w:rPr>
        <w:t xml:space="preserve"> per </w:t>
      </w:r>
      <w:r w:rsidR="00645E88">
        <w:rPr>
          <w:rFonts w:eastAsia="Arial" w:cstheme="minorHAnsi"/>
          <w:bCs/>
          <w:sz w:val="24"/>
          <w:szCs w:val="24"/>
        </w:rPr>
        <w:t>annum</w:t>
      </w:r>
      <w:r w:rsidRPr="000736CE">
        <w:rPr>
          <w:rFonts w:eastAsia="Arial" w:cstheme="minorHAnsi"/>
          <w:bCs/>
          <w:sz w:val="24"/>
          <w:szCs w:val="24"/>
        </w:rPr>
        <w:t> </w:t>
      </w:r>
      <w:r w:rsidRPr="000736CE">
        <w:rPr>
          <w:rFonts w:eastAsia="Arial" w:cstheme="minorHAnsi"/>
          <w:b/>
          <w:bCs/>
          <w:sz w:val="24"/>
          <w:szCs w:val="24"/>
        </w:rPr>
        <w:t xml:space="preserve"> </w:t>
      </w:r>
    </w:p>
    <w:p w14:paraId="7EC9EFB6" w14:textId="77777777" w:rsidR="000736CE" w:rsidRPr="000736CE" w:rsidRDefault="000736CE" w:rsidP="000736CE">
      <w:pPr>
        <w:widowControl w:val="0"/>
        <w:numPr>
          <w:ilvl w:val="0"/>
          <w:numId w:val="21"/>
        </w:numPr>
        <w:autoSpaceDE w:val="0"/>
        <w:autoSpaceDN w:val="0"/>
        <w:spacing w:after="0" w:line="276" w:lineRule="auto"/>
        <w:jc w:val="both"/>
        <w:rPr>
          <w:rFonts w:eastAsia="Arial" w:cstheme="minorHAnsi"/>
          <w:bCs/>
          <w:sz w:val="24"/>
          <w:szCs w:val="24"/>
        </w:rPr>
      </w:pPr>
      <w:r w:rsidRPr="000736CE">
        <w:rPr>
          <w:rFonts w:eastAsia="Arial" w:cstheme="minorHAnsi"/>
          <w:bCs/>
          <w:sz w:val="24"/>
          <w:szCs w:val="24"/>
        </w:rPr>
        <w:t>Workplace pension scheme 4% to 8% matched contributions</w:t>
      </w:r>
    </w:p>
    <w:p w14:paraId="23FE023E" w14:textId="77777777" w:rsidR="000736CE" w:rsidRPr="000736CE" w:rsidRDefault="000736CE" w:rsidP="000736CE">
      <w:pPr>
        <w:widowControl w:val="0"/>
        <w:numPr>
          <w:ilvl w:val="0"/>
          <w:numId w:val="21"/>
        </w:numPr>
        <w:autoSpaceDE w:val="0"/>
        <w:autoSpaceDN w:val="0"/>
        <w:spacing w:after="0" w:line="276" w:lineRule="auto"/>
        <w:jc w:val="both"/>
        <w:rPr>
          <w:rFonts w:eastAsia="Arial" w:cstheme="minorHAnsi"/>
          <w:bCs/>
          <w:sz w:val="24"/>
          <w:szCs w:val="24"/>
        </w:rPr>
      </w:pPr>
      <w:r w:rsidRPr="000736CE">
        <w:rPr>
          <w:rFonts w:eastAsia="Arial" w:cstheme="minorHAnsi"/>
          <w:bCs/>
          <w:sz w:val="24"/>
          <w:szCs w:val="24"/>
        </w:rPr>
        <w:t>28 days annual leave pro rata (plus Bank Holidays)</w:t>
      </w:r>
    </w:p>
    <w:p w14:paraId="62A8D85E" w14:textId="77777777" w:rsidR="000736CE" w:rsidRPr="000736CE" w:rsidRDefault="000736CE" w:rsidP="000736CE">
      <w:pPr>
        <w:widowControl w:val="0"/>
        <w:numPr>
          <w:ilvl w:val="0"/>
          <w:numId w:val="21"/>
        </w:numPr>
        <w:autoSpaceDE w:val="0"/>
        <w:autoSpaceDN w:val="0"/>
        <w:spacing w:after="0" w:line="276" w:lineRule="auto"/>
        <w:jc w:val="both"/>
        <w:rPr>
          <w:rFonts w:eastAsia="Arial" w:cstheme="minorHAnsi"/>
          <w:bCs/>
          <w:sz w:val="24"/>
          <w:szCs w:val="24"/>
        </w:rPr>
      </w:pPr>
      <w:r w:rsidRPr="000736CE">
        <w:rPr>
          <w:rFonts w:eastAsia="Arial" w:cstheme="minorHAnsi"/>
          <w:bCs/>
          <w:sz w:val="24"/>
          <w:szCs w:val="24"/>
        </w:rPr>
        <w:t>Regular manager support and supervision</w:t>
      </w:r>
    </w:p>
    <w:p w14:paraId="028171CF" w14:textId="77777777" w:rsidR="000736CE" w:rsidRPr="000736CE" w:rsidRDefault="000736CE" w:rsidP="000736CE">
      <w:pPr>
        <w:widowControl w:val="0"/>
        <w:numPr>
          <w:ilvl w:val="0"/>
          <w:numId w:val="21"/>
        </w:numPr>
        <w:autoSpaceDE w:val="0"/>
        <w:autoSpaceDN w:val="0"/>
        <w:spacing w:after="0" w:line="276" w:lineRule="auto"/>
        <w:jc w:val="both"/>
        <w:rPr>
          <w:rFonts w:eastAsia="Arial" w:cstheme="minorHAnsi"/>
          <w:bCs/>
          <w:sz w:val="24"/>
          <w:szCs w:val="24"/>
        </w:rPr>
      </w:pPr>
      <w:r w:rsidRPr="000736CE">
        <w:rPr>
          <w:rFonts w:eastAsia="Arial" w:cstheme="minorHAnsi"/>
          <w:bCs/>
          <w:sz w:val="24"/>
          <w:szCs w:val="24"/>
        </w:rPr>
        <w:t>Hybrid and flexible working</w:t>
      </w:r>
    </w:p>
    <w:p w14:paraId="3AF7B5A4" w14:textId="77777777" w:rsidR="000736CE" w:rsidRPr="000736CE" w:rsidRDefault="000736CE" w:rsidP="000736CE">
      <w:pPr>
        <w:widowControl w:val="0"/>
        <w:numPr>
          <w:ilvl w:val="0"/>
          <w:numId w:val="21"/>
        </w:numPr>
        <w:autoSpaceDE w:val="0"/>
        <w:autoSpaceDN w:val="0"/>
        <w:spacing w:after="0" w:line="276" w:lineRule="auto"/>
        <w:jc w:val="both"/>
        <w:rPr>
          <w:rFonts w:eastAsia="Arial" w:cstheme="minorHAnsi"/>
          <w:bCs/>
          <w:sz w:val="24"/>
          <w:szCs w:val="24"/>
        </w:rPr>
      </w:pPr>
      <w:r w:rsidRPr="000736CE">
        <w:rPr>
          <w:rFonts w:eastAsia="Arial" w:cstheme="minorHAnsi"/>
          <w:bCs/>
          <w:sz w:val="24"/>
          <w:szCs w:val="24"/>
        </w:rPr>
        <w:t>Staff benefits package, currently including Employee Assistance Programme, Perkbox and (upon completion of probation) Sovereign Healthcare Cashback plans</w:t>
      </w:r>
    </w:p>
    <w:p w14:paraId="4C002B32" w14:textId="77777777" w:rsidR="000736CE" w:rsidRPr="000736CE" w:rsidRDefault="000736CE" w:rsidP="000736CE">
      <w:pPr>
        <w:widowControl w:val="0"/>
        <w:numPr>
          <w:ilvl w:val="0"/>
          <w:numId w:val="21"/>
        </w:numPr>
        <w:autoSpaceDE w:val="0"/>
        <w:autoSpaceDN w:val="0"/>
        <w:spacing w:after="0" w:line="276" w:lineRule="auto"/>
        <w:jc w:val="both"/>
        <w:rPr>
          <w:rFonts w:eastAsia="Arial" w:cstheme="minorHAnsi"/>
          <w:sz w:val="24"/>
          <w:szCs w:val="24"/>
        </w:rPr>
      </w:pPr>
      <w:r w:rsidRPr="000736CE">
        <w:rPr>
          <w:rFonts w:eastAsia="Arial" w:cstheme="minorHAnsi"/>
          <w:sz w:val="24"/>
          <w:szCs w:val="24"/>
        </w:rPr>
        <w:t>Staff Council, Staff EDI group and Mental Health First Aiders to support wellbeing and inclusion</w:t>
      </w:r>
    </w:p>
    <w:p w14:paraId="3D860D1B" w14:textId="77777777" w:rsidR="000736CE" w:rsidRPr="000736CE" w:rsidRDefault="000736CE" w:rsidP="000736CE">
      <w:pPr>
        <w:widowControl w:val="0"/>
        <w:numPr>
          <w:ilvl w:val="0"/>
          <w:numId w:val="21"/>
        </w:numPr>
        <w:autoSpaceDE w:val="0"/>
        <w:autoSpaceDN w:val="0"/>
        <w:spacing w:after="0" w:line="276" w:lineRule="auto"/>
        <w:jc w:val="both"/>
        <w:rPr>
          <w:rFonts w:eastAsia="Arial" w:cstheme="minorHAnsi"/>
          <w:sz w:val="24"/>
          <w:szCs w:val="24"/>
        </w:rPr>
      </w:pPr>
      <w:r w:rsidRPr="000736CE">
        <w:rPr>
          <w:rFonts w:eastAsia="Arial" w:cstheme="minorHAnsi"/>
          <w:sz w:val="24"/>
          <w:szCs w:val="24"/>
        </w:rPr>
        <w:t>Cognus Coaching Programmes</w:t>
      </w:r>
    </w:p>
    <w:p w14:paraId="5AB1ACE2" w14:textId="77777777" w:rsidR="000736CE" w:rsidRDefault="000736CE" w:rsidP="000736CE">
      <w:pPr>
        <w:widowControl w:val="0"/>
        <w:numPr>
          <w:ilvl w:val="0"/>
          <w:numId w:val="21"/>
        </w:numPr>
        <w:autoSpaceDE w:val="0"/>
        <w:autoSpaceDN w:val="0"/>
        <w:spacing w:after="0" w:line="276" w:lineRule="auto"/>
        <w:jc w:val="both"/>
        <w:rPr>
          <w:rFonts w:eastAsia="Arial" w:cstheme="minorHAnsi"/>
          <w:sz w:val="24"/>
          <w:szCs w:val="24"/>
        </w:rPr>
      </w:pPr>
      <w:r w:rsidRPr="000736CE">
        <w:rPr>
          <w:rFonts w:eastAsia="Arial" w:cstheme="minorHAnsi"/>
          <w:sz w:val="24"/>
          <w:szCs w:val="24"/>
        </w:rPr>
        <w:t xml:space="preserve">An ambitious culture with friendly and supportive colleagues </w:t>
      </w:r>
    </w:p>
    <w:p w14:paraId="1F10A5B4" w14:textId="2899B3FB" w:rsidR="00645E88" w:rsidRPr="000736CE" w:rsidRDefault="00645E88" w:rsidP="000736CE">
      <w:pPr>
        <w:widowControl w:val="0"/>
        <w:numPr>
          <w:ilvl w:val="0"/>
          <w:numId w:val="21"/>
        </w:numPr>
        <w:autoSpaceDE w:val="0"/>
        <w:autoSpaceDN w:val="0"/>
        <w:spacing w:after="0" w:line="276" w:lineRule="auto"/>
        <w:jc w:val="both"/>
        <w:rPr>
          <w:rFonts w:eastAsia="Arial" w:cstheme="minorHAnsi"/>
          <w:sz w:val="24"/>
          <w:szCs w:val="24"/>
        </w:rPr>
      </w:pPr>
      <w:r>
        <w:rPr>
          <w:rFonts w:eastAsia="Arial" w:cstheme="minorHAnsi"/>
          <w:sz w:val="24"/>
          <w:szCs w:val="24"/>
        </w:rPr>
        <w:t>Opportunities for visa sponsorship</w:t>
      </w:r>
    </w:p>
    <w:p w14:paraId="1443E685" w14:textId="77777777" w:rsidR="000736CE" w:rsidRDefault="000736CE" w:rsidP="0035273C">
      <w:pPr>
        <w:widowControl w:val="0"/>
        <w:autoSpaceDE w:val="0"/>
        <w:autoSpaceDN w:val="0"/>
        <w:spacing w:after="0" w:line="276" w:lineRule="auto"/>
        <w:jc w:val="both"/>
        <w:rPr>
          <w:rFonts w:eastAsia="Arial" w:cstheme="minorHAnsi"/>
          <w:sz w:val="24"/>
          <w:szCs w:val="24"/>
        </w:rPr>
      </w:pPr>
    </w:p>
    <w:p w14:paraId="625B8D6E" w14:textId="32A95A95" w:rsidR="00E2527E" w:rsidRPr="00D85F94" w:rsidRDefault="00BA6727" w:rsidP="0035273C">
      <w:pPr>
        <w:widowControl w:val="0"/>
        <w:autoSpaceDE w:val="0"/>
        <w:autoSpaceDN w:val="0"/>
        <w:spacing w:after="0" w:line="276" w:lineRule="auto"/>
        <w:jc w:val="both"/>
        <w:rPr>
          <w:rFonts w:eastAsia="Arial" w:cstheme="minorHAnsi"/>
          <w:sz w:val="24"/>
          <w:szCs w:val="24"/>
        </w:rPr>
      </w:pPr>
      <w:r>
        <w:rPr>
          <w:rFonts w:eastAsia="Arial" w:cstheme="minorHAnsi"/>
          <w:sz w:val="24"/>
          <w:szCs w:val="24"/>
        </w:rPr>
        <w:t>We also offer</w:t>
      </w:r>
      <w:r w:rsidR="001A2D98">
        <w:rPr>
          <w:rFonts w:eastAsia="Arial" w:cstheme="minorHAnsi"/>
          <w:sz w:val="24"/>
          <w:szCs w:val="24"/>
        </w:rPr>
        <w:t xml:space="preserve"> the following benefits </w:t>
      </w:r>
      <w:r w:rsidR="00CF6F4A">
        <w:rPr>
          <w:rFonts w:eastAsia="Arial" w:cstheme="minorHAnsi"/>
          <w:sz w:val="24"/>
          <w:szCs w:val="24"/>
        </w:rPr>
        <w:t>for this post</w:t>
      </w:r>
      <w:r w:rsidR="00E2527E" w:rsidRPr="00D85F94">
        <w:rPr>
          <w:rFonts w:eastAsia="Arial" w:cstheme="minorHAnsi"/>
          <w:sz w:val="24"/>
          <w:szCs w:val="24"/>
        </w:rPr>
        <w:t>:</w:t>
      </w:r>
    </w:p>
    <w:p w14:paraId="56407F8E" w14:textId="77777777" w:rsidR="00E2527E" w:rsidRPr="00D85F94" w:rsidRDefault="00E2527E" w:rsidP="0035273C">
      <w:pPr>
        <w:widowControl w:val="0"/>
        <w:numPr>
          <w:ilvl w:val="0"/>
          <w:numId w:val="3"/>
        </w:numPr>
        <w:tabs>
          <w:tab w:val="left" w:pos="1180"/>
          <w:tab w:val="left" w:pos="1181"/>
        </w:tabs>
        <w:autoSpaceDE w:val="0"/>
        <w:autoSpaceDN w:val="0"/>
        <w:spacing w:after="0" w:line="276" w:lineRule="auto"/>
        <w:jc w:val="both"/>
        <w:rPr>
          <w:rFonts w:eastAsia="Arial" w:cstheme="minorHAnsi"/>
          <w:sz w:val="24"/>
          <w:szCs w:val="24"/>
        </w:rPr>
      </w:pPr>
      <w:r w:rsidRPr="00D85F94">
        <w:rPr>
          <w:rFonts w:eastAsia="Arial" w:cstheme="minorHAnsi"/>
          <w:sz w:val="24"/>
          <w:szCs w:val="24"/>
        </w:rPr>
        <w:t>Access to highly skilled clinical leads</w:t>
      </w:r>
    </w:p>
    <w:p w14:paraId="036A416F" w14:textId="77777777" w:rsidR="00E2527E" w:rsidRPr="00D85F94" w:rsidRDefault="00E2527E" w:rsidP="0035273C">
      <w:pPr>
        <w:widowControl w:val="0"/>
        <w:numPr>
          <w:ilvl w:val="0"/>
          <w:numId w:val="3"/>
        </w:numPr>
        <w:tabs>
          <w:tab w:val="left" w:pos="1180"/>
          <w:tab w:val="left" w:pos="1181"/>
        </w:tabs>
        <w:autoSpaceDE w:val="0"/>
        <w:autoSpaceDN w:val="0"/>
        <w:spacing w:after="0" w:line="276" w:lineRule="auto"/>
        <w:jc w:val="both"/>
        <w:rPr>
          <w:rFonts w:eastAsia="Arial" w:cstheme="minorHAnsi"/>
          <w:sz w:val="24"/>
          <w:szCs w:val="24"/>
        </w:rPr>
      </w:pPr>
      <w:r w:rsidRPr="00D85F94">
        <w:rPr>
          <w:rFonts w:eastAsia="Arial" w:cstheme="minorHAnsi"/>
          <w:sz w:val="24"/>
          <w:szCs w:val="24"/>
        </w:rPr>
        <w:t>Access to a wide range of clinical resources</w:t>
      </w:r>
    </w:p>
    <w:p w14:paraId="6AA0319E" w14:textId="77777777" w:rsidR="00E2527E" w:rsidRPr="00D85F94" w:rsidRDefault="00E2527E" w:rsidP="0035273C">
      <w:pPr>
        <w:widowControl w:val="0"/>
        <w:numPr>
          <w:ilvl w:val="0"/>
          <w:numId w:val="3"/>
        </w:numPr>
        <w:tabs>
          <w:tab w:val="left" w:pos="1180"/>
          <w:tab w:val="left" w:pos="1181"/>
        </w:tabs>
        <w:autoSpaceDE w:val="0"/>
        <w:autoSpaceDN w:val="0"/>
        <w:spacing w:after="0" w:line="276" w:lineRule="auto"/>
        <w:jc w:val="both"/>
        <w:rPr>
          <w:rFonts w:eastAsia="Arial" w:cstheme="minorHAnsi"/>
          <w:sz w:val="24"/>
          <w:szCs w:val="24"/>
        </w:rPr>
      </w:pPr>
      <w:r w:rsidRPr="00D85F94">
        <w:rPr>
          <w:rFonts w:eastAsia="Arial" w:cstheme="minorHAnsi"/>
          <w:sz w:val="24"/>
          <w:szCs w:val="24"/>
        </w:rPr>
        <w:t>Complete preceptorship programme with highly skilled clinical supervisors</w:t>
      </w:r>
    </w:p>
    <w:p w14:paraId="5DD2687F" w14:textId="77777777" w:rsidR="00E2527E" w:rsidRPr="00D85F94" w:rsidRDefault="00E2527E" w:rsidP="0035273C">
      <w:pPr>
        <w:widowControl w:val="0"/>
        <w:numPr>
          <w:ilvl w:val="0"/>
          <w:numId w:val="3"/>
        </w:numPr>
        <w:tabs>
          <w:tab w:val="left" w:pos="1180"/>
          <w:tab w:val="left" w:pos="1181"/>
        </w:tabs>
        <w:autoSpaceDE w:val="0"/>
        <w:autoSpaceDN w:val="0"/>
        <w:spacing w:after="0" w:line="276" w:lineRule="auto"/>
        <w:jc w:val="both"/>
        <w:rPr>
          <w:rFonts w:eastAsia="Arial" w:cstheme="minorHAnsi"/>
          <w:sz w:val="24"/>
          <w:szCs w:val="24"/>
        </w:rPr>
      </w:pPr>
      <w:r w:rsidRPr="00D85F94">
        <w:rPr>
          <w:rFonts w:eastAsia="Arial" w:cstheme="minorHAnsi"/>
          <w:sz w:val="24"/>
          <w:szCs w:val="24"/>
        </w:rPr>
        <w:lastRenderedPageBreak/>
        <w:t>RCOT and HCPC registrations paid</w:t>
      </w:r>
    </w:p>
    <w:p w14:paraId="112B3A94" w14:textId="77777777" w:rsidR="00E2527E" w:rsidRPr="00D85F94" w:rsidRDefault="00E2527E" w:rsidP="0035273C">
      <w:pPr>
        <w:widowControl w:val="0"/>
        <w:tabs>
          <w:tab w:val="left" w:pos="1180"/>
          <w:tab w:val="left" w:pos="1181"/>
        </w:tabs>
        <w:autoSpaceDE w:val="0"/>
        <w:autoSpaceDN w:val="0"/>
        <w:spacing w:after="0" w:line="276" w:lineRule="auto"/>
        <w:jc w:val="both"/>
        <w:rPr>
          <w:rFonts w:eastAsia="Arial" w:cstheme="minorHAnsi"/>
          <w:sz w:val="24"/>
          <w:szCs w:val="24"/>
        </w:rPr>
      </w:pPr>
    </w:p>
    <w:p w14:paraId="427300A7" w14:textId="3B878279" w:rsidR="00E2527E" w:rsidRPr="00D85F94" w:rsidRDefault="00E2527E" w:rsidP="0035273C">
      <w:pPr>
        <w:widowControl w:val="0"/>
        <w:tabs>
          <w:tab w:val="left" w:pos="1180"/>
          <w:tab w:val="left" w:pos="1181"/>
        </w:tabs>
        <w:autoSpaceDE w:val="0"/>
        <w:autoSpaceDN w:val="0"/>
        <w:spacing w:after="0" w:line="276" w:lineRule="auto"/>
        <w:jc w:val="both"/>
        <w:rPr>
          <w:rFonts w:eastAsia="Arial" w:cstheme="minorHAnsi"/>
          <w:b/>
          <w:bCs/>
          <w:sz w:val="24"/>
          <w:szCs w:val="24"/>
        </w:rPr>
      </w:pPr>
      <w:r w:rsidRPr="00D85F94">
        <w:rPr>
          <w:rFonts w:eastAsia="Arial" w:cstheme="minorHAnsi"/>
          <w:sz w:val="24"/>
          <w:szCs w:val="24"/>
        </w:rPr>
        <w:t xml:space="preserve">All applicants must hold current registrations with the </w:t>
      </w:r>
      <w:r w:rsidRPr="00D85F94">
        <w:rPr>
          <w:rFonts w:eastAsia="Arial" w:cstheme="minorHAnsi"/>
          <w:b/>
          <w:bCs/>
          <w:sz w:val="24"/>
          <w:szCs w:val="24"/>
        </w:rPr>
        <w:t xml:space="preserve">Health Care Professionals Council (HCPC) </w:t>
      </w:r>
      <w:r w:rsidRPr="00D85F94">
        <w:rPr>
          <w:rFonts w:eastAsia="Arial" w:cstheme="minorHAnsi"/>
          <w:sz w:val="24"/>
          <w:szCs w:val="24"/>
        </w:rPr>
        <w:t xml:space="preserve">and </w:t>
      </w:r>
      <w:r w:rsidR="00E06A5C" w:rsidRPr="00D85F94">
        <w:rPr>
          <w:rFonts w:eastAsia="Arial" w:cstheme="minorHAnsi"/>
          <w:sz w:val="24"/>
          <w:szCs w:val="24"/>
        </w:rPr>
        <w:t xml:space="preserve">be a member of </w:t>
      </w:r>
      <w:r w:rsidR="00E06A5C" w:rsidRPr="00D85F94">
        <w:rPr>
          <w:rFonts w:eastAsia="Arial" w:cstheme="minorHAnsi"/>
          <w:b/>
          <w:bCs/>
          <w:sz w:val="24"/>
          <w:szCs w:val="24"/>
        </w:rPr>
        <w:t>The</w:t>
      </w:r>
      <w:r w:rsidRPr="00D85F94">
        <w:rPr>
          <w:rFonts w:eastAsia="Arial" w:cstheme="minorHAnsi"/>
          <w:sz w:val="24"/>
          <w:szCs w:val="24"/>
        </w:rPr>
        <w:t xml:space="preserve"> </w:t>
      </w:r>
      <w:r w:rsidRPr="00D85F94">
        <w:rPr>
          <w:rFonts w:eastAsia="Arial" w:cstheme="minorHAnsi"/>
          <w:b/>
          <w:bCs/>
          <w:sz w:val="24"/>
          <w:szCs w:val="24"/>
        </w:rPr>
        <w:t xml:space="preserve">Royal College of </w:t>
      </w:r>
      <w:r w:rsidR="0081164B" w:rsidRPr="00D85F94">
        <w:rPr>
          <w:rFonts w:eastAsia="Arial" w:cstheme="minorHAnsi"/>
          <w:b/>
          <w:bCs/>
          <w:sz w:val="24"/>
          <w:szCs w:val="24"/>
        </w:rPr>
        <w:t xml:space="preserve">Speech and Language Therapists </w:t>
      </w:r>
      <w:r w:rsidRPr="00D85F94">
        <w:rPr>
          <w:rFonts w:eastAsia="Arial" w:cstheme="minorHAnsi"/>
          <w:b/>
          <w:bCs/>
          <w:sz w:val="24"/>
          <w:szCs w:val="24"/>
        </w:rPr>
        <w:t>(RC</w:t>
      </w:r>
      <w:r w:rsidR="0081164B" w:rsidRPr="00D85F94">
        <w:rPr>
          <w:rFonts w:eastAsia="Arial" w:cstheme="minorHAnsi"/>
          <w:b/>
          <w:bCs/>
          <w:sz w:val="24"/>
          <w:szCs w:val="24"/>
        </w:rPr>
        <w:t>SL</w:t>
      </w:r>
      <w:r w:rsidRPr="00D85F94">
        <w:rPr>
          <w:rFonts w:eastAsia="Arial" w:cstheme="minorHAnsi"/>
          <w:b/>
          <w:bCs/>
          <w:sz w:val="24"/>
          <w:szCs w:val="24"/>
        </w:rPr>
        <w:t>T).</w:t>
      </w:r>
    </w:p>
    <w:p w14:paraId="2C2858FC" w14:textId="51F51412" w:rsidR="00E2527E" w:rsidRPr="00D85F94" w:rsidRDefault="00E2527E" w:rsidP="0035273C">
      <w:pPr>
        <w:widowControl w:val="0"/>
        <w:tabs>
          <w:tab w:val="left" w:pos="1180"/>
          <w:tab w:val="left" w:pos="1181"/>
        </w:tabs>
        <w:autoSpaceDE w:val="0"/>
        <w:autoSpaceDN w:val="0"/>
        <w:spacing w:after="0" w:line="276" w:lineRule="auto"/>
        <w:jc w:val="both"/>
        <w:rPr>
          <w:rFonts w:eastAsia="Arial" w:cstheme="minorHAnsi"/>
          <w:sz w:val="24"/>
          <w:szCs w:val="24"/>
        </w:rPr>
      </w:pPr>
      <w:r w:rsidRPr="00D85F94">
        <w:rPr>
          <w:rFonts w:eastAsia="Arial" w:cstheme="minorHAnsi"/>
          <w:sz w:val="24"/>
          <w:szCs w:val="24"/>
        </w:rPr>
        <w:t xml:space="preserve">Own transport is </w:t>
      </w:r>
      <w:r w:rsidR="00645E88">
        <w:rPr>
          <w:rFonts w:eastAsia="Arial" w:cstheme="minorHAnsi"/>
          <w:sz w:val="24"/>
          <w:szCs w:val="24"/>
        </w:rPr>
        <w:t>not required.</w:t>
      </w:r>
    </w:p>
    <w:p w14:paraId="22EA801C" w14:textId="77777777" w:rsidR="00E2527E" w:rsidRPr="00D85F94" w:rsidRDefault="00E2527E" w:rsidP="0035273C">
      <w:pPr>
        <w:widowControl w:val="0"/>
        <w:autoSpaceDE w:val="0"/>
        <w:autoSpaceDN w:val="0"/>
        <w:spacing w:after="0" w:line="276" w:lineRule="auto"/>
        <w:ind w:right="326"/>
        <w:jc w:val="both"/>
        <w:rPr>
          <w:rFonts w:eastAsia="Arial" w:cstheme="minorHAnsi"/>
          <w:sz w:val="24"/>
          <w:szCs w:val="24"/>
        </w:rPr>
      </w:pPr>
    </w:p>
    <w:p w14:paraId="580A319B" w14:textId="57095149" w:rsidR="008651F3" w:rsidRPr="008651F3" w:rsidRDefault="008651F3" w:rsidP="008651F3">
      <w:pPr>
        <w:widowControl w:val="0"/>
        <w:autoSpaceDE w:val="0"/>
        <w:autoSpaceDN w:val="0"/>
        <w:spacing w:after="0" w:line="276" w:lineRule="auto"/>
        <w:ind w:right="326"/>
        <w:jc w:val="both"/>
        <w:rPr>
          <w:rFonts w:eastAsia="Arial" w:cstheme="minorHAnsi"/>
          <w:sz w:val="24"/>
          <w:szCs w:val="24"/>
        </w:rPr>
      </w:pPr>
      <w:r w:rsidRPr="008651F3">
        <w:rPr>
          <w:rFonts w:eastAsia="Arial" w:cstheme="minorHAnsi"/>
          <w:sz w:val="24"/>
          <w:szCs w:val="24"/>
        </w:rPr>
        <w:t xml:space="preserve">If you are interested and would like to be considered for this role, please apply to </w:t>
      </w:r>
      <w:r w:rsidRPr="008651F3">
        <w:rPr>
          <w:rFonts w:eastAsia="Arial" w:cstheme="minorHAnsi"/>
          <w:b/>
          <w:bCs/>
          <w:sz w:val="24"/>
          <w:szCs w:val="24"/>
        </w:rPr>
        <w:t>recruitment@cognus.org.uk</w:t>
      </w:r>
      <w:r w:rsidRPr="008651F3">
        <w:rPr>
          <w:rFonts w:eastAsia="Arial" w:cstheme="minorHAnsi"/>
          <w:sz w:val="24"/>
          <w:szCs w:val="24"/>
        </w:rPr>
        <w:t xml:space="preserve"> with the completed </w:t>
      </w:r>
      <w:hyperlink r:id="rId10">
        <w:r w:rsidRPr="008651F3">
          <w:rPr>
            <w:rStyle w:val="Hyperlink"/>
            <w:rFonts w:eastAsia="Arial" w:cstheme="minorHAnsi"/>
            <w:sz w:val="24"/>
            <w:szCs w:val="24"/>
          </w:rPr>
          <w:t>application form</w:t>
        </w:r>
      </w:hyperlink>
      <w:r w:rsidR="00D11D28">
        <w:rPr>
          <w:rFonts w:eastAsia="Arial" w:cstheme="minorHAnsi"/>
          <w:sz w:val="24"/>
          <w:szCs w:val="24"/>
        </w:rPr>
        <w:t xml:space="preserve"> downloaded from </w:t>
      </w:r>
      <w:hyperlink r:id="rId11" w:history="1">
        <w:r w:rsidR="00D11D28" w:rsidRPr="006051F9">
          <w:rPr>
            <w:rStyle w:val="Hyperlink"/>
            <w:rFonts w:eastAsia="Arial" w:cstheme="minorHAnsi"/>
            <w:sz w:val="24"/>
            <w:szCs w:val="24"/>
          </w:rPr>
          <w:t>https://www.cognus.org.uk/work-with-us/current-vacancies/cognus-application-form/</w:t>
        </w:r>
      </w:hyperlink>
      <w:r w:rsidR="00D11D28">
        <w:rPr>
          <w:rFonts w:eastAsia="Arial" w:cstheme="minorHAnsi"/>
          <w:sz w:val="24"/>
          <w:szCs w:val="24"/>
        </w:rPr>
        <w:t xml:space="preserve">, </w:t>
      </w:r>
      <w:r w:rsidRPr="008651F3">
        <w:rPr>
          <w:rFonts w:eastAsia="Arial" w:cstheme="minorHAnsi"/>
          <w:sz w:val="24"/>
          <w:szCs w:val="24"/>
        </w:rPr>
        <w:t xml:space="preserve">outlining your suitability. </w:t>
      </w:r>
    </w:p>
    <w:p w14:paraId="1C7B78FD" w14:textId="77777777" w:rsidR="008651F3" w:rsidRDefault="008651F3" w:rsidP="0035273C">
      <w:pPr>
        <w:widowControl w:val="0"/>
        <w:autoSpaceDE w:val="0"/>
        <w:autoSpaceDN w:val="0"/>
        <w:spacing w:after="0" w:line="276" w:lineRule="auto"/>
        <w:ind w:right="326"/>
        <w:jc w:val="both"/>
        <w:rPr>
          <w:rFonts w:eastAsia="Arial" w:cstheme="minorHAnsi"/>
          <w:sz w:val="24"/>
          <w:szCs w:val="24"/>
        </w:rPr>
      </w:pPr>
    </w:p>
    <w:p w14:paraId="19416D5E" w14:textId="20353C70" w:rsidR="00E2527E" w:rsidRPr="00D85F94" w:rsidRDefault="00E2527E" w:rsidP="0035273C">
      <w:pPr>
        <w:widowControl w:val="0"/>
        <w:autoSpaceDE w:val="0"/>
        <w:autoSpaceDN w:val="0"/>
        <w:spacing w:after="0" w:line="276" w:lineRule="auto"/>
        <w:ind w:right="326"/>
        <w:jc w:val="both"/>
        <w:rPr>
          <w:rFonts w:eastAsia="Arial" w:cstheme="minorHAnsi"/>
          <w:sz w:val="24"/>
          <w:szCs w:val="24"/>
        </w:rPr>
      </w:pPr>
      <w:r w:rsidRPr="00D85F94">
        <w:rPr>
          <w:rFonts w:eastAsia="Arial" w:cstheme="minorHAnsi"/>
          <w:sz w:val="24"/>
          <w:szCs w:val="24"/>
        </w:rPr>
        <w:t xml:space="preserve">For an informal conversation about the role, please contact </w:t>
      </w:r>
      <w:r w:rsidR="00AC6081" w:rsidRPr="00D85F94">
        <w:rPr>
          <w:rFonts w:eastAsia="Arial" w:cstheme="minorHAnsi"/>
          <w:sz w:val="24"/>
          <w:szCs w:val="24"/>
        </w:rPr>
        <w:t>Rebecca Tinney</w:t>
      </w:r>
      <w:r w:rsidR="00A172F5">
        <w:rPr>
          <w:rFonts w:eastAsia="Arial" w:cstheme="minorHAnsi"/>
          <w:sz w:val="24"/>
          <w:szCs w:val="24"/>
        </w:rPr>
        <w:t>,</w:t>
      </w:r>
      <w:r w:rsidR="00AC6081" w:rsidRPr="00D85F94">
        <w:rPr>
          <w:rFonts w:eastAsia="Arial" w:cstheme="minorHAnsi"/>
          <w:sz w:val="24"/>
          <w:szCs w:val="24"/>
        </w:rPr>
        <w:t xml:space="preserve"> Lead S</w:t>
      </w:r>
      <w:r w:rsidR="00905B9B">
        <w:rPr>
          <w:rFonts w:eastAsia="Arial" w:cstheme="minorHAnsi"/>
          <w:sz w:val="24"/>
          <w:szCs w:val="24"/>
        </w:rPr>
        <w:t>peech and Language Therapist</w:t>
      </w:r>
      <w:r w:rsidR="003E55D1">
        <w:rPr>
          <w:rFonts w:eastAsia="Arial" w:cstheme="minorHAnsi"/>
          <w:sz w:val="24"/>
          <w:szCs w:val="24"/>
        </w:rPr>
        <w:t xml:space="preserve"> -</w:t>
      </w:r>
      <w:r w:rsidRPr="00D85F94">
        <w:rPr>
          <w:rFonts w:eastAsia="Arial" w:cstheme="minorHAnsi"/>
          <w:sz w:val="24"/>
          <w:szCs w:val="24"/>
        </w:rPr>
        <w:t xml:space="preserve"> Sherwood Park </w:t>
      </w:r>
      <w:r w:rsidR="00AC6081" w:rsidRPr="00D85F94">
        <w:rPr>
          <w:rFonts w:eastAsia="Arial" w:cstheme="minorHAnsi"/>
          <w:sz w:val="24"/>
          <w:szCs w:val="24"/>
        </w:rPr>
        <w:t>Campus</w:t>
      </w:r>
      <w:r w:rsidR="00A172F5">
        <w:rPr>
          <w:rFonts w:eastAsia="Arial" w:cstheme="minorHAnsi"/>
          <w:sz w:val="24"/>
          <w:szCs w:val="24"/>
        </w:rPr>
        <w:t xml:space="preserve"> at</w:t>
      </w:r>
      <w:r w:rsidRPr="00D85F94">
        <w:rPr>
          <w:rFonts w:eastAsia="Arial" w:cstheme="minorHAnsi"/>
          <w:sz w:val="24"/>
          <w:szCs w:val="24"/>
        </w:rPr>
        <w:t xml:space="preserve"> </w:t>
      </w:r>
      <w:hyperlink r:id="rId12" w:history="1">
        <w:r w:rsidR="00AC6081" w:rsidRPr="00D85F94">
          <w:rPr>
            <w:rStyle w:val="Hyperlink"/>
            <w:rFonts w:eastAsia="Arial" w:cstheme="minorHAnsi"/>
            <w:sz w:val="24"/>
            <w:szCs w:val="24"/>
          </w:rPr>
          <w:t>rebecca.tinney@cognus.org.uk</w:t>
        </w:r>
      </w:hyperlink>
      <w:r w:rsidR="00AC6081" w:rsidRPr="00D85F94">
        <w:rPr>
          <w:rFonts w:eastAsia="Arial" w:cstheme="minorHAnsi"/>
          <w:sz w:val="24"/>
          <w:szCs w:val="24"/>
        </w:rPr>
        <w:t xml:space="preserve"> </w:t>
      </w:r>
      <w:r w:rsidRPr="00D85F94">
        <w:rPr>
          <w:rFonts w:eastAsia="Arial" w:cstheme="minorHAnsi"/>
          <w:sz w:val="24"/>
          <w:szCs w:val="24"/>
          <w:u w:color="0000FF"/>
        </w:rPr>
        <w:t>or Alex Benjamin, Head of Cognus Therapies on +442045820843</w:t>
      </w:r>
      <w:r w:rsidRPr="00D85F94">
        <w:rPr>
          <w:rFonts w:eastAsia="Arial" w:cstheme="minorHAnsi"/>
          <w:sz w:val="24"/>
          <w:szCs w:val="24"/>
          <w:lang w:eastAsia="en-GB"/>
        </w:rPr>
        <w:t xml:space="preserve"> or by email: </w:t>
      </w:r>
      <w:r w:rsidRPr="00D85F94">
        <w:rPr>
          <w:rFonts w:eastAsia="Arial" w:cstheme="minorHAnsi"/>
          <w:color w:val="0070C0"/>
          <w:sz w:val="24"/>
          <w:szCs w:val="24"/>
          <w:u w:val="single"/>
          <w:lang w:eastAsia="en-GB"/>
        </w:rPr>
        <w:t>alex.benjamin@cognus.org.uk</w:t>
      </w:r>
      <w:r w:rsidRPr="00D85F94">
        <w:rPr>
          <w:rFonts w:eastAsia="Arial" w:cstheme="minorHAnsi"/>
          <w:sz w:val="24"/>
          <w:szCs w:val="24"/>
          <w:lang w:eastAsia="en-GB"/>
        </w:rPr>
        <w:t>.</w:t>
      </w:r>
    </w:p>
    <w:p w14:paraId="7E0D75A7" w14:textId="77777777" w:rsidR="00E2527E" w:rsidRPr="00D85F94" w:rsidRDefault="00E2527E" w:rsidP="0035273C">
      <w:pPr>
        <w:widowControl w:val="0"/>
        <w:autoSpaceDE w:val="0"/>
        <w:autoSpaceDN w:val="0"/>
        <w:spacing w:after="0" w:line="276" w:lineRule="auto"/>
        <w:jc w:val="both"/>
        <w:rPr>
          <w:rFonts w:eastAsia="Arial" w:cstheme="minorHAnsi"/>
          <w:sz w:val="24"/>
          <w:szCs w:val="24"/>
        </w:rPr>
      </w:pPr>
    </w:p>
    <w:p w14:paraId="32048977" w14:textId="77777777" w:rsidR="00B45C5A" w:rsidRPr="00B45C5A" w:rsidRDefault="00B45C5A" w:rsidP="00B45C5A">
      <w:pPr>
        <w:widowControl w:val="0"/>
        <w:autoSpaceDE w:val="0"/>
        <w:autoSpaceDN w:val="0"/>
        <w:spacing w:after="0" w:line="276" w:lineRule="auto"/>
        <w:jc w:val="both"/>
        <w:rPr>
          <w:rFonts w:eastAsia="Arial" w:cstheme="minorHAnsi"/>
          <w:bCs/>
          <w:color w:val="333333"/>
          <w:sz w:val="24"/>
          <w:szCs w:val="24"/>
        </w:rPr>
      </w:pPr>
      <w:r w:rsidRPr="00B45C5A">
        <w:rPr>
          <w:rFonts w:eastAsia="Arial" w:cstheme="minorHAnsi"/>
          <w:bCs/>
          <w:color w:val="333333"/>
          <w:sz w:val="24"/>
          <w:szCs w:val="24"/>
        </w:rPr>
        <w:t xml:space="preserve">All offers of employment are subject to successful completion of recruitment formalities which includes an enhanced DBS check. These checks must have been completed prior to commencement of employment. We expect our staff to have due regard for safeguarding and promoting the welfare of children and young people and to follow the child protection procedures adopted by the Company and the Local Safeguarding Children’s Board. </w:t>
      </w:r>
    </w:p>
    <w:p w14:paraId="731A6588" w14:textId="77777777" w:rsidR="00B45C5A" w:rsidRPr="00B45C5A" w:rsidRDefault="00B45C5A" w:rsidP="00B45C5A">
      <w:pPr>
        <w:widowControl w:val="0"/>
        <w:autoSpaceDE w:val="0"/>
        <w:autoSpaceDN w:val="0"/>
        <w:spacing w:after="0" w:line="276" w:lineRule="auto"/>
        <w:jc w:val="both"/>
        <w:rPr>
          <w:rFonts w:eastAsia="Arial" w:cstheme="minorHAnsi"/>
          <w:bCs/>
          <w:color w:val="333333"/>
          <w:sz w:val="24"/>
          <w:szCs w:val="24"/>
        </w:rPr>
      </w:pPr>
    </w:p>
    <w:p w14:paraId="56B6014D" w14:textId="77777777" w:rsidR="00B45C5A" w:rsidRPr="00B45C5A" w:rsidRDefault="00B45C5A" w:rsidP="00B45C5A">
      <w:pPr>
        <w:widowControl w:val="0"/>
        <w:autoSpaceDE w:val="0"/>
        <w:autoSpaceDN w:val="0"/>
        <w:spacing w:after="0" w:line="276" w:lineRule="auto"/>
        <w:jc w:val="both"/>
        <w:rPr>
          <w:rFonts w:eastAsia="Arial" w:cstheme="minorHAnsi"/>
          <w:b/>
          <w:bCs/>
          <w:color w:val="333333"/>
          <w:sz w:val="24"/>
          <w:szCs w:val="24"/>
        </w:rPr>
      </w:pPr>
      <w:r w:rsidRPr="00B45C5A">
        <w:rPr>
          <w:rFonts w:eastAsia="Arial" w:cstheme="minorHAnsi"/>
          <w:b/>
          <w:bCs/>
          <w:color w:val="333333"/>
          <w:sz w:val="24"/>
          <w:szCs w:val="24"/>
        </w:rPr>
        <w:t xml:space="preserve">We have several other roles we are recruiting to at different levels within Cognus. Please get in touch for an informal conversation about these and other opportunities if you or anyone else you know may be interested in working with us. </w:t>
      </w:r>
    </w:p>
    <w:p w14:paraId="2385E30D" w14:textId="2D2447E8" w:rsidR="00E2527E" w:rsidRPr="00D85F94" w:rsidRDefault="00E2527E" w:rsidP="0035273C">
      <w:pPr>
        <w:widowControl w:val="0"/>
        <w:autoSpaceDE w:val="0"/>
        <w:autoSpaceDN w:val="0"/>
        <w:spacing w:after="0" w:line="276" w:lineRule="auto"/>
        <w:jc w:val="both"/>
        <w:rPr>
          <w:rFonts w:eastAsia="Arial" w:cstheme="minorHAnsi"/>
          <w:color w:val="333333"/>
          <w:sz w:val="24"/>
          <w:szCs w:val="24"/>
        </w:rPr>
      </w:pPr>
    </w:p>
    <w:p w14:paraId="57EA65CD" w14:textId="77777777" w:rsidR="00E06A5C" w:rsidRPr="00D85F94" w:rsidRDefault="00E06A5C" w:rsidP="0035273C">
      <w:pPr>
        <w:widowControl w:val="0"/>
        <w:autoSpaceDE w:val="0"/>
        <w:autoSpaceDN w:val="0"/>
        <w:spacing w:after="0" w:line="276" w:lineRule="auto"/>
        <w:ind w:right="3795"/>
        <w:jc w:val="both"/>
        <w:outlineLvl w:val="0"/>
        <w:rPr>
          <w:rFonts w:eastAsia="Arial" w:cstheme="minorHAnsi"/>
          <w:b/>
          <w:bCs/>
          <w:sz w:val="24"/>
          <w:szCs w:val="24"/>
          <w:u w:color="000000"/>
        </w:rPr>
      </w:pPr>
    </w:p>
    <w:p w14:paraId="62CE07BB" w14:textId="77777777" w:rsidR="00E06A5C" w:rsidRPr="00D85F94" w:rsidRDefault="00E06A5C" w:rsidP="0035273C">
      <w:pPr>
        <w:widowControl w:val="0"/>
        <w:autoSpaceDE w:val="0"/>
        <w:autoSpaceDN w:val="0"/>
        <w:spacing w:after="0" w:line="276" w:lineRule="auto"/>
        <w:ind w:right="3795"/>
        <w:jc w:val="both"/>
        <w:outlineLvl w:val="0"/>
        <w:rPr>
          <w:rFonts w:eastAsia="Arial" w:cstheme="minorHAnsi"/>
          <w:b/>
          <w:bCs/>
          <w:sz w:val="24"/>
          <w:szCs w:val="24"/>
          <w:u w:color="000000"/>
        </w:rPr>
      </w:pPr>
    </w:p>
    <w:p w14:paraId="23AF652B" w14:textId="77777777" w:rsidR="00EA3DFA" w:rsidRDefault="00E2527E" w:rsidP="0035273C">
      <w:pPr>
        <w:pStyle w:val="Title"/>
        <w:jc w:val="both"/>
        <w:rPr>
          <w:rFonts w:asciiTheme="minorHAnsi" w:eastAsia="Arial" w:hAnsiTheme="minorHAnsi" w:cstheme="minorHAnsi"/>
          <w:bCs/>
          <w:sz w:val="24"/>
          <w:szCs w:val="24"/>
          <w:u w:color="000000"/>
        </w:rPr>
      </w:pPr>
      <w:r w:rsidRPr="00D85F94">
        <w:rPr>
          <w:rFonts w:asciiTheme="minorHAnsi" w:eastAsia="Arial" w:hAnsiTheme="minorHAnsi" w:cstheme="minorHAnsi"/>
          <w:b w:val="0"/>
          <w:bCs/>
          <w:noProof/>
          <w:sz w:val="24"/>
          <w:szCs w:val="24"/>
          <w:u w:val="single" w:color="000000"/>
        </w:rPr>
        <mc:AlternateContent>
          <mc:Choice Requires="wps">
            <w:drawing>
              <wp:anchor distT="0" distB="0" distL="114300" distR="114300" simplePos="0" relativeHeight="251659264" behindDoc="1" locked="0" layoutInCell="1" allowOverlap="1" wp14:anchorId="1C975DD2" wp14:editId="75F70FA9">
                <wp:simplePos x="0" y="0"/>
                <wp:positionH relativeFrom="page">
                  <wp:posOffset>2466975</wp:posOffset>
                </wp:positionH>
                <wp:positionV relativeFrom="paragraph">
                  <wp:posOffset>262255</wp:posOffset>
                </wp:positionV>
                <wp:extent cx="3099435" cy="17526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943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D41F1" id="docshape3" o:spid="_x0000_s1026" style="position:absolute;margin-left:194.25pt;margin-top:20.65pt;width:244.05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" stroked="f">
                <w10:wrap anchorx="page"/>
              </v:rect>
            </w:pict>
          </mc:Fallback>
        </mc:AlternateContent>
      </w:r>
      <w:r w:rsidR="00E06A5C" w:rsidRPr="00D85F94">
        <w:rPr>
          <w:rFonts w:asciiTheme="minorHAnsi" w:eastAsia="Arial" w:hAnsiTheme="minorHAnsi" w:cstheme="minorHAnsi"/>
          <w:bCs/>
          <w:sz w:val="24"/>
          <w:szCs w:val="24"/>
          <w:u w:color="000000"/>
        </w:rPr>
        <w:t xml:space="preserve">       </w:t>
      </w:r>
    </w:p>
    <w:p w14:paraId="77DBD440" w14:textId="77777777" w:rsidR="00B45C5A" w:rsidRDefault="00B45C5A" w:rsidP="0035273C">
      <w:pPr>
        <w:pStyle w:val="Title"/>
        <w:jc w:val="both"/>
        <w:rPr>
          <w:rFonts w:asciiTheme="minorHAnsi" w:eastAsia="Arial" w:hAnsiTheme="minorHAnsi" w:cstheme="minorHAnsi"/>
          <w:bCs/>
          <w:sz w:val="24"/>
          <w:szCs w:val="24"/>
          <w:u w:color="000000"/>
        </w:rPr>
      </w:pPr>
    </w:p>
    <w:p w14:paraId="61057570" w14:textId="77777777" w:rsidR="00B45C5A" w:rsidRDefault="00B45C5A" w:rsidP="0035273C">
      <w:pPr>
        <w:pStyle w:val="Title"/>
        <w:jc w:val="both"/>
        <w:rPr>
          <w:rFonts w:asciiTheme="minorHAnsi" w:eastAsia="Arial" w:hAnsiTheme="minorHAnsi" w:cstheme="minorHAnsi"/>
          <w:bCs/>
          <w:sz w:val="24"/>
          <w:szCs w:val="24"/>
          <w:u w:color="000000"/>
        </w:rPr>
      </w:pPr>
    </w:p>
    <w:p w14:paraId="5A97E3D8" w14:textId="77777777" w:rsidR="00B45C5A" w:rsidRDefault="00B45C5A" w:rsidP="0035273C">
      <w:pPr>
        <w:pStyle w:val="Title"/>
        <w:jc w:val="both"/>
        <w:rPr>
          <w:rFonts w:asciiTheme="minorHAnsi" w:eastAsia="Arial" w:hAnsiTheme="minorHAnsi" w:cstheme="minorHAnsi"/>
          <w:bCs/>
          <w:sz w:val="24"/>
          <w:szCs w:val="24"/>
          <w:u w:color="000000"/>
        </w:rPr>
      </w:pPr>
    </w:p>
    <w:p w14:paraId="523B1509" w14:textId="77777777" w:rsidR="00B45C5A" w:rsidRDefault="00B45C5A" w:rsidP="0035273C">
      <w:pPr>
        <w:pStyle w:val="Title"/>
        <w:jc w:val="both"/>
        <w:rPr>
          <w:rFonts w:asciiTheme="minorHAnsi" w:eastAsia="Arial" w:hAnsiTheme="minorHAnsi" w:cstheme="minorHAnsi"/>
          <w:bCs/>
          <w:sz w:val="24"/>
          <w:szCs w:val="24"/>
          <w:u w:color="000000"/>
        </w:rPr>
      </w:pPr>
    </w:p>
    <w:p w14:paraId="631ABA14" w14:textId="77777777" w:rsidR="00B45C5A" w:rsidRDefault="00B45C5A" w:rsidP="0035273C">
      <w:pPr>
        <w:pStyle w:val="Title"/>
        <w:jc w:val="both"/>
        <w:rPr>
          <w:rFonts w:asciiTheme="minorHAnsi" w:eastAsia="Arial" w:hAnsiTheme="minorHAnsi" w:cstheme="minorHAnsi"/>
          <w:bCs/>
          <w:sz w:val="24"/>
          <w:szCs w:val="24"/>
          <w:u w:color="000000"/>
        </w:rPr>
      </w:pPr>
    </w:p>
    <w:p w14:paraId="1C1D138F" w14:textId="77777777" w:rsidR="00B45C5A" w:rsidRDefault="00B45C5A" w:rsidP="0035273C">
      <w:pPr>
        <w:pStyle w:val="Title"/>
        <w:jc w:val="both"/>
        <w:rPr>
          <w:rFonts w:asciiTheme="minorHAnsi" w:eastAsia="Arial" w:hAnsiTheme="minorHAnsi" w:cstheme="minorHAnsi"/>
          <w:bCs/>
          <w:sz w:val="24"/>
          <w:szCs w:val="24"/>
          <w:u w:color="000000"/>
        </w:rPr>
      </w:pPr>
    </w:p>
    <w:p w14:paraId="4194091E" w14:textId="77777777" w:rsidR="00B45C5A" w:rsidRDefault="00B45C5A" w:rsidP="0035273C">
      <w:pPr>
        <w:pStyle w:val="Title"/>
        <w:jc w:val="both"/>
        <w:rPr>
          <w:rFonts w:asciiTheme="minorHAnsi" w:eastAsia="Arial" w:hAnsiTheme="minorHAnsi" w:cstheme="minorHAnsi"/>
          <w:bCs/>
          <w:sz w:val="24"/>
          <w:szCs w:val="24"/>
          <w:u w:color="000000"/>
        </w:rPr>
      </w:pPr>
    </w:p>
    <w:p w14:paraId="041DF98D" w14:textId="77777777" w:rsidR="00B45C5A" w:rsidRDefault="00B45C5A" w:rsidP="0035273C">
      <w:pPr>
        <w:pStyle w:val="Title"/>
        <w:jc w:val="both"/>
        <w:rPr>
          <w:rFonts w:asciiTheme="minorHAnsi" w:eastAsia="Arial" w:hAnsiTheme="minorHAnsi" w:cstheme="minorHAnsi"/>
          <w:bCs/>
          <w:sz w:val="24"/>
          <w:szCs w:val="24"/>
          <w:u w:color="000000"/>
        </w:rPr>
      </w:pPr>
    </w:p>
    <w:p w14:paraId="1CB4E751" w14:textId="77777777" w:rsidR="00B45C5A" w:rsidRDefault="00B45C5A" w:rsidP="0035273C">
      <w:pPr>
        <w:pStyle w:val="Title"/>
        <w:jc w:val="both"/>
        <w:rPr>
          <w:rFonts w:asciiTheme="minorHAnsi" w:eastAsia="Arial" w:hAnsiTheme="minorHAnsi" w:cstheme="minorHAnsi"/>
          <w:bCs/>
          <w:sz w:val="24"/>
          <w:szCs w:val="24"/>
          <w:u w:color="000000"/>
        </w:rPr>
      </w:pPr>
    </w:p>
    <w:p w14:paraId="17EEC5AA" w14:textId="77777777" w:rsidR="00B45C5A" w:rsidRDefault="00B45C5A" w:rsidP="0035273C">
      <w:pPr>
        <w:pStyle w:val="Title"/>
        <w:jc w:val="both"/>
        <w:rPr>
          <w:rFonts w:asciiTheme="minorHAnsi" w:eastAsia="Arial" w:hAnsiTheme="minorHAnsi" w:cstheme="minorHAnsi"/>
          <w:bCs/>
          <w:sz w:val="24"/>
          <w:szCs w:val="24"/>
          <w:u w:color="000000"/>
        </w:rPr>
      </w:pPr>
    </w:p>
    <w:p w14:paraId="334ECA25" w14:textId="77777777" w:rsidR="00B45C5A" w:rsidRDefault="00B45C5A" w:rsidP="0035273C">
      <w:pPr>
        <w:pStyle w:val="Title"/>
        <w:jc w:val="both"/>
        <w:rPr>
          <w:rFonts w:asciiTheme="minorHAnsi" w:eastAsia="Arial" w:hAnsiTheme="minorHAnsi" w:cstheme="minorHAnsi"/>
          <w:bCs/>
          <w:sz w:val="24"/>
          <w:szCs w:val="24"/>
          <w:u w:color="000000"/>
        </w:rPr>
      </w:pPr>
    </w:p>
    <w:p w14:paraId="55C5C6B3" w14:textId="77777777" w:rsidR="00B45C5A" w:rsidRDefault="00B45C5A" w:rsidP="0035273C">
      <w:pPr>
        <w:pStyle w:val="Title"/>
        <w:jc w:val="both"/>
        <w:rPr>
          <w:rFonts w:asciiTheme="minorHAnsi" w:eastAsia="Arial" w:hAnsiTheme="minorHAnsi" w:cstheme="minorHAnsi"/>
          <w:bCs/>
          <w:sz w:val="24"/>
          <w:szCs w:val="24"/>
          <w:u w:color="000000"/>
        </w:rPr>
      </w:pPr>
    </w:p>
    <w:p w14:paraId="70E99014" w14:textId="77777777" w:rsidR="00B45C5A" w:rsidRDefault="00B45C5A" w:rsidP="0035273C">
      <w:pPr>
        <w:pStyle w:val="Title"/>
        <w:jc w:val="both"/>
        <w:rPr>
          <w:rFonts w:asciiTheme="minorHAnsi" w:eastAsia="Arial" w:hAnsiTheme="minorHAnsi" w:cstheme="minorHAnsi"/>
          <w:bCs/>
          <w:sz w:val="24"/>
          <w:szCs w:val="24"/>
          <w:u w:color="000000"/>
        </w:rPr>
      </w:pPr>
    </w:p>
    <w:p w14:paraId="5338E5D8" w14:textId="77777777" w:rsidR="00B45C5A" w:rsidRPr="00D85F94" w:rsidRDefault="00B45C5A" w:rsidP="0035273C">
      <w:pPr>
        <w:pStyle w:val="Title"/>
        <w:jc w:val="both"/>
        <w:rPr>
          <w:rFonts w:asciiTheme="minorHAnsi" w:eastAsia="Arial" w:hAnsiTheme="minorHAnsi" w:cstheme="minorHAnsi"/>
          <w:bCs/>
          <w:sz w:val="24"/>
          <w:szCs w:val="24"/>
          <w:u w:color="000000"/>
        </w:rPr>
      </w:pPr>
    </w:p>
    <w:p w14:paraId="5607531D" w14:textId="77777777" w:rsidR="00252D27" w:rsidRPr="00D85F94" w:rsidRDefault="00252D27" w:rsidP="0035273C">
      <w:pPr>
        <w:pStyle w:val="Title"/>
        <w:jc w:val="both"/>
        <w:rPr>
          <w:rFonts w:asciiTheme="minorHAnsi" w:eastAsia="Arial" w:hAnsiTheme="minorHAnsi" w:cstheme="minorHAnsi"/>
          <w:bCs/>
          <w:sz w:val="24"/>
          <w:szCs w:val="24"/>
          <w:u w:color="000000"/>
        </w:rPr>
      </w:pPr>
    </w:p>
    <w:p w14:paraId="33460BA5" w14:textId="77777777" w:rsidR="00C216D9" w:rsidRDefault="00C216D9" w:rsidP="00B45C5A">
      <w:pPr>
        <w:spacing w:after="0" w:line="240" w:lineRule="auto"/>
        <w:jc w:val="center"/>
        <w:rPr>
          <w:rFonts w:eastAsia="Times New Roman" w:cstheme="minorHAnsi"/>
          <w:b/>
          <w:sz w:val="24"/>
          <w:szCs w:val="24"/>
        </w:rPr>
      </w:pPr>
    </w:p>
    <w:p w14:paraId="5CE2BC27" w14:textId="4A8A35FD" w:rsidR="00252D27" w:rsidRDefault="00252D27" w:rsidP="00B45C5A">
      <w:pPr>
        <w:spacing w:after="0" w:line="240" w:lineRule="auto"/>
        <w:jc w:val="center"/>
        <w:rPr>
          <w:rFonts w:eastAsia="Times New Roman" w:cstheme="minorHAnsi"/>
          <w:b/>
          <w:sz w:val="24"/>
          <w:szCs w:val="24"/>
        </w:rPr>
      </w:pPr>
      <w:r w:rsidRPr="00D85F94">
        <w:rPr>
          <w:rFonts w:eastAsia="Times New Roman" w:cstheme="minorHAnsi"/>
          <w:b/>
          <w:sz w:val="24"/>
          <w:szCs w:val="24"/>
        </w:rPr>
        <w:t>JOB DESCRIPTION</w:t>
      </w:r>
    </w:p>
    <w:p w14:paraId="023FCEDD" w14:textId="77777777" w:rsidR="00B45C5A" w:rsidRPr="00D85F94" w:rsidRDefault="00B45C5A" w:rsidP="00B45C5A">
      <w:pPr>
        <w:spacing w:after="0" w:line="240" w:lineRule="auto"/>
        <w:jc w:val="center"/>
        <w:rPr>
          <w:rFonts w:eastAsia="Times New Roman" w:cstheme="minorHAnsi"/>
          <w:b/>
          <w:sz w:val="24"/>
          <w:szCs w:val="24"/>
        </w:rPr>
      </w:pPr>
    </w:p>
    <w:tbl>
      <w:tblPr>
        <w:tblW w:w="9555" w:type="dxa"/>
        <w:jc w:val="cente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000" w:firstRow="0" w:lastRow="0" w:firstColumn="0" w:lastColumn="0" w:noHBand="0" w:noVBand="0"/>
      </w:tblPr>
      <w:tblGrid>
        <w:gridCol w:w="2552"/>
        <w:gridCol w:w="7003"/>
      </w:tblGrid>
      <w:tr w:rsidR="00252D27" w:rsidRPr="00D85F94" w14:paraId="77ABCFF1" w14:textId="77777777" w:rsidTr="0094214F">
        <w:trPr>
          <w:jc w:val="center"/>
        </w:trPr>
        <w:tc>
          <w:tcPr>
            <w:tcW w:w="2552" w:type="dxa"/>
            <w:shd w:val="clear" w:color="auto" w:fill="F2F2F2" w:themeFill="background1" w:themeFillShade="F2"/>
          </w:tcPr>
          <w:p w14:paraId="01591C82" w14:textId="77777777" w:rsidR="00252D27" w:rsidRPr="00D85F94" w:rsidRDefault="00252D27" w:rsidP="0035273C">
            <w:pPr>
              <w:spacing w:after="120" w:line="240" w:lineRule="auto"/>
              <w:jc w:val="both"/>
              <w:rPr>
                <w:rFonts w:eastAsia="Times New Roman" w:cstheme="minorHAnsi"/>
                <w:b/>
                <w:sz w:val="24"/>
                <w:szCs w:val="24"/>
              </w:rPr>
            </w:pPr>
            <w:r w:rsidRPr="00D85F94">
              <w:rPr>
                <w:rFonts w:eastAsia="Times New Roman" w:cstheme="minorHAnsi"/>
                <w:b/>
                <w:sz w:val="24"/>
                <w:szCs w:val="24"/>
              </w:rPr>
              <w:t>POSITION:</w:t>
            </w:r>
          </w:p>
        </w:tc>
        <w:tc>
          <w:tcPr>
            <w:tcW w:w="7003" w:type="dxa"/>
          </w:tcPr>
          <w:p w14:paraId="52A74FC3" w14:textId="77777777" w:rsidR="00252D27" w:rsidRPr="00BE06D6" w:rsidRDefault="00252D27" w:rsidP="0035273C">
            <w:pPr>
              <w:spacing w:after="0" w:line="240" w:lineRule="auto"/>
              <w:jc w:val="both"/>
              <w:rPr>
                <w:rFonts w:eastAsia="Times New Roman" w:cstheme="minorHAnsi"/>
                <w:bCs/>
                <w:sz w:val="24"/>
                <w:szCs w:val="24"/>
                <w:lang w:eastAsia="en-GB"/>
              </w:rPr>
            </w:pPr>
            <w:r w:rsidRPr="00BE06D6">
              <w:rPr>
                <w:rFonts w:eastAsia="Times New Roman" w:cstheme="minorHAnsi"/>
                <w:bCs/>
                <w:sz w:val="24"/>
                <w:szCs w:val="24"/>
                <w:shd w:val="clear" w:color="auto" w:fill="FFFFFF"/>
                <w:lang w:eastAsia="en-GB"/>
              </w:rPr>
              <w:t>Paediatric Speech and Language Therapist</w:t>
            </w:r>
          </w:p>
        </w:tc>
      </w:tr>
      <w:tr w:rsidR="00252D27" w:rsidRPr="00D85F94" w14:paraId="214E3D0D" w14:textId="77777777" w:rsidTr="0094214F">
        <w:trPr>
          <w:jc w:val="center"/>
        </w:trPr>
        <w:tc>
          <w:tcPr>
            <w:tcW w:w="2552" w:type="dxa"/>
            <w:shd w:val="clear" w:color="auto" w:fill="F2F2F2" w:themeFill="background1" w:themeFillShade="F2"/>
          </w:tcPr>
          <w:p w14:paraId="15554FA2" w14:textId="77777777" w:rsidR="00252D27" w:rsidRPr="00D85F94" w:rsidRDefault="00252D27" w:rsidP="0035273C">
            <w:pPr>
              <w:spacing w:after="120" w:line="240" w:lineRule="auto"/>
              <w:jc w:val="both"/>
              <w:rPr>
                <w:rFonts w:eastAsia="Times New Roman" w:cstheme="minorHAnsi"/>
                <w:b/>
                <w:sz w:val="24"/>
                <w:szCs w:val="24"/>
              </w:rPr>
            </w:pPr>
            <w:r w:rsidRPr="00D85F94">
              <w:rPr>
                <w:rFonts w:eastAsia="Times New Roman" w:cstheme="minorHAnsi"/>
                <w:b/>
                <w:sz w:val="24"/>
                <w:szCs w:val="24"/>
              </w:rPr>
              <w:t>DIVISION:</w:t>
            </w:r>
          </w:p>
        </w:tc>
        <w:tc>
          <w:tcPr>
            <w:tcW w:w="7003" w:type="dxa"/>
          </w:tcPr>
          <w:p w14:paraId="04DCAFBB" w14:textId="77777777" w:rsidR="00252D27" w:rsidRPr="00BE06D6" w:rsidRDefault="00252D27" w:rsidP="0035273C">
            <w:pPr>
              <w:spacing w:after="0" w:line="240" w:lineRule="auto"/>
              <w:jc w:val="both"/>
              <w:rPr>
                <w:rFonts w:eastAsia="Times New Roman" w:cstheme="minorHAnsi"/>
                <w:bCs/>
                <w:sz w:val="24"/>
                <w:szCs w:val="24"/>
                <w:lang w:eastAsia="en-GB"/>
              </w:rPr>
            </w:pPr>
            <w:r w:rsidRPr="00BE06D6">
              <w:rPr>
                <w:rFonts w:eastAsia="Times New Roman" w:cstheme="minorHAnsi"/>
                <w:bCs/>
                <w:sz w:val="24"/>
                <w:szCs w:val="24"/>
                <w:lang w:eastAsia="en-GB"/>
              </w:rPr>
              <w:t>Cognus Therapies</w:t>
            </w:r>
          </w:p>
        </w:tc>
      </w:tr>
      <w:tr w:rsidR="00252D27" w:rsidRPr="00D85F94" w14:paraId="6AD58815" w14:textId="77777777" w:rsidTr="0094214F">
        <w:trPr>
          <w:jc w:val="center"/>
        </w:trPr>
        <w:tc>
          <w:tcPr>
            <w:tcW w:w="2552" w:type="dxa"/>
            <w:shd w:val="clear" w:color="auto" w:fill="F2F2F2" w:themeFill="background1" w:themeFillShade="F2"/>
          </w:tcPr>
          <w:p w14:paraId="5188E454" w14:textId="77777777" w:rsidR="00252D27" w:rsidRPr="00D85F94" w:rsidRDefault="00252D27" w:rsidP="0035273C">
            <w:pPr>
              <w:spacing w:after="120" w:line="240" w:lineRule="auto"/>
              <w:jc w:val="both"/>
              <w:rPr>
                <w:rFonts w:eastAsia="Times New Roman" w:cstheme="minorHAnsi"/>
                <w:b/>
                <w:sz w:val="24"/>
                <w:szCs w:val="24"/>
              </w:rPr>
            </w:pPr>
            <w:r w:rsidRPr="00D85F94">
              <w:rPr>
                <w:rFonts w:eastAsia="Times New Roman" w:cstheme="minorHAnsi"/>
                <w:b/>
                <w:sz w:val="24"/>
                <w:szCs w:val="24"/>
              </w:rPr>
              <w:t>BUSINESS UNIT:</w:t>
            </w:r>
          </w:p>
        </w:tc>
        <w:tc>
          <w:tcPr>
            <w:tcW w:w="7003" w:type="dxa"/>
          </w:tcPr>
          <w:p w14:paraId="0BAC44BC" w14:textId="77777777" w:rsidR="00252D27" w:rsidRPr="00BE06D6" w:rsidRDefault="00252D27" w:rsidP="0035273C">
            <w:pPr>
              <w:spacing w:after="0" w:line="240" w:lineRule="auto"/>
              <w:jc w:val="both"/>
              <w:rPr>
                <w:rFonts w:eastAsia="Times New Roman" w:cstheme="minorHAnsi"/>
                <w:bCs/>
                <w:sz w:val="24"/>
                <w:szCs w:val="24"/>
                <w:lang w:eastAsia="en-GB"/>
              </w:rPr>
            </w:pPr>
            <w:r w:rsidRPr="00BE06D6">
              <w:rPr>
                <w:rFonts w:eastAsia="Times New Roman" w:cstheme="minorHAnsi"/>
                <w:bCs/>
                <w:sz w:val="24"/>
                <w:szCs w:val="24"/>
                <w:lang w:eastAsia="en-GB"/>
              </w:rPr>
              <w:t>Speech, Language and Communication Needs Service</w:t>
            </w:r>
          </w:p>
        </w:tc>
      </w:tr>
      <w:tr w:rsidR="00252D27" w:rsidRPr="00D85F94" w14:paraId="5982AE93" w14:textId="77777777" w:rsidTr="0094214F">
        <w:trPr>
          <w:jc w:val="center"/>
        </w:trPr>
        <w:tc>
          <w:tcPr>
            <w:tcW w:w="2552" w:type="dxa"/>
            <w:shd w:val="clear" w:color="auto" w:fill="F2F2F2" w:themeFill="background1" w:themeFillShade="F2"/>
          </w:tcPr>
          <w:p w14:paraId="1CD278C7" w14:textId="77777777" w:rsidR="00252D27" w:rsidRPr="00D85F94" w:rsidRDefault="00252D27" w:rsidP="0035273C">
            <w:pPr>
              <w:spacing w:after="120" w:line="240" w:lineRule="auto"/>
              <w:jc w:val="both"/>
              <w:rPr>
                <w:rFonts w:eastAsia="Times New Roman" w:cstheme="minorHAnsi"/>
                <w:b/>
                <w:sz w:val="24"/>
                <w:szCs w:val="24"/>
              </w:rPr>
            </w:pPr>
            <w:r w:rsidRPr="00D85F94">
              <w:rPr>
                <w:rFonts w:eastAsia="Times New Roman" w:cstheme="minorHAnsi"/>
                <w:b/>
                <w:sz w:val="24"/>
                <w:szCs w:val="24"/>
              </w:rPr>
              <w:t>REPORTS TO:</w:t>
            </w:r>
          </w:p>
        </w:tc>
        <w:tc>
          <w:tcPr>
            <w:tcW w:w="7003" w:type="dxa"/>
          </w:tcPr>
          <w:p w14:paraId="51703A8A" w14:textId="77777777" w:rsidR="00252D27" w:rsidRPr="00BE06D6" w:rsidRDefault="00252D27" w:rsidP="0035273C">
            <w:pPr>
              <w:spacing w:after="0" w:line="240" w:lineRule="auto"/>
              <w:jc w:val="both"/>
              <w:rPr>
                <w:rFonts w:eastAsia="Times New Roman" w:cstheme="minorHAnsi"/>
                <w:bCs/>
                <w:sz w:val="24"/>
                <w:szCs w:val="24"/>
                <w:lang w:eastAsia="en-GB"/>
              </w:rPr>
            </w:pPr>
            <w:r w:rsidRPr="00BE06D6">
              <w:rPr>
                <w:rFonts w:eastAsia="Times New Roman" w:cstheme="minorHAnsi"/>
                <w:bCs/>
                <w:sz w:val="24"/>
                <w:szCs w:val="24"/>
                <w:lang w:eastAsia="en-GB"/>
              </w:rPr>
              <w:t xml:space="preserve">Therapy Lead </w:t>
            </w:r>
            <w:r w:rsidRPr="00BE06D6">
              <w:rPr>
                <w:rFonts w:eastAsia="Times New Roman" w:cstheme="minorHAnsi"/>
                <w:bCs/>
                <w:sz w:val="24"/>
                <w:szCs w:val="24"/>
                <w:shd w:val="clear" w:color="auto" w:fill="FFFFFF"/>
                <w:lang w:eastAsia="en-GB"/>
              </w:rPr>
              <w:t>Speech and Language Therapist</w:t>
            </w:r>
          </w:p>
        </w:tc>
      </w:tr>
      <w:tr w:rsidR="00252D27" w:rsidRPr="00D85F94" w14:paraId="4A6F3BCC" w14:textId="77777777" w:rsidTr="0094214F">
        <w:trPr>
          <w:jc w:val="center"/>
        </w:trPr>
        <w:tc>
          <w:tcPr>
            <w:tcW w:w="2552" w:type="dxa"/>
            <w:shd w:val="clear" w:color="auto" w:fill="F2F2F2" w:themeFill="background1" w:themeFillShade="F2"/>
          </w:tcPr>
          <w:p w14:paraId="05703391" w14:textId="77777777" w:rsidR="00252D27" w:rsidRPr="00D85F94" w:rsidRDefault="00252D27" w:rsidP="0035273C">
            <w:pPr>
              <w:spacing w:after="120" w:line="240" w:lineRule="auto"/>
              <w:jc w:val="both"/>
              <w:rPr>
                <w:rFonts w:eastAsia="Times New Roman" w:cstheme="minorHAnsi"/>
                <w:b/>
                <w:sz w:val="24"/>
                <w:szCs w:val="24"/>
              </w:rPr>
            </w:pPr>
            <w:r w:rsidRPr="00D85F94">
              <w:rPr>
                <w:rFonts w:eastAsia="Times New Roman" w:cstheme="minorHAnsi"/>
                <w:b/>
                <w:sz w:val="24"/>
                <w:szCs w:val="24"/>
              </w:rPr>
              <w:t>RESPONSIBLE FOR:</w:t>
            </w:r>
          </w:p>
        </w:tc>
        <w:tc>
          <w:tcPr>
            <w:tcW w:w="7003" w:type="dxa"/>
          </w:tcPr>
          <w:p w14:paraId="3C770650" w14:textId="1C5F920F" w:rsidR="00252D27" w:rsidRPr="00D85F94" w:rsidRDefault="00252D27" w:rsidP="0035273C">
            <w:pPr>
              <w:numPr>
                <w:ilvl w:val="0"/>
                <w:numId w:val="16"/>
              </w:numPr>
              <w:pBdr>
                <w:top w:val="nil"/>
                <w:left w:val="nil"/>
                <w:bottom w:val="nil"/>
                <w:right w:val="nil"/>
                <w:between w:val="nil"/>
              </w:pBdr>
              <w:spacing w:after="0" w:line="276" w:lineRule="auto"/>
              <w:jc w:val="both"/>
              <w:rPr>
                <w:rFonts w:eastAsia="Times New Roman" w:cstheme="minorHAnsi"/>
                <w:sz w:val="24"/>
                <w:szCs w:val="24"/>
                <w:lang w:eastAsia="en-GB"/>
              </w:rPr>
            </w:pPr>
            <w:r w:rsidRPr="00D85F94">
              <w:rPr>
                <w:rFonts w:eastAsia="Times New Roman" w:cstheme="minorHAnsi"/>
                <w:sz w:val="24"/>
                <w:szCs w:val="24"/>
                <w:lang w:eastAsia="en-GB"/>
              </w:rPr>
              <w:t>Overseeing provision for pupils with speech and language needs in mainstream settings and/or Specialist SEN provisions / bases/ POST-16</w:t>
            </w:r>
          </w:p>
          <w:p w14:paraId="724E8C74" w14:textId="0C1C03E8" w:rsidR="00252D27" w:rsidRPr="00645E88" w:rsidRDefault="00252D27" w:rsidP="00645E88">
            <w:pPr>
              <w:numPr>
                <w:ilvl w:val="0"/>
                <w:numId w:val="16"/>
              </w:numPr>
              <w:spacing w:after="0" w:line="240" w:lineRule="auto"/>
              <w:jc w:val="both"/>
              <w:rPr>
                <w:rFonts w:eastAsia="Times New Roman" w:cstheme="minorHAnsi"/>
                <w:sz w:val="24"/>
                <w:szCs w:val="24"/>
                <w:lang w:eastAsia="en-GB"/>
              </w:rPr>
            </w:pPr>
            <w:r w:rsidRPr="00D85F94">
              <w:rPr>
                <w:rFonts w:eastAsia="Times New Roman" w:cstheme="minorHAnsi"/>
                <w:sz w:val="24"/>
                <w:szCs w:val="24"/>
                <w:lang w:eastAsia="en-GB"/>
              </w:rPr>
              <w:t xml:space="preserve">Liaising with Head Teachers, SENDCos, staff and parents to promote best outcomes </w:t>
            </w:r>
          </w:p>
        </w:tc>
      </w:tr>
      <w:tr w:rsidR="00252D27" w:rsidRPr="00D85F94" w14:paraId="06B46829" w14:textId="77777777" w:rsidTr="0094214F">
        <w:trPr>
          <w:trHeight w:val="264"/>
          <w:jc w:val="center"/>
        </w:trPr>
        <w:tc>
          <w:tcPr>
            <w:tcW w:w="2552" w:type="dxa"/>
            <w:shd w:val="clear" w:color="auto" w:fill="F2F2F2" w:themeFill="background1" w:themeFillShade="F2"/>
          </w:tcPr>
          <w:p w14:paraId="2855CC1D" w14:textId="77777777" w:rsidR="00252D27" w:rsidRPr="00D85F94" w:rsidRDefault="00252D27" w:rsidP="0035273C">
            <w:pPr>
              <w:spacing w:after="120" w:line="240" w:lineRule="auto"/>
              <w:jc w:val="both"/>
              <w:rPr>
                <w:rFonts w:eastAsia="Times New Roman" w:cstheme="minorHAnsi"/>
                <w:b/>
                <w:sz w:val="24"/>
                <w:szCs w:val="24"/>
              </w:rPr>
            </w:pPr>
            <w:r w:rsidRPr="00D85F94">
              <w:rPr>
                <w:rFonts w:eastAsia="Times New Roman" w:cstheme="minorHAnsi"/>
                <w:b/>
                <w:sz w:val="24"/>
                <w:szCs w:val="24"/>
              </w:rPr>
              <w:t>GRADE/PAY</w:t>
            </w:r>
          </w:p>
        </w:tc>
        <w:tc>
          <w:tcPr>
            <w:tcW w:w="7003" w:type="dxa"/>
          </w:tcPr>
          <w:p w14:paraId="33B9F651" w14:textId="5FAAEA57" w:rsidR="00252D27" w:rsidRPr="00D85F94" w:rsidRDefault="00252D27" w:rsidP="0035273C">
            <w:pPr>
              <w:spacing w:after="0" w:line="276" w:lineRule="auto"/>
              <w:jc w:val="both"/>
              <w:rPr>
                <w:rFonts w:eastAsiaTheme="minorEastAsia" w:cstheme="minorHAnsi"/>
                <w:sz w:val="24"/>
                <w:szCs w:val="24"/>
                <w:lang w:eastAsia="en-GB"/>
              </w:rPr>
            </w:pPr>
            <w:r w:rsidRPr="00D85F94">
              <w:rPr>
                <w:rFonts w:eastAsiaTheme="minorEastAsia" w:cstheme="minorHAnsi"/>
                <w:sz w:val="24"/>
                <w:szCs w:val="24"/>
                <w:lang w:eastAsia="en-GB"/>
              </w:rPr>
              <w:t>Band 6</w:t>
            </w:r>
            <w:r w:rsidR="00D775AB">
              <w:rPr>
                <w:rFonts w:eastAsiaTheme="minorEastAsia" w:cstheme="minorHAnsi"/>
                <w:sz w:val="24"/>
                <w:szCs w:val="24"/>
                <w:lang w:eastAsia="en-GB"/>
              </w:rPr>
              <w:t xml:space="preserve"> </w:t>
            </w:r>
            <w:r w:rsidRPr="00D85F94">
              <w:rPr>
                <w:rFonts w:eastAsiaTheme="minorEastAsia" w:cstheme="minorHAnsi"/>
                <w:sz w:val="24"/>
                <w:szCs w:val="24"/>
                <w:lang w:eastAsia="en-GB"/>
              </w:rPr>
              <w:t>Speech and Language Therapist</w:t>
            </w:r>
          </w:p>
          <w:p w14:paraId="002B5247" w14:textId="77777777" w:rsidR="00252D27" w:rsidRPr="00D85F94" w:rsidRDefault="00252D27" w:rsidP="0035273C">
            <w:pPr>
              <w:spacing w:after="0" w:line="276" w:lineRule="auto"/>
              <w:jc w:val="both"/>
              <w:rPr>
                <w:rFonts w:eastAsiaTheme="minorEastAsia" w:cstheme="minorHAnsi"/>
                <w:sz w:val="24"/>
                <w:szCs w:val="24"/>
                <w:lang w:eastAsia="en-GB"/>
              </w:rPr>
            </w:pPr>
          </w:p>
          <w:p w14:paraId="190020E6" w14:textId="60F547FF" w:rsidR="00252D27" w:rsidRPr="00D85F94" w:rsidRDefault="00456002" w:rsidP="0035273C">
            <w:pPr>
              <w:spacing w:after="0" w:line="240" w:lineRule="auto"/>
              <w:jc w:val="both"/>
              <w:rPr>
                <w:rFonts w:eastAsiaTheme="minorEastAsia" w:cstheme="minorHAnsi"/>
                <w:b/>
                <w:bCs/>
                <w:sz w:val="24"/>
                <w:szCs w:val="24"/>
                <w:lang w:eastAsia="en-GB"/>
              </w:rPr>
            </w:pPr>
            <w:r w:rsidRPr="00D85F94">
              <w:rPr>
                <w:rFonts w:eastAsia="Times New Roman" w:cstheme="minorHAnsi"/>
                <w:b/>
                <w:bCs/>
                <w:sz w:val="24"/>
                <w:szCs w:val="24"/>
                <w:lang w:eastAsia="en-GB"/>
              </w:rPr>
              <w:t xml:space="preserve">£42,301.88 - £50,245.12 </w:t>
            </w:r>
            <w:r w:rsidR="00252D27" w:rsidRPr="00D85F94">
              <w:rPr>
                <w:rFonts w:eastAsia="Times New Roman" w:cstheme="minorHAnsi"/>
                <w:b/>
                <w:bCs/>
                <w:sz w:val="24"/>
                <w:szCs w:val="24"/>
                <w:lang w:eastAsia="en-GB"/>
              </w:rPr>
              <w:t>FTE per annum inclusive of HCAS (or pro rata for term time plus 2 - 4 weeks</w:t>
            </w:r>
            <w:r w:rsidR="00C91C64">
              <w:rPr>
                <w:rFonts w:eastAsia="Times New Roman" w:cstheme="minorHAnsi"/>
                <w:b/>
                <w:bCs/>
                <w:sz w:val="24"/>
                <w:szCs w:val="24"/>
                <w:lang w:eastAsia="en-GB"/>
              </w:rPr>
              <w:t>)</w:t>
            </w:r>
          </w:p>
          <w:p w14:paraId="139999F8" w14:textId="77777777" w:rsidR="00252D27" w:rsidRPr="00D85F94" w:rsidRDefault="00252D27" w:rsidP="0035273C">
            <w:pPr>
              <w:spacing w:after="0" w:line="240" w:lineRule="auto"/>
              <w:jc w:val="both"/>
              <w:rPr>
                <w:rFonts w:eastAsia="Times New Roman" w:cstheme="minorHAnsi"/>
                <w:b/>
                <w:bCs/>
                <w:sz w:val="24"/>
                <w:szCs w:val="24"/>
                <w:lang w:eastAsia="en-GB"/>
              </w:rPr>
            </w:pPr>
          </w:p>
        </w:tc>
      </w:tr>
      <w:tr w:rsidR="00D30AC0" w:rsidRPr="00D85F94" w14:paraId="6CB4D096" w14:textId="77777777" w:rsidTr="0094214F">
        <w:trPr>
          <w:trHeight w:val="264"/>
          <w:jc w:val="center"/>
        </w:trPr>
        <w:tc>
          <w:tcPr>
            <w:tcW w:w="2552" w:type="dxa"/>
            <w:shd w:val="clear" w:color="auto" w:fill="F2F2F2" w:themeFill="background1" w:themeFillShade="F2"/>
          </w:tcPr>
          <w:p w14:paraId="75CB4D02" w14:textId="7184EF01" w:rsidR="00D30AC0" w:rsidRPr="00D85F94" w:rsidRDefault="00BE06D6" w:rsidP="0035273C">
            <w:pPr>
              <w:spacing w:after="120" w:line="240" w:lineRule="auto"/>
              <w:jc w:val="both"/>
              <w:rPr>
                <w:rFonts w:eastAsia="Times New Roman" w:cstheme="minorHAnsi"/>
                <w:b/>
                <w:sz w:val="24"/>
                <w:szCs w:val="24"/>
              </w:rPr>
            </w:pPr>
            <w:r>
              <w:rPr>
                <w:rFonts w:eastAsia="Times New Roman" w:cstheme="minorHAnsi"/>
                <w:b/>
                <w:sz w:val="24"/>
                <w:szCs w:val="24"/>
              </w:rPr>
              <w:t>LOCATIONS:</w:t>
            </w:r>
          </w:p>
        </w:tc>
        <w:tc>
          <w:tcPr>
            <w:tcW w:w="7003" w:type="dxa"/>
          </w:tcPr>
          <w:p w14:paraId="1356317A" w14:textId="1B410C8F" w:rsidR="00D30AC0" w:rsidRPr="006E5AF2" w:rsidRDefault="00BE06D6" w:rsidP="0035273C">
            <w:pPr>
              <w:spacing w:after="0" w:line="276" w:lineRule="auto"/>
              <w:jc w:val="both"/>
              <w:rPr>
                <w:rFonts w:eastAsiaTheme="minorEastAsia" w:cstheme="minorHAnsi"/>
                <w:bCs/>
                <w:sz w:val="24"/>
                <w:szCs w:val="24"/>
                <w:lang w:eastAsia="en-GB"/>
              </w:rPr>
            </w:pPr>
            <w:r w:rsidRPr="006E5AF2">
              <w:rPr>
                <w:rFonts w:eastAsiaTheme="minorEastAsia" w:cstheme="minorHAnsi"/>
                <w:bCs/>
                <w:sz w:val="24"/>
                <w:szCs w:val="24"/>
                <w:lang w:eastAsia="en-GB"/>
              </w:rPr>
              <w:t>London Borough of Sutton, Sherwood Park School, Sherwood Park Campus</w:t>
            </w:r>
          </w:p>
        </w:tc>
      </w:tr>
    </w:tbl>
    <w:p w14:paraId="520C8EB0" w14:textId="77777777" w:rsidR="00252D27" w:rsidRPr="00D85F94" w:rsidRDefault="00252D27" w:rsidP="0035273C">
      <w:pPr>
        <w:spacing w:after="0" w:line="240" w:lineRule="auto"/>
        <w:jc w:val="both"/>
        <w:rPr>
          <w:rFonts w:eastAsia="Times New Roman" w:cstheme="minorHAnsi"/>
          <w:b/>
          <w:bCs/>
          <w:sz w:val="24"/>
          <w:szCs w:val="24"/>
          <w:u w:val="single"/>
          <w:lang w:eastAsia="en-GB"/>
        </w:rPr>
      </w:pPr>
    </w:p>
    <w:p w14:paraId="46CACCB4" w14:textId="77777777" w:rsidR="00252D27" w:rsidRPr="00D85F94" w:rsidRDefault="00252D27" w:rsidP="0035273C">
      <w:pPr>
        <w:spacing w:after="0" w:line="240" w:lineRule="auto"/>
        <w:jc w:val="both"/>
        <w:rPr>
          <w:rFonts w:eastAsia="Times New Roman" w:cstheme="minorHAnsi"/>
          <w:b/>
          <w:bCs/>
          <w:sz w:val="24"/>
          <w:szCs w:val="24"/>
          <w:u w:val="single"/>
          <w:lang w:eastAsia="en-GB"/>
        </w:rPr>
      </w:pPr>
    </w:p>
    <w:p w14:paraId="6D1BFC44" w14:textId="1097F137" w:rsidR="00252D27" w:rsidRPr="00D85F94" w:rsidRDefault="00252D27" w:rsidP="0094214F">
      <w:pPr>
        <w:spacing w:after="0" w:line="240" w:lineRule="auto"/>
        <w:rPr>
          <w:rFonts w:eastAsia="Times New Roman" w:cstheme="minorHAnsi"/>
          <w:b/>
          <w:bCs/>
          <w:sz w:val="24"/>
          <w:szCs w:val="24"/>
          <w:u w:val="single"/>
          <w:lang w:eastAsia="en-GB"/>
        </w:rPr>
      </w:pPr>
      <w:r w:rsidRPr="00D85F94">
        <w:rPr>
          <w:rFonts w:eastAsia="Times New Roman" w:cstheme="minorHAnsi"/>
          <w:b/>
          <w:bCs/>
          <w:sz w:val="24"/>
          <w:szCs w:val="24"/>
          <w:u w:val="single"/>
          <w:lang w:eastAsia="en-GB"/>
        </w:rPr>
        <w:t>JOB SUMMARY:</w:t>
      </w:r>
      <w:r w:rsidRPr="00D85F94">
        <w:rPr>
          <w:rFonts w:eastAsia="Times New Roman" w:cstheme="minorHAnsi"/>
          <w:b/>
          <w:bCs/>
          <w:sz w:val="24"/>
          <w:szCs w:val="24"/>
          <w:lang w:eastAsia="en-GB"/>
        </w:rPr>
        <w:br/>
      </w:r>
    </w:p>
    <w:p w14:paraId="65A9A59A" w14:textId="77777777" w:rsidR="00252D27" w:rsidRPr="00D85F94" w:rsidRDefault="00252D27" w:rsidP="0035273C">
      <w:pPr>
        <w:numPr>
          <w:ilvl w:val="0"/>
          <w:numId w:val="16"/>
        </w:numPr>
        <w:shd w:val="clear" w:color="auto" w:fill="FFFFFF"/>
        <w:spacing w:after="0" w:line="252" w:lineRule="auto"/>
        <w:contextualSpacing/>
        <w:jc w:val="both"/>
        <w:rPr>
          <w:rFonts w:eastAsia="Times New Roman" w:cstheme="minorHAnsi"/>
          <w:sz w:val="24"/>
          <w:szCs w:val="24"/>
          <w:lang w:eastAsia="en-GB"/>
        </w:rPr>
      </w:pPr>
      <w:r w:rsidRPr="00D85F94">
        <w:rPr>
          <w:rFonts w:eastAsia="Times New Roman" w:cstheme="minorHAnsi"/>
          <w:sz w:val="24"/>
          <w:szCs w:val="24"/>
          <w:lang w:eastAsia="en-GB"/>
        </w:rPr>
        <w:t>Working within a multidisciplinary team of speech therapists and occupational therapists, the post holder will have the opportunity to work in local schools and colleges across the 4 years to 25 years age range or with a smaller age range within this.</w:t>
      </w:r>
    </w:p>
    <w:p w14:paraId="3842EA2D" w14:textId="77777777" w:rsidR="00252D27" w:rsidRPr="00D85F94" w:rsidRDefault="00252D27" w:rsidP="0035273C">
      <w:pPr>
        <w:shd w:val="clear" w:color="auto" w:fill="FFFFFF"/>
        <w:spacing w:after="0" w:line="252" w:lineRule="auto"/>
        <w:ind w:left="720"/>
        <w:contextualSpacing/>
        <w:jc w:val="both"/>
        <w:rPr>
          <w:rFonts w:eastAsia="Times New Roman" w:cstheme="minorHAnsi"/>
          <w:sz w:val="24"/>
          <w:szCs w:val="24"/>
          <w:lang w:eastAsia="en-GB"/>
        </w:rPr>
      </w:pPr>
    </w:p>
    <w:p w14:paraId="7A1E8308" w14:textId="42A78FD5" w:rsidR="00252D27" w:rsidRPr="00D85F94" w:rsidRDefault="00252D27" w:rsidP="0035273C">
      <w:pPr>
        <w:numPr>
          <w:ilvl w:val="0"/>
          <w:numId w:val="16"/>
        </w:numPr>
        <w:shd w:val="clear" w:color="auto" w:fill="FFFFFF" w:themeFill="background1"/>
        <w:spacing w:after="0" w:line="252" w:lineRule="auto"/>
        <w:contextualSpacing/>
        <w:jc w:val="both"/>
        <w:rPr>
          <w:rFonts w:eastAsia="Times New Roman" w:cstheme="minorHAnsi"/>
          <w:sz w:val="24"/>
          <w:szCs w:val="24"/>
          <w:lang w:eastAsia="en-GB"/>
        </w:rPr>
      </w:pPr>
      <w:r w:rsidRPr="00D85F94">
        <w:rPr>
          <w:rFonts w:eastAsia="Times New Roman" w:cstheme="minorHAnsi"/>
          <w:sz w:val="24"/>
          <w:szCs w:val="24"/>
          <w:lang w:eastAsia="en-GB"/>
        </w:rPr>
        <w:t xml:space="preserve">Advising and supporting local schools / settings with children and young people with Speech, Language &amp; Communication Needs </w:t>
      </w:r>
      <w:r w:rsidR="00424C0B" w:rsidRPr="00D85F94">
        <w:rPr>
          <w:rFonts w:eastAsia="Times New Roman" w:cstheme="minorHAnsi"/>
          <w:sz w:val="24"/>
          <w:szCs w:val="24"/>
          <w:lang w:eastAsia="en-GB"/>
        </w:rPr>
        <w:t>(SLCN</w:t>
      </w:r>
      <w:r w:rsidRPr="00D85F94">
        <w:rPr>
          <w:rFonts w:eastAsia="Times New Roman" w:cstheme="minorHAnsi"/>
          <w:sz w:val="24"/>
          <w:szCs w:val="24"/>
          <w:lang w:eastAsia="en-GB"/>
        </w:rPr>
        <w:t xml:space="preserve">) including a possible cohort with ASD or PMLD and SLCN; to </w:t>
      </w:r>
      <w:r w:rsidRPr="00D85F94">
        <w:rPr>
          <w:rFonts w:eastAsia="Arial" w:cstheme="minorHAnsi"/>
          <w:sz w:val="24"/>
          <w:szCs w:val="24"/>
          <w:lang w:eastAsia="en-GB"/>
        </w:rPr>
        <w:t>manage their caseload to ensure that intended outcomes are delivered within agreed service standards.</w:t>
      </w:r>
    </w:p>
    <w:p w14:paraId="7F95BD11" w14:textId="77777777" w:rsidR="00252D27" w:rsidRPr="00D85F94" w:rsidRDefault="00252D27" w:rsidP="0035273C">
      <w:pPr>
        <w:spacing w:after="0" w:line="240" w:lineRule="auto"/>
        <w:ind w:left="720"/>
        <w:jc w:val="both"/>
        <w:rPr>
          <w:rFonts w:eastAsia="Times New Roman" w:cstheme="minorHAnsi"/>
          <w:sz w:val="24"/>
          <w:szCs w:val="24"/>
          <w:lang w:eastAsia="en-GB"/>
        </w:rPr>
      </w:pPr>
    </w:p>
    <w:p w14:paraId="2E833C6C" w14:textId="77777777" w:rsidR="00252D27" w:rsidRPr="00D85F94" w:rsidRDefault="00252D27" w:rsidP="0035273C">
      <w:pPr>
        <w:numPr>
          <w:ilvl w:val="0"/>
          <w:numId w:val="16"/>
        </w:numPr>
        <w:shd w:val="clear" w:color="auto" w:fill="FFFFFF" w:themeFill="background1"/>
        <w:spacing w:after="0" w:line="240" w:lineRule="auto"/>
        <w:contextualSpacing/>
        <w:jc w:val="both"/>
        <w:rPr>
          <w:rFonts w:eastAsia="Times New Roman" w:cstheme="minorHAnsi"/>
          <w:sz w:val="24"/>
          <w:szCs w:val="24"/>
          <w:lang w:eastAsia="en-GB"/>
        </w:rPr>
      </w:pPr>
      <w:r w:rsidRPr="00D85F94">
        <w:rPr>
          <w:rFonts w:eastAsia="Times New Roman" w:cstheme="minorHAnsi"/>
          <w:sz w:val="24"/>
          <w:szCs w:val="24"/>
          <w:lang w:eastAsia="en-GB"/>
        </w:rPr>
        <w:t>Raising awareness of the needs of and strategies available for children and young people with SLCN.</w:t>
      </w:r>
      <w:r w:rsidRPr="00D85F94">
        <w:rPr>
          <w:rFonts w:eastAsia="Times New Roman" w:cstheme="minorHAnsi"/>
          <w:sz w:val="24"/>
          <w:szCs w:val="24"/>
          <w:lang w:eastAsia="en-GB"/>
        </w:rPr>
        <w:br/>
      </w:r>
    </w:p>
    <w:p w14:paraId="6F7ED4A0" w14:textId="39BD4954" w:rsidR="00252D27" w:rsidRPr="00A503B7" w:rsidRDefault="00252D27" w:rsidP="00A503B7">
      <w:pPr>
        <w:jc w:val="both"/>
        <w:rPr>
          <w:rFonts w:eastAsia="Times New Roman" w:cstheme="minorHAnsi"/>
          <w:color w:val="FF0000"/>
          <w:sz w:val="24"/>
          <w:szCs w:val="24"/>
          <w:lang w:eastAsia="en-GB"/>
        </w:rPr>
      </w:pPr>
      <w:r w:rsidRPr="00D85F94">
        <w:rPr>
          <w:rFonts w:eastAsia="Times New Roman" w:cstheme="minorHAnsi"/>
          <w:b/>
          <w:bCs/>
          <w:sz w:val="24"/>
          <w:szCs w:val="24"/>
          <w:u w:val="single"/>
          <w:lang w:eastAsia="en-GB"/>
        </w:rPr>
        <w:t>PRINCIPAL ACCOUNTABILITIES:</w:t>
      </w:r>
    </w:p>
    <w:p w14:paraId="6FAFEB71" w14:textId="77777777" w:rsidR="00252D27" w:rsidRPr="00D85F94" w:rsidRDefault="00252D27" w:rsidP="0035273C">
      <w:pPr>
        <w:spacing w:after="0" w:line="240" w:lineRule="auto"/>
        <w:ind w:left="-360"/>
        <w:jc w:val="both"/>
        <w:rPr>
          <w:rFonts w:eastAsia="Times New Roman" w:cstheme="minorHAnsi"/>
          <w:b/>
          <w:bCs/>
          <w:sz w:val="24"/>
          <w:szCs w:val="24"/>
          <w:u w:val="single"/>
          <w:lang w:eastAsia="en-GB"/>
        </w:rPr>
      </w:pPr>
    </w:p>
    <w:p w14:paraId="4AE84EDA" w14:textId="77777777" w:rsidR="00252D27" w:rsidRPr="00D85F94" w:rsidRDefault="00252D27" w:rsidP="00A503B7">
      <w:pPr>
        <w:spacing w:after="0" w:line="256" w:lineRule="auto"/>
        <w:rPr>
          <w:rFonts w:eastAsia="Times New Roman" w:cstheme="minorHAnsi"/>
          <w:sz w:val="24"/>
          <w:szCs w:val="24"/>
        </w:rPr>
      </w:pPr>
      <w:r w:rsidRPr="00D85F94">
        <w:rPr>
          <w:rFonts w:eastAsia="Times New Roman" w:cstheme="minorHAnsi"/>
          <w:b/>
          <w:bCs/>
          <w:sz w:val="24"/>
          <w:szCs w:val="24"/>
        </w:rPr>
        <w:t>To personally undertake a case load of referrals to include:</w:t>
      </w:r>
      <w:r w:rsidRPr="00D85F94">
        <w:rPr>
          <w:rFonts w:eastAsia="Times New Roman" w:cstheme="minorHAnsi"/>
          <w:b/>
          <w:bCs/>
          <w:sz w:val="24"/>
          <w:szCs w:val="24"/>
        </w:rPr>
        <w:br/>
      </w:r>
    </w:p>
    <w:p w14:paraId="4D25E453" w14:textId="23C2291B" w:rsidR="00252D27" w:rsidRPr="00D85F94" w:rsidRDefault="00252D27" w:rsidP="00D30AC0">
      <w:pPr>
        <w:numPr>
          <w:ilvl w:val="0"/>
          <w:numId w:val="17"/>
        </w:numPr>
        <w:spacing w:after="0" w:line="256" w:lineRule="auto"/>
        <w:rPr>
          <w:rFonts w:eastAsia="Times New Roman" w:cstheme="minorHAnsi"/>
          <w:sz w:val="24"/>
          <w:szCs w:val="24"/>
        </w:rPr>
      </w:pPr>
      <w:r w:rsidRPr="00D85F94">
        <w:rPr>
          <w:rFonts w:eastAsia="Times New Roman" w:cstheme="minorHAnsi"/>
          <w:sz w:val="24"/>
          <w:szCs w:val="24"/>
        </w:rPr>
        <w:t>Visiting and assessing children and young people with SLCN</w:t>
      </w:r>
      <w:r w:rsidR="00D30AC0">
        <w:rPr>
          <w:rFonts w:eastAsia="Times New Roman" w:cstheme="minorHAnsi"/>
          <w:sz w:val="24"/>
          <w:szCs w:val="24"/>
        </w:rPr>
        <w:t>.</w:t>
      </w:r>
      <w:r w:rsidRPr="00D85F94">
        <w:rPr>
          <w:rFonts w:eastAsia="Times New Roman" w:cstheme="minorHAnsi"/>
          <w:sz w:val="24"/>
          <w:szCs w:val="24"/>
          <w:lang w:eastAsia="en-GB"/>
        </w:rPr>
        <w:br/>
      </w:r>
    </w:p>
    <w:p w14:paraId="41B529E8" w14:textId="77777777" w:rsidR="00252D27" w:rsidRPr="00D85F94" w:rsidRDefault="00252D27" w:rsidP="0035273C">
      <w:pPr>
        <w:numPr>
          <w:ilvl w:val="0"/>
          <w:numId w:val="17"/>
        </w:numPr>
        <w:spacing w:after="0" w:line="256" w:lineRule="auto"/>
        <w:jc w:val="both"/>
        <w:rPr>
          <w:rFonts w:eastAsia="Times New Roman" w:cstheme="minorHAnsi"/>
          <w:sz w:val="24"/>
          <w:szCs w:val="24"/>
        </w:rPr>
      </w:pPr>
      <w:r w:rsidRPr="00D85F94">
        <w:rPr>
          <w:rFonts w:eastAsia="Times New Roman" w:cstheme="minorHAnsi"/>
          <w:sz w:val="24"/>
          <w:szCs w:val="24"/>
        </w:rPr>
        <w:lastRenderedPageBreak/>
        <w:t>To appropriately identify service provision in line with child and young person’s needs at specialist, targeted or universal level of support.</w:t>
      </w:r>
    </w:p>
    <w:p w14:paraId="5E157662" w14:textId="77777777" w:rsidR="00252D27" w:rsidRPr="00D85F94" w:rsidRDefault="00252D27" w:rsidP="0035273C">
      <w:pPr>
        <w:spacing w:after="0" w:line="256" w:lineRule="auto"/>
        <w:ind w:left="720"/>
        <w:jc w:val="both"/>
        <w:rPr>
          <w:rFonts w:eastAsia="Times New Roman" w:cstheme="minorHAnsi"/>
          <w:sz w:val="24"/>
          <w:szCs w:val="24"/>
        </w:rPr>
      </w:pPr>
    </w:p>
    <w:p w14:paraId="786B63EA" w14:textId="6AAFBD02" w:rsidR="00252D27" w:rsidRPr="00D85F94" w:rsidRDefault="00252D27" w:rsidP="00D30AC0">
      <w:pPr>
        <w:numPr>
          <w:ilvl w:val="0"/>
          <w:numId w:val="17"/>
        </w:numPr>
        <w:spacing w:after="0" w:line="256" w:lineRule="auto"/>
        <w:rPr>
          <w:rFonts w:eastAsia="Times New Roman" w:cstheme="minorHAnsi"/>
          <w:sz w:val="24"/>
          <w:szCs w:val="24"/>
        </w:rPr>
      </w:pPr>
      <w:r w:rsidRPr="00D85F94">
        <w:rPr>
          <w:rFonts w:eastAsia="Times New Roman" w:cstheme="minorHAnsi"/>
          <w:sz w:val="24"/>
          <w:szCs w:val="24"/>
        </w:rPr>
        <w:t>Delivery of specialist programmes on an individual and/or small group basis</w:t>
      </w:r>
      <w:r w:rsidR="00D30AC0">
        <w:rPr>
          <w:rFonts w:eastAsia="Times New Roman" w:cstheme="minorHAnsi"/>
          <w:sz w:val="24"/>
          <w:szCs w:val="24"/>
        </w:rPr>
        <w:t>.</w:t>
      </w:r>
      <w:r w:rsidRPr="00D85F94">
        <w:rPr>
          <w:rFonts w:eastAsia="Times New Roman" w:cstheme="minorHAnsi"/>
          <w:sz w:val="24"/>
          <w:szCs w:val="24"/>
        </w:rPr>
        <w:br/>
      </w:r>
    </w:p>
    <w:p w14:paraId="4AE511CD" w14:textId="77777777" w:rsidR="00252D27" w:rsidRPr="00D85F94" w:rsidRDefault="00252D27" w:rsidP="0035273C">
      <w:pPr>
        <w:numPr>
          <w:ilvl w:val="0"/>
          <w:numId w:val="17"/>
        </w:numPr>
        <w:spacing w:after="0" w:line="256" w:lineRule="auto"/>
        <w:jc w:val="both"/>
        <w:rPr>
          <w:rFonts w:eastAsia="Times New Roman" w:cstheme="minorHAnsi"/>
          <w:sz w:val="24"/>
          <w:szCs w:val="24"/>
        </w:rPr>
      </w:pPr>
      <w:r w:rsidRPr="00D85F94">
        <w:rPr>
          <w:rFonts w:eastAsia="Times New Roman" w:cstheme="minorHAnsi"/>
          <w:sz w:val="24"/>
          <w:szCs w:val="24"/>
        </w:rPr>
        <w:t>Offering advice to parents and carers as well as teaching staff at a targeted or universal level.</w:t>
      </w:r>
    </w:p>
    <w:p w14:paraId="50E8C0CF" w14:textId="77777777" w:rsidR="00252D27" w:rsidRPr="00D85F94" w:rsidRDefault="00252D27" w:rsidP="0035273C">
      <w:pPr>
        <w:spacing w:after="0" w:line="256" w:lineRule="auto"/>
        <w:ind w:left="720"/>
        <w:jc w:val="both"/>
        <w:rPr>
          <w:rFonts w:eastAsia="Times New Roman" w:cstheme="minorHAnsi"/>
          <w:sz w:val="24"/>
          <w:szCs w:val="24"/>
        </w:rPr>
      </w:pPr>
    </w:p>
    <w:p w14:paraId="0C39AF27" w14:textId="72F2EB83" w:rsidR="00252D27" w:rsidRPr="00D85F94" w:rsidRDefault="00252D27" w:rsidP="0035273C">
      <w:pPr>
        <w:numPr>
          <w:ilvl w:val="0"/>
          <w:numId w:val="17"/>
        </w:numPr>
        <w:spacing w:after="0" w:line="256" w:lineRule="auto"/>
        <w:jc w:val="both"/>
        <w:rPr>
          <w:rFonts w:eastAsia="Times New Roman" w:cstheme="minorHAnsi"/>
          <w:sz w:val="24"/>
          <w:szCs w:val="24"/>
        </w:rPr>
      </w:pPr>
      <w:r w:rsidRPr="00D85F94">
        <w:rPr>
          <w:rFonts w:eastAsia="Times New Roman" w:cstheme="minorHAnsi"/>
          <w:sz w:val="24"/>
          <w:szCs w:val="24"/>
        </w:rPr>
        <w:t>Maintaining children’s / young people’s records to a high standard</w:t>
      </w:r>
      <w:r w:rsidR="00D30AC0">
        <w:rPr>
          <w:rFonts w:eastAsia="Times New Roman" w:cstheme="minorHAnsi"/>
          <w:sz w:val="24"/>
          <w:szCs w:val="24"/>
        </w:rPr>
        <w:t>.</w:t>
      </w:r>
    </w:p>
    <w:p w14:paraId="1C011881" w14:textId="77777777" w:rsidR="00252D27" w:rsidRPr="00D85F94" w:rsidRDefault="00252D27" w:rsidP="0035273C">
      <w:pPr>
        <w:spacing w:after="0" w:line="276" w:lineRule="auto"/>
        <w:jc w:val="both"/>
        <w:rPr>
          <w:rFonts w:eastAsia="Calibri" w:cstheme="minorHAnsi"/>
          <w:sz w:val="24"/>
          <w:szCs w:val="24"/>
          <w:lang w:eastAsia="en-GB"/>
        </w:rPr>
      </w:pPr>
    </w:p>
    <w:p w14:paraId="7115BC37" w14:textId="77777777" w:rsidR="00252D27" w:rsidRPr="00D85F94" w:rsidRDefault="00252D27" w:rsidP="0035273C">
      <w:pPr>
        <w:shd w:val="clear" w:color="auto" w:fill="FFFFFF"/>
        <w:spacing w:after="0" w:line="240" w:lineRule="auto"/>
        <w:jc w:val="both"/>
        <w:rPr>
          <w:rFonts w:eastAsia="Times New Roman" w:cstheme="minorHAnsi"/>
          <w:sz w:val="24"/>
          <w:szCs w:val="24"/>
          <w:lang w:eastAsia="en-GB"/>
        </w:rPr>
      </w:pPr>
      <w:r w:rsidRPr="00D85F94">
        <w:rPr>
          <w:rFonts w:eastAsia="Times New Roman" w:cstheme="minorHAnsi"/>
          <w:b/>
          <w:bCs/>
          <w:sz w:val="24"/>
          <w:szCs w:val="24"/>
          <w:lang w:eastAsia="en-GB"/>
        </w:rPr>
        <w:t>Specific Duties:</w:t>
      </w:r>
    </w:p>
    <w:p w14:paraId="69E28263" w14:textId="77777777" w:rsidR="00252D27" w:rsidRPr="00D85F94" w:rsidRDefault="00252D27" w:rsidP="0035273C">
      <w:pPr>
        <w:shd w:val="clear" w:color="auto" w:fill="FFFFFF"/>
        <w:spacing w:after="0" w:line="240" w:lineRule="auto"/>
        <w:jc w:val="both"/>
        <w:rPr>
          <w:rFonts w:eastAsia="Times New Roman" w:cstheme="minorHAnsi"/>
          <w:sz w:val="24"/>
          <w:szCs w:val="24"/>
          <w:lang w:eastAsia="en-GB"/>
        </w:rPr>
      </w:pPr>
    </w:p>
    <w:p w14:paraId="31B10C46" w14:textId="77777777" w:rsidR="00252D27" w:rsidRPr="00D85F94" w:rsidRDefault="00252D27" w:rsidP="0035273C">
      <w:pPr>
        <w:shd w:val="clear" w:color="auto" w:fill="FFFFFF"/>
        <w:spacing w:after="0" w:line="240" w:lineRule="auto"/>
        <w:jc w:val="both"/>
        <w:rPr>
          <w:rFonts w:eastAsia="Times New Roman" w:cstheme="minorHAnsi"/>
          <w:sz w:val="24"/>
          <w:szCs w:val="24"/>
          <w:lang w:eastAsia="en-GB"/>
        </w:rPr>
      </w:pPr>
      <w:r w:rsidRPr="00D85F94">
        <w:rPr>
          <w:rFonts w:eastAsia="Times New Roman" w:cstheme="minorHAnsi"/>
          <w:sz w:val="24"/>
          <w:szCs w:val="24"/>
          <w:lang w:eastAsia="en-GB"/>
        </w:rPr>
        <w:t>To advise and support school staff on the education of children and young people with SLCN including:</w:t>
      </w:r>
    </w:p>
    <w:p w14:paraId="70309A04" w14:textId="77777777" w:rsidR="00252D27" w:rsidRPr="00D85F94" w:rsidRDefault="00252D27" w:rsidP="0035273C">
      <w:pPr>
        <w:shd w:val="clear" w:color="auto" w:fill="FFFFFF"/>
        <w:spacing w:after="0" w:line="240" w:lineRule="auto"/>
        <w:jc w:val="both"/>
        <w:rPr>
          <w:rFonts w:eastAsia="Times New Roman" w:cstheme="minorHAnsi"/>
          <w:sz w:val="24"/>
          <w:szCs w:val="24"/>
          <w:lang w:eastAsia="en-GB"/>
        </w:rPr>
      </w:pPr>
    </w:p>
    <w:p w14:paraId="13917B53" w14:textId="77777777" w:rsidR="00252D27" w:rsidRPr="00D85F94" w:rsidRDefault="00252D27" w:rsidP="0035273C">
      <w:pPr>
        <w:keepNext/>
        <w:numPr>
          <w:ilvl w:val="0"/>
          <w:numId w:val="18"/>
        </w:numPr>
        <w:spacing w:after="0" w:line="240" w:lineRule="auto"/>
        <w:jc w:val="both"/>
        <w:outlineLvl w:val="2"/>
        <w:rPr>
          <w:rFonts w:eastAsia="Times New Roman" w:cstheme="minorHAnsi"/>
          <w:bCs/>
          <w:color w:val="000000"/>
          <w:sz w:val="24"/>
          <w:szCs w:val="24"/>
          <w:lang w:eastAsia="en-GB"/>
        </w:rPr>
      </w:pPr>
      <w:r w:rsidRPr="00D85F94">
        <w:rPr>
          <w:rFonts w:eastAsia="Times New Roman" w:cstheme="minorHAnsi"/>
          <w:bCs/>
          <w:color w:val="000000"/>
          <w:sz w:val="24"/>
          <w:szCs w:val="24"/>
          <w:lang w:eastAsia="en-GB"/>
        </w:rPr>
        <w:t xml:space="preserve">Screening and prioritising new referrals in order to determine the need and level of therapy provision required in line with service criteria. </w:t>
      </w:r>
    </w:p>
    <w:p w14:paraId="4F34D9F8" w14:textId="77777777" w:rsidR="00252D27" w:rsidRPr="00D85F94" w:rsidRDefault="00252D27" w:rsidP="0035273C">
      <w:pPr>
        <w:keepNext/>
        <w:spacing w:after="0" w:line="240" w:lineRule="auto"/>
        <w:ind w:left="720"/>
        <w:jc w:val="both"/>
        <w:outlineLvl w:val="2"/>
        <w:rPr>
          <w:rFonts w:eastAsia="Times New Roman" w:cstheme="minorHAnsi"/>
          <w:bCs/>
          <w:color w:val="000000"/>
          <w:sz w:val="24"/>
          <w:szCs w:val="24"/>
          <w:lang w:eastAsia="en-GB"/>
        </w:rPr>
      </w:pPr>
    </w:p>
    <w:p w14:paraId="399AEF7D" w14:textId="77777777" w:rsidR="00252D27" w:rsidRPr="00D85F94" w:rsidRDefault="00252D27" w:rsidP="006B1C5E">
      <w:pPr>
        <w:keepNext/>
        <w:numPr>
          <w:ilvl w:val="0"/>
          <w:numId w:val="18"/>
        </w:numPr>
        <w:spacing w:after="0" w:line="240" w:lineRule="auto"/>
        <w:jc w:val="both"/>
        <w:outlineLvl w:val="2"/>
        <w:rPr>
          <w:rFonts w:eastAsia="Times New Roman" w:cstheme="minorHAnsi"/>
          <w:bCs/>
          <w:color w:val="000000"/>
          <w:sz w:val="24"/>
          <w:szCs w:val="24"/>
          <w:lang w:eastAsia="en-GB"/>
        </w:rPr>
      </w:pPr>
      <w:r w:rsidRPr="00D85F94">
        <w:rPr>
          <w:rFonts w:eastAsia="Times New Roman" w:cstheme="minorHAnsi"/>
          <w:sz w:val="24"/>
          <w:szCs w:val="24"/>
          <w:lang w:eastAsia="en-GB"/>
        </w:rPr>
        <w:t xml:space="preserve">At the point of referral, gathering relevant information regarding previous and current input from health and social care services. </w:t>
      </w:r>
    </w:p>
    <w:p w14:paraId="07E25393" w14:textId="77777777" w:rsidR="00252D27" w:rsidRPr="00D85F94" w:rsidRDefault="00252D27" w:rsidP="0035273C">
      <w:pPr>
        <w:spacing w:after="0" w:line="240" w:lineRule="auto"/>
        <w:jc w:val="both"/>
        <w:rPr>
          <w:rFonts w:eastAsia="Times New Roman" w:cstheme="minorHAnsi"/>
          <w:color w:val="000000"/>
          <w:sz w:val="24"/>
          <w:szCs w:val="24"/>
          <w:lang w:eastAsia="en-GB"/>
        </w:rPr>
      </w:pPr>
    </w:p>
    <w:p w14:paraId="10ACD49E" w14:textId="77777777" w:rsidR="00252D27" w:rsidRPr="00D85F94" w:rsidRDefault="00252D27" w:rsidP="006B1C5E">
      <w:pPr>
        <w:numPr>
          <w:ilvl w:val="0"/>
          <w:numId w:val="18"/>
        </w:numPr>
        <w:spacing w:after="0" w:line="240" w:lineRule="auto"/>
        <w:jc w:val="both"/>
        <w:rPr>
          <w:rFonts w:eastAsia="Times New Roman" w:cstheme="minorHAnsi"/>
          <w:sz w:val="24"/>
          <w:szCs w:val="24"/>
          <w:lang w:eastAsia="en-GB"/>
        </w:rPr>
      </w:pPr>
      <w:r w:rsidRPr="00D85F94">
        <w:rPr>
          <w:rFonts w:eastAsia="Times New Roman" w:cstheme="minorHAnsi"/>
          <w:sz w:val="24"/>
          <w:szCs w:val="24"/>
          <w:lang w:eastAsia="en-GB"/>
        </w:rPr>
        <w:t>Carrying out a range of non-standardised and standardised assessments and interpreting a range of factors relating to the child or young person’s condition; focusing on access to education.</w:t>
      </w:r>
    </w:p>
    <w:p w14:paraId="51657D4D" w14:textId="77777777" w:rsidR="00252D27" w:rsidRPr="00D85F94" w:rsidRDefault="00252D27" w:rsidP="0035273C">
      <w:pPr>
        <w:spacing w:after="0" w:line="240" w:lineRule="auto"/>
        <w:ind w:left="720"/>
        <w:jc w:val="both"/>
        <w:rPr>
          <w:rFonts w:eastAsia="Times New Roman" w:cstheme="minorHAnsi"/>
          <w:sz w:val="24"/>
          <w:szCs w:val="24"/>
          <w:lang w:eastAsia="en-GB"/>
        </w:rPr>
      </w:pPr>
    </w:p>
    <w:p w14:paraId="3D84CCE3" w14:textId="77777777" w:rsidR="00252D27" w:rsidRPr="00D85F94" w:rsidRDefault="00252D27" w:rsidP="0035273C">
      <w:pPr>
        <w:numPr>
          <w:ilvl w:val="0"/>
          <w:numId w:val="18"/>
        </w:numPr>
        <w:spacing w:after="0" w:line="240" w:lineRule="auto"/>
        <w:jc w:val="both"/>
        <w:rPr>
          <w:rFonts w:eastAsia="Times New Roman" w:cstheme="minorHAnsi"/>
          <w:color w:val="000000"/>
          <w:sz w:val="24"/>
          <w:szCs w:val="24"/>
          <w:lang w:eastAsia="en-GB"/>
        </w:rPr>
      </w:pPr>
      <w:r w:rsidRPr="00D85F94">
        <w:rPr>
          <w:rFonts w:eastAsia="Times New Roman" w:cstheme="minorHAnsi"/>
          <w:sz w:val="24"/>
          <w:szCs w:val="24"/>
          <w:lang w:eastAsia="en-GB"/>
        </w:rPr>
        <w:t>Providing reports to referrers and other agencies involved in the child/young person’s care and advice on appropriate differentiation of and access to the curriculum.</w:t>
      </w:r>
    </w:p>
    <w:p w14:paraId="2AB4F91B" w14:textId="77777777" w:rsidR="00252D27" w:rsidRPr="00D85F94" w:rsidRDefault="00252D27" w:rsidP="0035273C">
      <w:pPr>
        <w:spacing w:after="0" w:line="240" w:lineRule="auto"/>
        <w:ind w:left="720"/>
        <w:jc w:val="both"/>
        <w:rPr>
          <w:rFonts w:eastAsia="Times New Roman" w:cstheme="minorHAnsi"/>
          <w:color w:val="000000"/>
          <w:sz w:val="24"/>
          <w:szCs w:val="24"/>
          <w:lang w:eastAsia="en-GB"/>
        </w:rPr>
      </w:pPr>
    </w:p>
    <w:p w14:paraId="7BC55613" w14:textId="77777777" w:rsidR="00252D27" w:rsidRPr="00D85F94" w:rsidRDefault="00252D27" w:rsidP="0035273C">
      <w:pPr>
        <w:numPr>
          <w:ilvl w:val="0"/>
          <w:numId w:val="18"/>
        </w:numPr>
        <w:spacing w:after="0" w:line="240" w:lineRule="auto"/>
        <w:jc w:val="both"/>
        <w:rPr>
          <w:rFonts w:eastAsia="Times New Roman" w:cstheme="minorHAnsi"/>
          <w:color w:val="000000"/>
          <w:sz w:val="24"/>
          <w:szCs w:val="24"/>
          <w:lang w:eastAsia="en-GB"/>
        </w:rPr>
      </w:pPr>
      <w:r w:rsidRPr="00D85F94">
        <w:rPr>
          <w:rFonts w:eastAsia="Times New Roman" w:cstheme="minorHAnsi"/>
          <w:color w:val="000000"/>
          <w:sz w:val="24"/>
          <w:szCs w:val="24"/>
          <w:lang w:eastAsia="en-GB"/>
        </w:rPr>
        <w:t>Plan, create and deliver a wide range of tailored interventions and/ or therapy programmes where direct SaLT input is indicated and effectively hand over prescribed programmes through training and modelling with teaching staff, parents and carers. </w:t>
      </w:r>
    </w:p>
    <w:p w14:paraId="5C840BDD" w14:textId="77777777" w:rsidR="00252D27" w:rsidRPr="00D85F94" w:rsidRDefault="00252D27" w:rsidP="0035273C">
      <w:pPr>
        <w:shd w:val="clear" w:color="auto" w:fill="FFFFFF"/>
        <w:spacing w:after="0" w:line="240" w:lineRule="auto"/>
        <w:jc w:val="both"/>
        <w:rPr>
          <w:rFonts w:eastAsia="Times New Roman" w:cstheme="minorHAnsi"/>
          <w:sz w:val="24"/>
          <w:szCs w:val="24"/>
          <w:lang w:eastAsia="en-GB"/>
        </w:rPr>
      </w:pPr>
    </w:p>
    <w:p w14:paraId="50C80BF4" w14:textId="77777777" w:rsidR="00252D27" w:rsidRPr="00D85F94" w:rsidRDefault="00252D27" w:rsidP="0035273C">
      <w:pPr>
        <w:numPr>
          <w:ilvl w:val="0"/>
          <w:numId w:val="18"/>
        </w:numPr>
        <w:shd w:val="clear" w:color="auto" w:fill="FFFFFF"/>
        <w:spacing w:after="0" w:line="240" w:lineRule="auto"/>
        <w:jc w:val="both"/>
        <w:rPr>
          <w:rFonts w:eastAsia="Times New Roman" w:cstheme="minorHAnsi"/>
          <w:sz w:val="24"/>
          <w:szCs w:val="24"/>
          <w:lang w:eastAsia="en-GB"/>
        </w:rPr>
      </w:pPr>
      <w:r w:rsidRPr="00D85F94">
        <w:rPr>
          <w:rFonts w:eastAsia="Times New Roman" w:cstheme="minorHAnsi"/>
          <w:sz w:val="24"/>
          <w:szCs w:val="24"/>
          <w:lang w:eastAsia="en-GB"/>
        </w:rPr>
        <w:t xml:space="preserve">To maintain effective liaison with all partners e.g. parents/ carers, professionals in Education, Health, Social Care and other Services with particular regard to Safeguarding and best practice </w:t>
      </w:r>
    </w:p>
    <w:p w14:paraId="257F7459" w14:textId="77777777" w:rsidR="00252D27" w:rsidRPr="00D85F94" w:rsidRDefault="00252D27" w:rsidP="0035273C">
      <w:pPr>
        <w:spacing w:after="0" w:line="240" w:lineRule="auto"/>
        <w:jc w:val="both"/>
        <w:rPr>
          <w:rFonts w:eastAsia="Times New Roman" w:cstheme="minorHAnsi"/>
          <w:color w:val="000000"/>
          <w:sz w:val="24"/>
          <w:szCs w:val="24"/>
          <w:lang w:eastAsia="en-GB"/>
        </w:rPr>
      </w:pPr>
    </w:p>
    <w:p w14:paraId="259F329B" w14:textId="17E914A6" w:rsidR="00252D27" w:rsidRPr="00D85F94" w:rsidRDefault="00252D27" w:rsidP="0035273C">
      <w:pPr>
        <w:numPr>
          <w:ilvl w:val="0"/>
          <w:numId w:val="18"/>
        </w:numPr>
        <w:spacing w:after="0" w:line="240" w:lineRule="auto"/>
        <w:jc w:val="both"/>
        <w:rPr>
          <w:rFonts w:eastAsia="Times New Roman" w:cstheme="minorHAnsi"/>
          <w:color w:val="000000"/>
          <w:sz w:val="24"/>
          <w:szCs w:val="24"/>
          <w:lang w:eastAsia="en-GB"/>
        </w:rPr>
      </w:pPr>
      <w:r w:rsidRPr="00D85F94">
        <w:rPr>
          <w:rFonts w:eastAsia="Times New Roman" w:cstheme="minorHAnsi"/>
          <w:color w:val="000000"/>
          <w:sz w:val="24"/>
          <w:szCs w:val="24"/>
          <w:lang w:eastAsia="en-GB"/>
        </w:rPr>
        <w:t xml:space="preserve">To monitor and record </w:t>
      </w:r>
      <w:r w:rsidRPr="00D85F94">
        <w:rPr>
          <w:rFonts w:eastAsia="Times New Roman" w:cstheme="minorHAnsi"/>
          <w:sz w:val="24"/>
          <w:szCs w:val="24"/>
          <w:lang w:eastAsia="en-GB"/>
        </w:rPr>
        <w:t>child or young person’s</w:t>
      </w:r>
      <w:r w:rsidRPr="00D85F94">
        <w:rPr>
          <w:rFonts w:eastAsia="Times New Roman" w:cstheme="minorHAnsi"/>
          <w:color w:val="000000"/>
          <w:sz w:val="24"/>
          <w:szCs w:val="24"/>
          <w:lang w:eastAsia="en-GB"/>
        </w:rPr>
        <w:t xml:space="preserve"> progress and effectiveness of intervention through goal setting, outcome measurement and evaluation of practice and to communicate these with key stakeholders</w:t>
      </w:r>
      <w:r w:rsidR="005C3820">
        <w:rPr>
          <w:rFonts w:eastAsia="Times New Roman" w:cstheme="minorHAnsi"/>
          <w:color w:val="000000"/>
          <w:sz w:val="24"/>
          <w:szCs w:val="24"/>
          <w:lang w:eastAsia="en-GB"/>
        </w:rPr>
        <w:t>.</w:t>
      </w:r>
      <w:r w:rsidRPr="00D85F94">
        <w:rPr>
          <w:rFonts w:eastAsia="Times New Roman" w:cstheme="minorHAnsi"/>
          <w:color w:val="000000"/>
          <w:sz w:val="24"/>
          <w:szCs w:val="24"/>
          <w:lang w:eastAsia="en-GB"/>
        </w:rPr>
        <w:t xml:space="preserve"> </w:t>
      </w:r>
    </w:p>
    <w:p w14:paraId="67652798" w14:textId="77777777" w:rsidR="00252D27" w:rsidRPr="00D85F94" w:rsidRDefault="00252D27" w:rsidP="0035273C">
      <w:pPr>
        <w:shd w:val="clear" w:color="auto" w:fill="FFFFFF" w:themeFill="background1"/>
        <w:spacing w:after="0" w:line="240" w:lineRule="auto"/>
        <w:contextualSpacing/>
        <w:jc w:val="both"/>
        <w:rPr>
          <w:rFonts w:eastAsia="Times New Roman" w:cstheme="minorHAnsi"/>
          <w:sz w:val="24"/>
          <w:szCs w:val="24"/>
          <w:lang w:eastAsia="en-GB"/>
        </w:rPr>
      </w:pPr>
    </w:p>
    <w:p w14:paraId="2EACD068" w14:textId="77777777" w:rsidR="00252D27" w:rsidRPr="00D85F94" w:rsidRDefault="00252D27" w:rsidP="0035273C">
      <w:pPr>
        <w:numPr>
          <w:ilvl w:val="0"/>
          <w:numId w:val="18"/>
        </w:numPr>
        <w:shd w:val="clear" w:color="auto" w:fill="FFFFFF"/>
        <w:spacing w:after="0" w:line="240" w:lineRule="auto"/>
        <w:contextualSpacing/>
        <w:jc w:val="both"/>
        <w:rPr>
          <w:rFonts w:eastAsia="Times New Roman" w:cstheme="minorHAnsi"/>
          <w:sz w:val="24"/>
          <w:szCs w:val="24"/>
          <w:lang w:eastAsia="en-GB"/>
        </w:rPr>
      </w:pPr>
      <w:r w:rsidRPr="00D85F94">
        <w:rPr>
          <w:rFonts w:eastAsia="Times New Roman" w:cstheme="minorHAnsi"/>
          <w:sz w:val="24"/>
          <w:szCs w:val="24"/>
          <w:lang w:eastAsia="en-GB"/>
        </w:rPr>
        <w:t>Collaboration with a range of partner agencies to create effective transition support for specific children and young people.</w:t>
      </w:r>
    </w:p>
    <w:p w14:paraId="36C3E59F" w14:textId="77777777" w:rsidR="00252D27" w:rsidRPr="00D85F94" w:rsidRDefault="00252D27" w:rsidP="0035273C">
      <w:pPr>
        <w:spacing w:after="0" w:line="240" w:lineRule="auto"/>
        <w:ind w:left="720"/>
        <w:jc w:val="both"/>
        <w:rPr>
          <w:rFonts w:eastAsia="Times New Roman" w:cstheme="minorHAnsi"/>
          <w:sz w:val="24"/>
          <w:szCs w:val="24"/>
          <w:lang w:eastAsia="en-GB"/>
        </w:rPr>
      </w:pPr>
    </w:p>
    <w:p w14:paraId="144CD550" w14:textId="77777777" w:rsidR="00252D27" w:rsidRPr="00D85F94" w:rsidRDefault="00252D27" w:rsidP="0035273C">
      <w:pPr>
        <w:numPr>
          <w:ilvl w:val="0"/>
          <w:numId w:val="18"/>
        </w:numPr>
        <w:shd w:val="clear" w:color="auto" w:fill="FFFFFF"/>
        <w:spacing w:after="0" w:line="240" w:lineRule="auto"/>
        <w:contextualSpacing/>
        <w:jc w:val="both"/>
        <w:rPr>
          <w:rFonts w:eastAsia="Times New Roman" w:cstheme="minorHAnsi"/>
          <w:sz w:val="24"/>
          <w:szCs w:val="24"/>
          <w:lang w:eastAsia="en-GB"/>
        </w:rPr>
      </w:pPr>
      <w:r w:rsidRPr="00D85F94">
        <w:rPr>
          <w:rFonts w:eastAsia="Times New Roman" w:cstheme="minorHAnsi"/>
          <w:sz w:val="24"/>
          <w:szCs w:val="24"/>
          <w:lang w:eastAsia="en-GB"/>
        </w:rPr>
        <w:t>Promotion of effective inclusion of children and young people into all aspects of the school curriculum.</w:t>
      </w:r>
    </w:p>
    <w:p w14:paraId="62A01BA7" w14:textId="77777777" w:rsidR="00252D27" w:rsidRPr="00D85F94" w:rsidRDefault="00252D27" w:rsidP="0035273C">
      <w:pPr>
        <w:shd w:val="clear" w:color="auto" w:fill="FFFFFF"/>
        <w:spacing w:after="0" w:line="240" w:lineRule="auto"/>
        <w:contextualSpacing/>
        <w:jc w:val="both"/>
        <w:rPr>
          <w:rFonts w:eastAsia="Times New Roman" w:cstheme="minorHAnsi"/>
          <w:sz w:val="24"/>
          <w:szCs w:val="24"/>
          <w:lang w:eastAsia="en-GB"/>
        </w:rPr>
      </w:pPr>
    </w:p>
    <w:p w14:paraId="3351BB59" w14:textId="77777777" w:rsidR="00252D27" w:rsidRPr="00D85F94" w:rsidRDefault="00252D27" w:rsidP="0035273C">
      <w:pPr>
        <w:numPr>
          <w:ilvl w:val="0"/>
          <w:numId w:val="18"/>
        </w:numPr>
        <w:shd w:val="clear" w:color="auto" w:fill="FFFFFF"/>
        <w:spacing w:after="0" w:line="240" w:lineRule="auto"/>
        <w:contextualSpacing/>
        <w:jc w:val="both"/>
        <w:rPr>
          <w:rFonts w:eastAsia="Times New Roman" w:cstheme="minorHAnsi"/>
          <w:sz w:val="24"/>
          <w:szCs w:val="24"/>
          <w:lang w:eastAsia="en-GB"/>
        </w:rPr>
      </w:pPr>
      <w:r w:rsidRPr="00D85F94">
        <w:rPr>
          <w:rFonts w:eastAsia="Times New Roman" w:cstheme="minorHAnsi"/>
          <w:sz w:val="24"/>
          <w:szCs w:val="24"/>
          <w:lang w:eastAsia="en-GB"/>
        </w:rPr>
        <w:t>To attend and contribute to team meetings as required.</w:t>
      </w:r>
    </w:p>
    <w:p w14:paraId="618D0B77" w14:textId="77777777" w:rsidR="00252D27" w:rsidRPr="00D85F94" w:rsidRDefault="00252D27" w:rsidP="0035273C">
      <w:pPr>
        <w:shd w:val="clear" w:color="auto" w:fill="FFFFFF"/>
        <w:spacing w:after="0" w:line="240" w:lineRule="auto"/>
        <w:ind w:left="720"/>
        <w:contextualSpacing/>
        <w:jc w:val="both"/>
        <w:rPr>
          <w:rFonts w:eastAsia="Times New Roman" w:cstheme="minorHAnsi"/>
          <w:sz w:val="24"/>
          <w:szCs w:val="24"/>
          <w:lang w:eastAsia="en-GB"/>
        </w:rPr>
      </w:pPr>
    </w:p>
    <w:p w14:paraId="7AFDAEAA" w14:textId="77777777" w:rsidR="00252D27" w:rsidRPr="00D85F94" w:rsidRDefault="00252D27" w:rsidP="0035273C">
      <w:pPr>
        <w:spacing w:after="0" w:line="240" w:lineRule="auto"/>
        <w:ind w:left="720"/>
        <w:jc w:val="both"/>
        <w:rPr>
          <w:rFonts w:eastAsia="Times New Roman" w:cstheme="minorHAnsi"/>
          <w:color w:val="000000"/>
          <w:sz w:val="24"/>
          <w:szCs w:val="24"/>
          <w:lang w:eastAsia="en-GB"/>
        </w:rPr>
      </w:pPr>
    </w:p>
    <w:p w14:paraId="7122B92C" w14:textId="77777777" w:rsidR="00252D27" w:rsidRPr="00D85F94" w:rsidRDefault="00252D27" w:rsidP="0035273C">
      <w:pPr>
        <w:spacing w:after="0" w:line="240" w:lineRule="auto"/>
        <w:jc w:val="both"/>
        <w:rPr>
          <w:rFonts w:eastAsia="Times New Roman" w:cstheme="minorHAnsi"/>
          <w:b/>
          <w:sz w:val="24"/>
          <w:szCs w:val="24"/>
          <w:lang w:eastAsia="en-GB"/>
        </w:rPr>
      </w:pPr>
      <w:r w:rsidRPr="00D85F94">
        <w:rPr>
          <w:rFonts w:eastAsia="Times New Roman" w:cstheme="minorHAnsi"/>
          <w:b/>
          <w:sz w:val="24"/>
          <w:szCs w:val="24"/>
          <w:lang w:eastAsia="en-GB"/>
        </w:rPr>
        <w:lastRenderedPageBreak/>
        <w:t xml:space="preserve">Training and Development Responsibility </w:t>
      </w:r>
    </w:p>
    <w:p w14:paraId="5C26D248" w14:textId="77777777" w:rsidR="00252D27" w:rsidRPr="00D85F94" w:rsidRDefault="00252D27" w:rsidP="0035273C">
      <w:pPr>
        <w:spacing w:after="0" w:line="240" w:lineRule="auto"/>
        <w:jc w:val="both"/>
        <w:rPr>
          <w:rFonts w:eastAsia="Times New Roman" w:cstheme="minorHAnsi"/>
          <w:b/>
          <w:sz w:val="24"/>
          <w:szCs w:val="24"/>
          <w:lang w:eastAsia="en-GB"/>
        </w:rPr>
      </w:pPr>
    </w:p>
    <w:p w14:paraId="585DF364" w14:textId="77777777" w:rsidR="00252D27" w:rsidRPr="00D85F94" w:rsidRDefault="00252D27" w:rsidP="0035273C">
      <w:pPr>
        <w:numPr>
          <w:ilvl w:val="0"/>
          <w:numId w:val="18"/>
        </w:numPr>
        <w:shd w:val="clear" w:color="auto" w:fill="FFFFFF"/>
        <w:spacing w:after="0" w:line="240" w:lineRule="auto"/>
        <w:contextualSpacing/>
        <w:jc w:val="both"/>
        <w:rPr>
          <w:rFonts w:eastAsia="Times New Roman" w:cstheme="minorHAnsi"/>
          <w:sz w:val="24"/>
          <w:szCs w:val="24"/>
          <w:lang w:eastAsia="en-GB"/>
        </w:rPr>
      </w:pPr>
      <w:r w:rsidRPr="00D85F94">
        <w:rPr>
          <w:rFonts w:eastAsia="Times New Roman" w:cstheme="minorHAnsi"/>
          <w:sz w:val="24"/>
          <w:szCs w:val="24"/>
          <w:lang w:eastAsia="en-GB"/>
        </w:rPr>
        <w:t>To be aware of changing trends in treatment and promote Evidence Based Practice; embedding this into own specialist area of work in order to provide the highest standard of care to service users.</w:t>
      </w:r>
    </w:p>
    <w:p w14:paraId="274F1800" w14:textId="77777777" w:rsidR="00252D27" w:rsidRPr="00D85F94" w:rsidRDefault="00252D27" w:rsidP="0035273C">
      <w:pPr>
        <w:shd w:val="clear" w:color="auto" w:fill="FFFFFF"/>
        <w:spacing w:after="0" w:line="240" w:lineRule="auto"/>
        <w:ind w:left="720"/>
        <w:contextualSpacing/>
        <w:jc w:val="both"/>
        <w:rPr>
          <w:rFonts w:eastAsia="Times New Roman" w:cstheme="minorHAnsi"/>
          <w:sz w:val="24"/>
          <w:szCs w:val="24"/>
          <w:lang w:eastAsia="en-GB"/>
        </w:rPr>
      </w:pPr>
    </w:p>
    <w:p w14:paraId="20587538" w14:textId="77777777" w:rsidR="00252D27" w:rsidRPr="00D85F94" w:rsidRDefault="00252D27" w:rsidP="0035273C">
      <w:pPr>
        <w:numPr>
          <w:ilvl w:val="0"/>
          <w:numId w:val="18"/>
        </w:numPr>
        <w:shd w:val="clear" w:color="auto" w:fill="FFFFFF"/>
        <w:spacing w:after="0" w:line="240" w:lineRule="auto"/>
        <w:contextualSpacing/>
        <w:jc w:val="both"/>
        <w:rPr>
          <w:rFonts w:eastAsia="Times New Roman" w:cstheme="minorHAnsi"/>
          <w:sz w:val="24"/>
          <w:szCs w:val="24"/>
          <w:lang w:eastAsia="en-GB"/>
        </w:rPr>
      </w:pPr>
      <w:r w:rsidRPr="00D85F94">
        <w:rPr>
          <w:rFonts w:eastAsia="Times New Roman" w:cstheme="minorHAnsi"/>
          <w:sz w:val="24"/>
          <w:szCs w:val="24"/>
          <w:lang w:eastAsia="en-GB"/>
        </w:rPr>
        <w:t>Embedding legislative change and key developments relating to improved outcomes for children and young people with SLCN.</w:t>
      </w:r>
    </w:p>
    <w:p w14:paraId="7C95A82D" w14:textId="77777777" w:rsidR="00252D27" w:rsidRPr="00D85F94" w:rsidRDefault="00252D27" w:rsidP="0035273C">
      <w:pPr>
        <w:shd w:val="clear" w:color="auto" w:fill="FFFFFF"/>
        <w:spacing w:after="0" w:line="240" w:lineRule="auto"/>
        <w:ind w:left="720"/>
        <w:contextualSpacing/>
        <w:jc w:val="both"/>
        <w:rPr>
          <w:rFonts w:eastAsia="Times New Roman" w:cstheme="minorHAnsi"/>
          <w:sz w:val="24"/>
          <w:szCs w:val="24"/>
          <w:lang w:eastAsia="en-GB"/>
        </w:rPr>
      </w:pPr>
    </w:p>
    <w:p w14:paraId="1461C774" w14:textId="77777777" w:rsidR="00252D27" w:rsidRPr="00D85F94" w:rsidRDefault="00252D27" w:rsidP="0035273C">
      <w:pPr>
        <w:numPr>
          <w:ilvl w:val="0"/>
          <w:numId w:val="18"/>
        </w:numPr>
        <w:shd w:val="clear" w:color="auto" w:fill="FFFFFF"/>
        <w:spacing w:after="0" w:line="240" w:lineRule="auto"/>
        <w:contextualSpacing/>
        <w:jc w:val="both"/>
        <w:rPr>
          <w:rFonts w:eastAsia="Times New Roman" w:cstheme="minorHAnsi"/>
          <w:sz w:val="24"/>
          <w:szCs w:val="24"/>
          <w:lang w:eastAsia="en-GB"/>
        </w:rPr>
      </w:pPr>
      <w:r w:rsidRPr="00D85F94">
        <w:rPr>
          <w:rFonts w:eastAsia="Times New Roman" w:cstheme="minorHAnsi"/>
          <w:sz w:val="24"/>
          <w:szCs w:val="24"/>
          <w:lang w:eastAsia="en-GB"/>
        </w:rPr>
        <w:t xml:space="preserve">To participate in clinical audit, service development activities and research programmes as required. </w:t>
      </w:r>
    </w:p>
    <w:p w14:paraId="062D5F6C" w14:textId="77777777" w:rsidR="00252D27" w:rsidRPr="00D85F94" w:rsidRDefault="00252D27" w:rsidP="0035273C">
      <w:pPr>
        <w:shd w:val="clear" w:color="auto" w:fill="FFFFFF"/>
        <w:spacing w:after="0" w:line="240" w:lineRule="auto"/>
        <w:ind w:left="720"/>
        <w:contextualSpacing/>
        <w:jc w:val="both"/>
        <w:rPr>
          <w:rFonts w:eastAsia="Times New Roman" w:cstheme="minorHAnsi"/>
          <w:sz w:val="24"/>
          <w:szCs w:val="24"/>
          <w:lang w:eastAsia="en-GB"/>
        </w:rPr>
      </w:pPr>
    </w:p>
    <w:p w14:paraId="15B26124" w14:textId="77777777" w:rsidR="00252D27" w:rsidRPr="00D85F94" w:rsidRDefault="00252D27" w:rsidP="0035273C">
      <w:pPr>
        <w:numPr>
          <w:ilvl w:val="0"/>
          <w:numId w:val="18"/>
        </w:numPr>
        <w:shd w:val="clear" w:color="auto" w:fill="FFFFFF"/>
        <w:spacing w:after="0" w:line="240" w:lineRule="auto"/>
        <w:contextualSpacing/>
        <w:jc w:val="both"/>
        <w:rPr>
          <w:rFonts w:eastAsia="Times New Roman" w:cstheme="minorHAnsi"/>
          <w:sz w:val="24"/>
          <w:szCs w:val="24"/>
          <w:lang w:eastAsia="en-GB"/>
        </w:rPr>
      </w:pPr>
      <w:r w:rsidRPr="00D85F94">
        <w:rPr>
          <w:rFonts w:eastAsia="Times New Roman" w:cstheme="minorHAnsi"/>
          <w:sz w:val="24"/>
          <w:szCs w:val="24"/>
          <w:lang w:eastAsia="en-GB"/>
        </w:rPr>
        <w:t xml:space="preserve">To engage with continual professional development as identified through managerial and clinical supervision and appraisal, including attending training and courses as agreed. </w:t>
      </w:r>
    </w:p>
    <w:p w14:paraId="774570AD" w14:textId="77777777" w:rsidR="00252D27" w:rsidRPr="00D85F94" w:rsidRDefault="00252D27" w:rsidP="0035273C">
      <w:pPr>
        <w:shd w:val="clear" w:color="auto" w:fill="FFFFFF"/>
        <w:spacing w:after="0" w:line="240" w:lineRule="auto"/>
        <w:ind w:left="720"/>
        <w:contextualSpacing/>
        <w:jc w:val="both"/>
        <w:rPr>
          <w:rFonts w:eastAsia="Times New Roman" w:cstheme="minorHAnsi"/>
          <w:sz w:val="24"/>
          <w:szCs w:val="24"/>
          <w:lang w:eastAsia="en-GB"/>
        </w:rPr>
      </w:pPr>
    </w:p>
    <w:p w14:paraId="3E008B71" w14:textId="77777777" w:rsidR="00252D27" w:rsidRPr="00D85F94" w:rsidRDefault="00252D27" w:rsidP="0035273C">
      <w:pPr>
        <w:numPr>
          <w:ilvl w:val="0"/>
          <w:numId w:val="18"/>
        </w:numPr>
        <w:shd w:val="clear" w:color="auto" w:fill="FFFFFF"/>
        <w:spacing w:after="0" w:line="240" w:lineRule="auto"/>
        <w:contextualSpacing/>
        <w:jc w:val="both"/>
        <w:rPr>
          <w:rFonts w:eastAsia="Times New Roman" w:cstheme="minorHAnsi"/>
          <w:sz w:val="24"/>
          <w:szCs w:val="24"/>
          <w:lang w:eastAsia="en-GB"/>
        </w:rPr>
      </w:pPr>
      <w:r w:rsidRPr="00D85F94">
        <w:rPr>
          <w:rFonts w:eastAsia="Times New Roman" w:cstheme="minorHAnsi"/>
          <w:sz w:val="24"/>
          <w:szCs w:val="24"/>
          <w:lang w:eastAsia="en-GB"/>
        </w:rPr>
        <w:t>To comply with the Cognus Limited mandatory training requirements.</w:t>
      </w:r>
    </w:p>
    <w:p w14:paraId="35F24BC9" w14:textId="77777777" w:rsidR="00252D27" w:rsidRPr="00D85F94" w:rsidRDefault="00252D27" w:rsidP="0035273C">
      <w:pPr>
        <w:shd w:val="clear" w:color="auto" w:fill="FFFFFF"/>
        <w:spacing w:after="0" w:line="240" w:lineRule="auto"/>
        <w:ind w:left="720"/>
        <w:contextualSpacing/>
        <w:jc w:val="both"/>
        <w:rPr>
          <w:rFonts w:eastAsia="Times New Roman" w:cstheme="minorHAnsi"/>
          <w:sz w:val="24"/>
          <w:szCs w:val="24"/>
          <w:lang w:eastAsia="en-GB"/>
        </w:rPr>
      </w:pPr>
    </w:p>
    <w:p w14:paraId="2B5240C7" w14:textId="77777777" w:rsidR="00252D27" w:rsidRPr="00D85F94" w:rsidRDefault="00252D27" w:rsidP="0035273C">
      <w:pPr>
        <w:numPr>
          <w:ilvl w:val="0"/>
          <w:numId w:val="18"/>
        </w:numPr>
        <w:shd w:val="clear" w:color="auto" w:fill="FFFFFF"/>
        <w:spacing w:after="0" w:line="240" w:lineRule="auto"/>
        <w:contextualSpacing/>
        <w:jc w:val="both"/>
        <w:rPr>
          <w:rFonts w:eastAsia="Times New Roman" w:cstheme="minorHAnsi"/>
          <w:sz w:val="24"/>
          <w:szCs w:val="24"/>
          <w:lang w:eastAsia="en-GB"/>
        </w:rPr>
      </w:pPr>
      <w:r w:rsidRPr="00D85F94">
        <w:rPr>
          <w:rFonts w:eastAsia="Times New Roman" w:cstheme="minorHAnsi"/>
          <w:sz w:val="24"/>
          <w:szCs w:val="24"/>
          <w:lang w:eastAsia="en-GB"/>
        </w:rPr>
        <w:t>As part of the therapies team to plan, deliver and evaluate training sessions for schools and educational providers.</w:t>
      </w:r>
    </w:p>
    <w:p w14:paraId="3E59433E" w14:textId="77777777" w:rsidR="0092481B" w:rsidRDefault="0092481B" w:rsidP="0092481B">
      <w:pPr>
        <w:spacing w:after="0" w:line="240" w:lineRule="auto"/>
        <w:jc w:val="both"/>
        <w:rPr>
          <w:rFonts w:eastAsia="Times New Roman" w:cstheme="minorHAnsi"/>
          <w:sz w:val="24"/>
          <w:szCs w:val="24"/>
          <w:lang w:eastAsia="en-GB"/>
        </w:rPr>
      </w:pPr>
    </w:p>
    <w:p w14:paraId="3F5BD0D0" w14:textId="77777777" w:rsidR="0092481B" w:rsidRPr="00D85F94" w:rsidRDefault="0092481B" w:rsidP="0092481B">
      <w:pPr>
        <w:spacing w:after="0" w:line="240" w:lineRule="auto"/>
        <w:jc w:val="both"/>
        <w:rPr>
          <w:rFonts w:eastAsia="Times New Roman" w:cstheme="minorHAnsi"/>
          <w:sz w:val="24"/>
          <w:szCs w:val="24"/>
          <w:lang w:eastAsia="en-GB"/>
        </w:rPr>
      </w:pPr>
    </w:p>
    <w:p w14:paraId="01756C3B" w14:textId="77777777" w:rsidR="0092481B" w:rsidRPr="0092481B" w:rsidRDefault="0092481B" w:rsidP="0092481B">
      <w:pPr>
        <w:spacing w:after="200" w:line="276" w:lineRule="auto"/>
        <w:ind w:right="-52"/>
        <w:contextualSpacing/>
        <w:jc w:val="both"/>
        <w:rPr>
          <w:rFonts w:eastAsia="Times New Roman" w:cstheme="minorHAnsi"/>
          <w:b/>
          <w:iCs/>
          <w:sz w:val="24"/>
          <w:szCs w:val="24"/>
          <w:u w:val="single"/>
          <w:lang w:eastAsia="en-GB"/>
        </w:rPr>
      </w:pPr>
      <w:r w:rsidRPr="0092481B">
        <w:rPr>
          <w:rFonts w:eastAsia="Times New Roman" w:cstheme="minorHAnsi"/>
          <w:b/>
          <w:iCs/>
          <w:sz w:val="24"/>
          <w:szCs w:val="24"/>
          <w:u w:val="single"/>
          <w:lang w:eastAsia="en-GB"/>
        </w:rPr>
        <w:t>GENERIC OBJECTIVES:</w:t>
      </w:r>
    </w:p>
    <w:p w14:paraId="10C5D60C" w14:textId="77777777" w:rsidR="0092481B" w:rsidRPr="0092481B" w:rsidRDefault="0092481B" w:rsidP="0092481B">
      <w:pPr>
        <w:spacing w:after="200" w:line="276" w:lineRule="auto"/>
        <w:ind w:right="-52"/>
        <w:contextualSpacing/>
        <w:jc w:val="both"/>
        <w:rPr>
          <w:rFonts w:eastAsia="Times New Roman" w:cstheme="minorHAnsi"/>
          <w:sz w:val="24"/>
          <w:szCs w:val="24"/>
          <w:lang w:eastAsia="en-GB"/>
        </w:rPr>
      </w:pPr>
      <w:r w:rsidRPr="0092481B">
        <w:rPr>
          <w:rFonts w:eastAsia="Times New Roman" w:cstheme="minorHAnsi"/>
          <w:sz w:val="24"/>
          <w:szCs w:val="24"/>
          <w:lang w:eastAsia="en-GB"/>
        </w:rPr>
        <w:t xml:space="preserve"> </w:t>
      </w:r>
    </w:p>
    <w:p w14:paraId="10B15032" w14:textId="77777777" w:rsidR="0092481B" w:rsidRPr="0092481B" w:rsidRDefault="0092481B" w:rsidP="0092481B">
      <w:pPr>
        <w:spacing w:after="200" w:line="276" w:lineRule="auto"/>
        <w:ind w:right="-52"/>
        <w:contextualSpacing/>
        <w:jc w:val="both"/>
        <w:rPr>
          <w:rFonts w:eastAsia="Times New Roman" w:cstheme="minorHAnsi"/>
          <w:sz w:val="24"/>
          <w:szCs w:val="24"/>
          <w:lang w:eastAsia="en-GB"/>
        </w:rPr>
      </w:pPr>
      <w:r w:rsidRPr="0092481B">
        <w:rPr>
          <w:rFonts w:eastAsia="Times New Roman" w:cstheme="minorHAnsi"/>
          <w:sz w:val="24"/>
          <w:szCs w:val="24"/>
          <w:lang w:eastAsia="en-GB"/>
        </w:rPr>
        <w:t>Contribute to Cognus Limited’s business objectives at the appropriate level by ensuring every child matters and has access to education and learning opportunities, including:</w:t>
      </w:r>
    </w:p>
    <w:p w14:paraId="7D5E583A" w14:textId="77777777" w:rsidR="0092481B" w:rsidRPr="0092481B" w:rsidRDefault="0092481B" w:rsidP="0092481B">
      <w:pPr>
        <w:spacing w:after="200" w:line="276" w:lineRule="auto"/>
        <w:ind w:right="-52"/>
        <w:contextualSpacing/>
        <w:jc w:val="both"/>
        <w:rPr>
          <w:rFonts w:eastAsia="Times New Roman" w:cstheme="minorHAnsi"/>
          <w:sz w:val="24"/>
          <w:szCs w:val="24"/>
          <w:lang w:eastAsia="en-GB"/>
        </w:rPr>
      </w:pPr>
      <w:r w:rsidRPr="0092481B">
        <w:rPr>
          <w:rFonts w:eastAsia="Times New Roman" w:cstheme="minorHAnsi"/>
          <w:sz w:val="24"/>
          <w:szCs w:val="24"/>
          <w:lang w:eastAsia="en-GB"/>
        </w:rPr>
        <w:t xml:space="preserve"> </w:t>
      </w:r>
    </w:p>
    <w:p w14:paraId="276BAB43" w14:textId="77777777" w:rsidR="0092481B" w:rsidRPr="0092481B" w:rsidRDefault="0092481B" w:rsidP="0092481B">
      <w:pPr>
        <w:numPr>
          <w:ilvl w:val="0"/>
          <w:numId w:val="22"/>
        </w:numPr>
        <w:spacing w:after="200" w:line="276" w:lineRule="auto"/>
        <w:ind w:right="-52"/>
        <w:contextualSpacing/>
        <w:jc w:val="both"/>
        <w:rPr>
          <w:rFonts w:eastAsia="Times New Roman" w:cstheme="minorHAnsi"/>
          <w:sz w:val="24"/>
          <w:szCs w:val="24"/>
          <w:lang w:eastAsia="en-GB"/>
        </w:rPr>
      </w:pPr>
      <w:r w:rsidRPr="0092481B">
        <w:rPr>
          <w:rFonts w:eastAsia="Times New Roman" w:cstheme="minorHAnsi"/>
          <w:sz w:val="24"/>
          <w:szCs w:val="24"/>
          <w:lang w:eastAsia="en-GB"/>
        </w:rPr>
        <w:t xml:space="preserve">Health and safety </w:t>
      </w:r>
    </w:p>
    <w:p w14:paraId="6895E0B6" w14:textId="77777777" w:rsidR="0092481B" w:rsidRPr="0092481B" w:rsidRDefault="0092481B" w:rsidP="0092481B">
      <w:pPr>
        <w:numPr>
          <w:ilvl w:val="0"/>
          <w:numId w:val="22"/>
        </w:numPr>
        <w:spacing w:after="200" w:line="276" w:lineRule="auto"/>
        <w:ind w:right="-52"/>
        <w:contextualSpacing/>
        <w:jc w:val="both"/>
        <w:rPr>
          <w:rFonts w:eastAsia="Times New Roman" w:cstheme="minorHAnsi"/>
          <w:sz w:val="24"/>
          <w:szCs w:val="24"/>
          <w:lang w:eastAsia="en-GB"/>
        </w:rPr>
      </w:pPr>
      <w:r w:rsidRPr="0092481B">
        <w:rPr>
          <w:rFonts w:eastAsia="Times New Roman" w:cstheme="minorHAnsi"/>
          <w:sz w:val="24"/>
          <w:szCs w:val="24"/>
          <w:lang w:eastAsia="en-GB"/>
        </w:rPr>
        <w:t xml:space="preserve">Safeguarding and protection of children </w:t>
      </w:r>
    </w:p>
    <w:p w14:paraId="58DA88DF" w14:textId="77777777" w:rsidR="0092481B" w:rsidRPr="0092481B" w:rsidRDefault="0092481B" w:rsidP="0092481B">
      <w:pPr>
        <w:numPr>
          <w:ilvl w:val="0"/>
          <w:numId w:val="22"/>
        </w:numPr>
        <w:spacing w:after="200" w:line="276" w:lineRule="auto"/>
        <w:ind w:right="-52"/>
        <w:contextualSpacing/>
        <w:jc w:val="both"/>
        <w:rPr>
          <w:rFonts w:eastAsia="Times New Roman" w:cstheme="minorHAnsi"/>
          <w:sz w:val="24"/>
          <w:szCs w:val="24"/>
          <w:lang w:eastAsia="en-GB"/>
        </w:rPr>
      </w:pPr>
      <w:r w:rsidRPr="0092481B">
        <w:rPr>
          <w:rFonts w:eastAsia="Times New Roman" w:cstheme="minorHAnsi"/>
          <w:sz w:val="24"/>
          <w:szCs w:val="24"/>
          <w:lang w:eastAsia="en-GB"/>
        </w:rPr>
        <w:t>Equal opportunities and management of diversity</w:t>
      </w:r>
    </w:p>
    <w:p w14:paraId="52C1BC49" w14:textId="77777777" w:rsidR="0092481B" w:rsidRPr="0092481B" w:rsidRDefault="0092481B" w:rsidP="0092481B">
      <w:pPr>
        <w:numPr>
          <w:ilvl w:val="0"/>
          <w:numId w:val="22"/>
        </w:numPr>
        <w:spacing w:after="200" w:line="276" w:lineRule="auto"/>
        <w:ind w:right="-52"/>
        <w:contextualSpacing/>
        <w:jc w:val="both"/>
        <w:rPr>
          <w:rFonts w:eastAsia="Times New Roman" w:cstheme="minorHAnsi"/>
          <w:sz w:val="24"/>
          <w:szCs w:val="24"/>
          <w:lang w:eastAsia="en-GB"/>
        </w:rPr>
      </w:pPr>
      <w:r w:rsidRPr="0092481B">
        <w:rPr>
          <w:rFonts w:eastAsia="Times New Roman" w:cstheme="minorHAnsi"/>
          <w:sz w:val="24"/>
          <w:szCs w:val="24"/>
          <w:lang w:eastAsia="en-GB"/>
        </w:rPr>
        <w:t xml:space="preserve">Data protection </w:t>
      </w:r>
    </w:p>
    <w:p w14:paraId="6D611E39" w14:textId="77777777" w:rsidR="0092481B" w:rsidRPr="0092481B" w:rsidRDefault="0092481B" w:rsidP="0092481B">
      <w:pPr>
        <w:numPr>
          <w:ilvl w:val="0"/>
          <w:numId w:val="22"/>
        </w:numPr>
        <w:spacing w:after="200" w:line="276" w:lineRule="auto"/>
        <w:ind w:right="-52"/>
        <w:contextualSpacing/>
        <w:jc w:val="both"/>
        <w:rPr>
          <w:rFonts w:eastAsia="Times New Roman" w:cstheme="minorHAnsi"/>
          <w:sz w:val="24"/>
          <w:szCs w:val="24"/>
          <w:lang w:eastAsia="en-GB"/>
        </w:rPr>
      </w:pPr>
      <w:r w:rsidRPr="0092481B">
        <w:rPr>
          <w:rFonts w:eastAsia="Times New Roman" w:cstheme="minorHAnsi"/>
          <w:sz w:val="24"/>
          <w:szCs w:val="24"/>
          <w:lang w:eastAsia="en-GB"/>
        </w:rPr>
        <w:t>Outstanding Customer care</w:t>
      </w:r>
    </w:p>
    <w:p w14:paraId="41D16B84" w14:textId="77777777" w:rsidR="0092481B" w:rsidRPr="0092481B" w:rsidRDefault="0092481B" w:rsidP="0092481B">
      <w:pPr>
        <w:spacing w:after="200" w:line="276" w:lineRule="auto"/>
        <w:ind w:right="-52"/>
        <w:contextualSpacing/>
        <w:jc w:val="both"/>
        <w:rPr>
          <w:rFonts w:eastAsia="Times New Roman" w:cstheme="minorHAnsi"/>
          <w:b/>
          <w:bCs/>
          <w:sz w:val="24"/>
          <w:szCs w:val="24"/>
          <w:lang w:eastAsia="en-GB"/>
        </w:rPr>
      </w:pPr>
      <w:r w:rsidRPr="0092481B">
        <w:rPr>
          <w:rFonts w:eastAsia="Times New Roman" w:cstheme="minorHAnsi"/>
          <w:b/>
          <w:bCs/>
          <w:sz w:val="24"/>
          <w:szCs w:val="24"/>
          <w:lang w:eastAsia="en-GB"/>
        </w:rPr>
        <w:t xml:space="preserve"> </w:t>
      </w:r>
    </w:p>
    <w:p w14:paraId="1A1675B5" w14:textId="77777777" w:rsidR="0092481B" w:rsidRPr="0092481B" w:rsidRDefault="0092481B" w:rsidP="0092481B">
      <w:pPr>
        <w:spacing w:after="200" w:line="276" w:lineRule="auto"/>
        <w:ind w:right="-52"/>
        <w:contextualSpacing/>
        <w:jc w:val="both"/>
        <w:rPr>
          <w:rFonts w:eastAsia="Times New Roman" w:cstheme="minorHAnsi"/>
          <w:b/>
          <w:bCs/>
          <w:sz w:val="24"/>
          <w:szCs w:val="24"/>
          <w:u w:val="single"/>
          <w:lang w:eastAsia="en-GB"/>
        </w:rPr>
      </w:pPr>
      <w:r w:rsidRPr="0092481B">
        <w:rPr>
          <w:rFonts w:eastAsia="Times New Roman" w:cstheme="minorHAnsi"/>
          <w:b/>
          <w:bCs/>
          <w:sz w:val="24"/>
          <w:szCs w:val="24"/>
          <w:u w:val="single"/>
          <w:lang w:eastAsia="en-GB"/>
        </w:rPr>
        <w:t xml:space="preserve">GENERAL: </w:t>
      </w:r>
    </w:p>
    <w:p w14:paraId="6AAE508E" w14:textId="77777777" w:rsidR="0092481B" w:rsidRPr="0092481B" w:rsidRDefault="0092481B" w:rsidP="0092481B">
      <w:pPr>
        <w:spacing w:after="200" w:line="276" w:lineRule="auto"/>
        <w:ind w:right="-52"/>
        <w:contextualSpacing/>
        <w:jc w:val="both"/>
        <w:rPr>
          <w:rFonts w:eastAsia="Times New Roman" w:cstheme="minorHAnsi"/>
          <w:b/>
          <w:bCs/>
          <w:sz w:val="24"/>
          <w:szCs w:val="24"/>
          <w:u w:val="single"/>
          <w:lang w:eastAsia="en-GB"/>
        </w:rPr>
      </w:pPr>
    </w:p>
    <w:p w14:paraId="3C555371" w14:textId="77777777" w:rsidR="0092481B" w:rsidRPr="0092481B" w:rsidRDefault="0092481B" w:rsidP="0092481B">
      <w:pPr>
        <w:spacing w:after="200" w:line="276" w:lineRule="auto"/>
        <w:ind w:right="-52"/>
        <w:contextualSpacing/>
        <w:jc w:val="both"/>
        <w:rPr>
          <w:rFonts w:eastAsia="Times New Roman" w:cstheme="minorHAnsi"/>
          <w:b/>
          <w:bCs/>
          <w:sz w:val="24"/>
          <w:szCs w:val="24"/>
          <w:lang w:eastAsia="en-GB"/>
        </w:rPr>
      </w:pPr>
      <w:r w:rsidRPr="0092481B">
        <w:rPr>
          <w:rFonts w:eastAsia="Times New Roman" w:cstheme="minorHAnsi"/>
          <w:b/>
          <w:bCs/>
          <w:sz w:val="24"/>
          <w:szCs w:val="24"/>
          <w:lang w:eastAsia="en-GB"/>
        </w:rPr>
        <w:t xml:space="preserve">SAFER RECRUITMENT: </w:t>
      </w:r>
    </w:p>
    <w:p w14:paraId="306EF98F" w14:textId="77777777" w:rsidR="0092481B" w:rsidRPr="0092481B" w:rsidRDefault="0092481B" w:rsidP="0092481B">
      <w:pPr>
        <w:spacing w:after="200" w:line="276" w:lineRule="auto"/>
        <w:ind w:right="-52"/>
        <w:contextualSpacing/>
        <w:jc w:val="both"/>
        <w:rPr>
          <w:rFonts w:eastAsia="Times New Roman" w:cstheme="minorHAnsi"/>
          <w:b/>
          <w:bCs/>
          <w:sz w:val="24"/>
          <w:szCs w:val="24"/>
          <w:lang w:eastAsia="en-GB"/>
        </w:rPr>
      </w:pPr>
    </w:p>
    <w:p w14:paraId="2C689ED2" w14:textId="77777777" w:rsidR="0092481B" w:rsidRPr="0092481B" w:rsidRDefault="0092481B" w:rsidP="0092481B">
      <w:pPr>
        <w:spacing w:after="200" w:line="276" w:lineRule="auto"/>
        <w:ind w:right="-52"/>
        <w:contextualSpacing/>
        <w:jc w:val="both"/>
        <w:rPr>
          <w:rFonts w:eastAsia="Times New Roman" w:cstheme="minorHAnsi"/>
          <w:sz w:val="24"/>
          <w:szCs w:val="24"/>
          <w:lang w:eastAsia="en-GB"/>
        </w:rPr>
      </w:pPr>
      <w:r w:rsidRPr="0092481B">
        <w:rPr>
          <w:rFonts w:eastAsia="Times New Roman" w:cstheme="minorHAnsi"/>
          <w:sz w:val="24"/>
          <w:szCs w:val="24"/>
          <w:lang w:eastAsia="en-GB"/>
        </w:rPr>
        <w:t>Cognus is committed to safeguarding and protecting the children and young people that it works with. An offer of employment is subject to safer recruitment practices which include an enhanced DBS check, two professional references acceptable to Cognus Limited, proof of qualifications, proof of right to work in the UK, proof of personal address and employment history covering 5 years and, fitness to work with children (occupational health assessment). These checks must have been completed prior to commencement of employment.  We have a range of policies and procedures in place which promote safeguarding and safer working practices across the organisation.</w:t>
      </w:r>
    </w:p>
    <w:p w14:paraId="44A196C9" w14:textId="77777777" w:rsidR="0092481B" w:rsidRPr="0092481B" w:rsidRDefault="0092481B" w:rsidP="0092481B">
      <w:pPr>
        <w:spacing w:after="200" w:line="276" w:lineRule="auto"/>
        <w:ind w:right="-52"/>
        <w:contextualSpacing/>
        <w:jc w:val="both"/>
        <w:rPr>
          <w:rFonts w:eastAsia="Times New Roman" w:cstheme="minorHAnsi"/>
          <w:b/>
          <w:bCs/>
          <w:sz w:val="24"/>
          <w:szCs w:val="24"/>
          <w:lang w:eastAsia="en-GB"/>
        </w:rPr>
      </w:pPr>
      <w:r w:rsidRPr="0092481B">
        <w:rPr>
          <w:rFonts w:eastAsia="Times New Roman" w:cstheme="minorHAnsi"/>
          <w:b/>
          <w:bCs/>
          <w:sz w:val="24"/>
          <w:szCs w:val="24"/>
          <w:lang w:eastAsia="en-GB"/>
        </w:rPr>
        <w:t xml:space="preserve"> </w:t>
      </w:r>
    </w:p>
    <w:p w14:paraId="06227537" w14:textId="77777777" w:rsidR="0092481B" w:rsidRPr="0092481B" w:rsidRDefault="0092481B" w:rsidP="0092481B">
      <w:pPr>
        <w:spacing w:after="200" w:line="276" w:lineRule="auto"/>
        <w:ind w:right="-52"/>
        <w:contextualSpacing/>
        <w:jc w:val="both"/>
        <w:rPr>
          <w:rFonts w:eastAsia="Times New Roman" w:cstheme="minorHAnsi"/>
          <w:b/>
          <w:bCs/>
          <w:sz w:val="24"/>
          <w:szCs w:val="24"/>
          <w:lang w:eastAsia="en-GB"/>
        </w:rPr>
      </w:pPr>
      <w:r w:rsidRPr="0092481B">
        <w:rPr>
          <w:rFonts w:eastAsia="Times New Roman" w:cstheme="minorHAnsi"/>
          <w:b/>
          <w:bCs/>
          <w:sz w:val="24"/>
          <w:szCs w:val="24"/>
          <w:lang w:eastAsia="en-GB"/>
        </w:rPr>
        <w:lastRenderedPageBreak/>
        <w:t xml:space="preserve"> PROCESSING OF DATA:</w:t>
      </w:r>
    </w:p>
    <w:p w14:paraId="72F76A70" w14:textId="77777777" w:rsidR="0092481B" w:rsidRPr="0092481B" w:rsidRDefault="0092481B" w:rsidP="0092481B">
      <w:pPr>
        <w:numPr>
          <w:ilvl w:val="0"/>
          <w:numId w:val="23"/>
        </w:numPr>
        <w:spacing w:after="200" w:line="276" w:lineRule="auto"/>
        <w:ind w:right="-52"/>
        <w:contextualSpacing/>
        <w:jc w:val="both"/>
        <w:rPr>
          <w:rFonts w:eastAsia="Times New Roman" w:cstheme="minorHAnsi"/>
          <w:sz w:val="24"/>
          <w:szCs w:val="24"/>
          <w:lang w:eastAsia="en-GB"/>
        </w:rPr>
      </w:pPr>
      <w:r w:rsidRPr="0092481B">
        <w:rPr>
          <w:rFonts w:eastAsia="Times New Roman" w:cstheme="minorHAnsi"/>
          <w:sz w:val="24"/>
          <w:szCs w:val="24"/>
          <w:lang w:eastAsia="en-GB"/>
        </w:rPr>
        <w:t>You (“the employee”) consent to the holding and processing of personal data provided by you to the Company (“the Company”) for all purposes relating to your employment, but not limited to administering and maintaining personnel records, paying and reviewing salary and other remuneration and benefits, undertaking performance appraisals and reviews, the compulsory Disclosure and Baring Services check (DBS) details in line with its statutory responsibility to safeguard and protect children and vulnerable service users; maintaining sickness and other absence records and taking decisions as to your fitness for work.</w:t>
      </w:r>
    </w:p>
    <w:p w14:paraId="18BB3204" w14:textId="77777777" w:rsidR="0092481B" w:rsidRPr="0092481B" w:rsidRDefault="0092481B" w:rsidP="0092481B">
      <w:pPr>
        <w:numPr>
          <w:ilvl w:val="0"/>
          <w:numId w:val="23"/>
        </w:numPr>
        <w:spacing w:after="200" w:line="276" w:lineRule="auto"/>
        <w:ind w:right="-52"/>
        <w:contextualSpacing/>
        <w:jc w:val="both"/>
        <w:rPr>
          <w:rFonts w:eastAsia="Times New Roman" w:cstheme="minorHAnsi"/>
          <w:sz w:val="24"/>
          <w:szCs w:val="24"/>
          <w:lang w:eastAsia="en-GB"/>
        </w:rPr>
      </w:pPr>
      <w:r w:rsidRPr="0092481B">
        <w:rPr>
          <w:rFonts w:eastAsia="Times New Roman" w:cstheme="minorHAnsi"/>
          <w:sz w:val="24"/>
          <w:szCs w:val="24"/>
          <w:lang w:eastAsia="en-GB"/>
        </w:rPr>
        <w:t>You hereby acknowledge and agree that the Company may, in the course of its general and statutory duties as an employer be required to disclose personal data relating to you for legislative purposes during or after the end of your employment.  This does not affect your statutory rights under the General Data Protection Regulation 2018.</w:t>
      </w:r>
    </w:p>
    <w:p w14:paraId="607A8982" w14:textId="77777777" w:rsidR="0092481B" w:rsidRPr="0092481B" w:rsidRDefault="0092481B" w:rsidP="0092481B">
      <w:pPr>
        <w:spacing w:after="200" w:line="276" w:lineRule="auto"/>
        <w:ind w:right="-52"/>
        <w:contextualSpacing/>
        <w:jc w:val="both"/>
        <w:rPr>
          <w:rFonts w:eastAsia="Times New Roman" w:cstheme="minorHAnsi"/>
          <w:b/>
          <w:bCs/>
          <w:sz w:val="24"/>
          <w:szCs w:val="24"/>
          <w:lang w:eastAsia="en-GB"/>
        </w:rPr>
      </w:pPr>
      <w:r w:rsidRPr="0092481B">
        <w:rPr>
          <w:rFonts w:eastAsia="Times New Roman" w:cstheme="minorHAnsi"/>
          <w:b/>
          <w:bCs/>
          <w:sz w:val="24"/>
          <w:szCs w:val="24"/>
          <w:lang w:eastAsia="en-GB"/>
        </w:rPr>
        <w:t xml:space="preserve"> </w:t>
      </w:r>
    </w:p>
    <w:p w14:paraId="57FA3A0F" w14:textId="77777777" w:rsidR="0092481B" w:rsidRPr="0092481B" w:rsidRDefault="0092481B" w:rsidP="0092481B">
      <w:pPr>
        <w:spacing w:after="200" w:line="276" w:lineRule="auto"/>
        <w:ind w:right="-52"/>
        <w:contextualSpacing/>
        <w:jc w:val="both"/>
        <w:rPr>
          <w:rFonts w:eastAsia="Times New Roman" w:cstheme="minorHAnsi"/>
          <w:sz w:val="24"/>
          <w:szCs w:val="24"/>
          <w:lang w:eastAsia="en-GB"/>
        </w:rPr>
      </w:pPr>
      <w:r w:rsidRPr="0092481B">
        <w:rPr>
          <w:rFonts w:eastAsia="Times New Roman" w:cstheme="minorHAnsi"/>
          <w:b/>
          <w:bCs/>
          <w:sz w:val="24"/>
          <w:szCs w:val="24"/>
          <w:lang w:eastAsia="en-GB"/>
        </w:rPr>
        <w:t xml:space="preserve"> CONFIDENTIALITY AGREEMENT</w:t>
      </w:r>
      <w:r w:rsidRPr="0092481B">
        <w:rPr>
          <w:rFonts w:eastAsia="Times New Roman" w:cstheme="minorHAnsi"/>
          <w:sz w:val="24"/>
          <w:szCs w:val="24"/>
          <w:lang w:eastAsia="en-GB"/>
        </w:rPr>
        <w:t xml:space="preserve">: </w:t>
      </w:r>
    </w:p>
    <w:p w14:paraId="359238A0" w14:textId="77777777" w:rsidR="0092481B" w:rsidRPr="0092481B" w:rsidRDefault="0092481B" w:rsidP="0092481B">
      <w:pPr>
        <w:spacing w:after="200" w:line="276" w:lineRule="auto"/>
        <w:ind w:right="-52"/>
        <w:contextualSpacing/>
        <w:jc w:val="both"/>
        <w:rPr>
          <w:rFonts w:eastAsia="Times New Roman" w:cstheme="minorHAnsi"/>
          <w:sz w:val="24"/>
          <w:szCs w:val="24"/>
          <w:lang w:eastAsia="en-GB"/>
        </w:rPr>
      </w:pPr>
      <w:r w:rsidRPr="0092481B">
        <w:rPr>
          <w:rFonts w:eastAsia="Times New Roman" w:cstheme="minorHAnsi"/>
          <w:sz w:val="24"/>
          <w:szCs w:val="24"/>
          <w:lang w:eastAsia="en-GB"/>
        </w:rPr>
        <w:t xml:space="preserve"> </w:t>
      </w:r>
    </w:p>
    <w:p w14:paraId="45933089" w14:textId="77777777" w:rsidR="0092481B" w:rsidRPr="0092481B" w:rsidRDefault="0092481B" w:rsidP="0092481B">
      <w:pPr>
        <w:numPr>
          <w:ilvl w:val="0"/>
          <w:numId w:val="24"/>
        </w:numPr>
        <w:spacing w:after="200" w:line="276" w:lineRule="auto"/>
        <w:ind w:right="-52"/>
        <w:contextualSpacing/>
        <w:jc w:val="both"/>
        <w:rPr>
          <w:rFonts w:eastAsia="Times New Roman" w:cstheme="minorHAnsi"/>
          <w:sz w:val="24"/>
          <w:szCs w:val="24"/>
          <w:lang w:eastAsia="en-GB"/>
        </w:rPr>
      </w:pPr>
      <w:r w:rsidRPr="0092481B">
        <w:rPr>
          <w:rFonts w:eastAsia="Times New Roman" w:cstheme="minorHAnsi"/>
          <w:sz w:val="24"/>
          <w:szCs w:val="24"/>
          <w:lang w:eastAsia="en-GB"/>
        </w:rPr>
        <w:t xml:space="preserve">During the course of your employment, you will have access to and knowledge of Company confidential information and trade secrets. </w:t>
      </w:r>
    </w:p>
    <w:p w14:paraId="3AB9CC84" w14:textId="77777777" w:rsidR="0092481B" w:rsidRPr="0092481B" w:rsidRDefault="0092481B" w:rsidP="0092481B">
      <w:pPr>
        <w:numPr>
          <w:ilvl w:val="0"/>
          <w:numId w:val="24"/>
        </w:numPr>
        <w:spacing w:after="200" w:line="276" w:lineRule="auto"/>
        <w:ind w:right="-52"/>
        <w:contextualSpacing/>
        <w:jc w:val="both"/>
        <w:rPr>
          <w:rFonts w:eastAsia="Times New Roman" w:cstheme="minorHAnsi"/>
          <w:sz w:val="24"/>
          <w:szCs w:val="24"/>
          <w:lang w:eastAsia="en-GB"/>
        </w:rPr>
      </w:pPr>
      <w:r w:rsidRPr="0092481B">
        <w:rPr>
          <w:rFonts w:eastAsia="Times New Roman" w:cstheme="minorHAnsi"/>
          <w:sz w:val="24"/>
          <w:szCs w:val="24"/>
          <w:lang w:eastAsia="en-GB"/>
        </w:rPr>
        <w:t>Disclosure of any of this confidential information and/or trade secrets could have serious financial consequences and/or create serious competitive disadvantages for the Company. There may be material damage, financial or otherwise, deliberate or otherwise, to the Company’s legitimate business interest.</w:t>
      </w:r>
    </w:p>
    <w:p w14:paraId="04E7A824" w14:textId="77777777" w:rsidR="0092481B" w:rsidRPr="0092481B" w:rsidRDefault="0092481B" w:rsidP="0092481B">
      <w:pPr>
        <w:numPr>
          <w:ilvl w:val="0"/>
          <w:numId w:val="24"/>
        </w:numPr>
        <w:spacing w:after="200" w:line="276" w:lineRule="auto"/>
        <w:ind w:right="-52"/>
        <w:contextualSpacing/>
        <w:jc w:val="both"/>
        <w:rPr>
          <w:rFonts w:eastAsia="Times New Roman" w:cstheme="minorHAnsi"/>
          <w:sz w:val="24"/>
          <w:szCs w:val="24"/>
          <w:lang w:eastAsia="en-GB"/>
        </w:rPr>
      </w:pPr>
      <w:r w:rsidRPr="0092481B">
        <w:rPr>
          <w:rFonts w:eastAsia="Times New Roman" w:cstheme="minorHAnsi"/>
          <w:sz w:val="24"/>
          <w:szCs w:val="24"/>
          <w:lang w:eastAsia="en-GB"/>
        </w:rPr>
        <w:t xml:space="preserve">Under the terms of this confidentiality agreement, you agree to keep secret and shall not at any time, either during employment or post-employment, use, communicate or reveal to any person any trade secret or confidential information relating to the Company or any Associated Company. </w:t>
      </w:r>
    </w:p>
    <w:p w14:paraId="462A2BCB" w14:textId="77777777" w:rsidR="0092481B" w:rsidRDefault="0092481B" w:rsidP="0092481B">
      <w:pPr>
        <w:numPr>
          <w:ilvl w:val="0"/>
          <w:numId w:val="24"/>
        </w:numPr>
        <w:spacing w:after="200" w:line="276" w:lineRule="auto"/>
        <w:ind w:right="-52"/>
        <w:contextualSpacing/>
        <w:jc w:val="both"/>
        <w:rPr>
          <w:rFonts w:eastAsia="Times New Roman" w:cstheme="minorHAnsi"/>
          <w:sz w:val="24"/>
          <w:szCs w:val="24"/>
          <w:lang w:eastAsia="en-GB"/>
        </w:rPr>
      </w:pPr>
      <w:r w:rsidRPr="0092481B">
        <w:rPr>
          <w:rFonts w:eastAsia="Times New Roman" w:cstheme="minorHAnsi"/>
          <w:sz w:val="24"/>
          <w:szCs w:val="24"/>
          <w:lang w:eastAsia="en-GB"/>
        </w:rPr>
        <w:t>You are aware of the Company’s policies in relation to compliance with the General Data Protection Regulation and undertake to act in accordance with these at all times. Any breach of these policies will be dealt with under the Company’s disciplinary procedure and action taken can include dismissal without notice.</w:t>
      </w:r>
    </w:p>
    <w:p w14:paraId="3C3ECDEA" w14:textId="77777777" w:rsidR="0092481B" w:rsidRPr="0092481B" w:rsidRDefault="0092481B" w:rsidP="0092481B">
      <w:pPr>
        <w:spacing w:after="200" w:line="276" w:lineRule="auto"/>
        <w:ind w:left="360" w:right="-52"/>
        <w:contextualSpacing/>
        <w:jc w:val="both"/>
        <w:rPr>
          <w:rFonts w:eastAsia="Times New Roman" w:cstheme="minorHAnsi"/>
          <w:sz w:val="24"/>
          <w:szCs w:val="24"/>
          <w:lang w:eastAsia="en-GB"/>
        </w:rPr>
      </w:pPr>
    </w:p>
    <w:p w14:paraId="5ADEE5DC" w14:textId="77777777" w:rsidR="0092481B" w:rsidRPr="0092481B" w:rsidRDefault="0092481B" w:rsidP="0092481B">
      <w:pPr>
        <w:spacing w:after="200" w:line="276" w:lineRule="auto"/>
        <w:ind w:right="-52"/>
        <w:contextualSpacing/>
        <w:jc w:val="both"/>
        <w:rPr>
          <w:rFonts w:eastAsia="Times New Roman" w:cstheme="minorHAnsi"/>
          <w:i/>
          <w:iCs/>
          <w:sz w:val="24"/>
          <w:szCs w:val="24"/>
          <w:u w:val="single"/>
          <w:lang w:eastAsia="en-GB"/>
        </w:rPr>
      </w:pPr>
      <w:r w:rsidRPr="0092481B">
        <w:rPr>
          <w:rFonts w:eastAsia="Times New Roman" w:cstheme="minorHAnsi"/>
          <w:i/>
          <w:iCs/>
          <w:sz w:val="24"/>
          <w:szCs w:val="24"/>
          <w:u w:val="single"/>
          <w:lang w:eastAsia="en-GB"/>
        </w:rPr>
        <w:t>This job description and person specification outlines the summary of key accountabilities and is not an exhaustive list of duties and, is subject to periodical review and changes in line with the business needs.</w:t>
      </w:r>
    </w:p>
    <w:p w14:paraId="3424FDF7" w14:textId="77777777" w:rsidR="0092481B" w:rsidRPr="0092481B" w:rsidRDefault="0092481B" w:rsidP="0092481B">
      <w:pPr>
        <w:spacing w:after="200" w:line="276" w:lineRule="auto"/>
        <w:ind w:right="-52"/>
        <w:contextualSpacing/>
        <w:jc w:val="both"/>
        <w:rPr>
          <w:rFonts w:eastAsia="Times New Roman" w:cstheme="minorHAnsi"/>
          <w:i/>
          <w:iCs/>
          <w:sz w:val="24"/>
          <w:szCs w:val="24"/>
          <w:u w:val="single"/>
          <w:lang w:eastAsia="en-GB"/>
        </w:rPr>
      </w:pPr>
    </w:p>
    <w:p w14:paraId="0A2FCCCB" w14:textId="77777777" w:rsidR="0092481B" w:rsidRPr="0092481B" w:rsidRDefault="0092481B" w:rsidP="0092481B">
      <w:pPr>
        <w:spacing w:after="200" w:line="276" w:lineRule="auto"/>
        <w:ind w:right="-52"/>
        <w:contextualSpacing/>
        <w:jc w:val="both"/>
        <w:rPr>
          <w:rFonts w:eastAsia="Times New Roman" w:cstheme="minorHAnsi"/>
          <w:i/>
          <w:iCs/>
          <w:sz w:val="24"/>
          <w:szCs w:val="24"/>
          <w:u w:val="single"/>
          <w:lang w:eastAsia="en-GB"/>
        </w:rPr>
      </w:pPr>
    </w:p>
    <w:p w14:paraId="66D035FA" w14:textId="77777777" w:rsidR="0092481B" w:rsidRPr="0092481B" w:rsidRDefault="0092481B" w:rsidP="0092481B">
      <w:pPr>
        <w:spacing w:after="200" w:line="276" w:lineRule="auto"/>
        <w:ind w:right="-52"/>
        <w:contextualSpacing/>
        <w:jc w:val="both"/>
        <w:rPr>
          <w:rFonts w:eastAsia="Times New Roman" w:cstheme="minorHAnsi"/>
          <w:i/>
          <w:iCs/>
          <w:sz w:val="24"/>
          <w:szCs w:val="24"/>
          <w:u w:val="single"/>
          <w:lang w:eastAsia="en-GB"/>
        </w:rPr>
      </w:pPr>
    </w:p>
    <w:p w14:paraId="5CB3946E" w14:textId="77777777" w:rsidR="0092481B" w:rsidRPr="0092481B" w:rsidRDefault="0092481B" w:rsidP="0092481B">
      <w:pPr>
        <w:spacing w:after="200" w:line="276" w:lineRule="auto"/>
        <w:ind w:right="-52"/>
        <w:contextualSpacing/>
        <w:jc w:val="both"/>
        <w:rPr>
          <w:rFonts w:eastAsia="Times New Roman" w:cstheme="minorHAnsi"/>
          <w:sz w:val="24"/>
          <w:szCs w:val="24"/>
          <w:lang w:eastAsia="en-GB"/>
        </w:rPr>
      </w:pPr>
    </w:p>
    <w:p w14:paraId="70522D47" w14:textId="77777777" w:rsidR="0092481B" w:rsidRPr="0092481B" w:rsidRDefault="0092481B" w:rsidP="0092481B">
      <w:pPr>
        <w:spacing w:after="200" w:line="276" w:lineRule="auto"/>
        <w:ind w:right="-52"/>
        <w:contextualSpacing/>
        <w:jc w:val="both"/>
        <w:rPr>
          <w:rFonts w:eastAsia="Times New Roman" w:cstheme="minorHAnsi"/>
          <w:sz w:val="24"/>
          <w:szCs w:val="24"/>
          <w:lang w:eastAsia="en-GB"/>
        </w:rPr>
      </w:pPr>
      <w:r w:rsidRPr="0092481B">
        <w:rPr>
          <w:rFonts w:eastAsia="Times New Roman" w:cstheme="minorHAnsi"/>
          <w:sz w:val="24"/>
          <w:szCs w:val="24"/>
          <w:lang w:eastAsia="en-GB"/>
        </w:rPr>
        <w:br/>
      </w:r>
    </w:p>
    <w:p w14:paraId="5A709BE1" w14:textId="77777777" w:rsidR="00252D27" w:rsidRDefault="00252D27" w:rsidP="0035273C">
      <w:pPr>
        <w:spacing w:after="0" w:line="240" w:lineRule="auto"/>
        <w:ind w:left="360"/>
        <w:jc w:val="both"/>
        <w:rPr>
          <w:rFonts w:eastAsia="Times New Roman" w:cstheme="minorHAnsi"/>
          <w:sz w:val="24"/>
          <w:szCs w:val="24"/>
          <w:lang w:eastAsia="en-GB"/>
        </w:rPr>
      </w:pPr>
    </w:p>
    <w:p w14:paraId="3A8297DC" w14:textId="77777777" w:rsidR="0092481B" w:rsidRDefault="0092481B" w:rsidP="0035273C">
      <w:pPr>
        <w:spacing w:after="0" w:line="240" w:lineRule="auto"/>
        <w:ind w:left="360"/>
        <w:jc w:val="both"/>
        <w:rPr>
          <w:rFonts w:eastAsia="Times New Roman" w:cstheme="minorHAnsi"/>
          <w:sz w:val="24"/>
          <w:szCs w:val="24"/>
          <w:lang w:eastAsia="en-GB"/>
        </w:rPr>
      </w:pPr>
    </w:p>
    <w:p w14:paraId="4A882123" w14:textId="77777777" w:rsidR="0092481B" w:rsidRPr="00D85F94" w:rsidRDefault="0092481B" w:rsidP="0035273C">
      <w:pPr>
        <w:spacing w:after="0" w:line="240" w:lineRule="auto"/>
        <w:ind w:left="360"/>
        <w:jc w:val="both"/>
        <w:rPr>
          <w:rFonts w:eastAsia="Times New Roman" w:cstheme="minorHAnsi"/>
          <w:sz w:val="24"/>
          <w:szCs w:val="24"/>
          <w:lang w:eastAsia="en-GB"/>
        </w:rPr>
      </w:pPr>
    </w:p>
    <w:p w14:paraId="43222A2A" w14:textId="77777777" w:rsidR="0092481B" w:rsidRDefault="0092481B" w:rsidP="0035273C">
      <w:pPr>
        <w:spacing w:after="0" w:line="240" w:lineRule="auto"/>
        <w:jc w:val="both"/>
        <w:rPr>
          <w:rFonts w:eastAsia="Times New Roman" w:cstheme="minorHAnsi"/>
          <w:sz w:val="24"/>
          <w:szCs w:val="24"/>
          <w:lang w:eastAsia="en-GB"/>
        </w:rPr>
      </w:pPr>
    </w:p>
    <w:p w14:paraId="0E800E70" w14:textId="467D5A90" w:rsidR="0092481B" w:rsidRDefault="0092481B" w:rsidP="0092481B">
      <w:pPr>
        <w:spacing w:after="0" w:line="240" w:lineRule="auto"/>
        <w:jc w:val="center"/>
        <w:rPr>
          <w:rFonts w:eastAsia="Times New Roman" w:cstheme="minorHAnsi"/>
          <w:b/>
          <w:bCs/>
          <w:sz w:val="24"/>
          <w:szCs w:val="24"/>
          <w:u w:val="single"/>
          <w:lang w:eastAsia="en-GB"/>
        </w:rPr>
      </w:pPr>
      <w:r w:rsidRPr="0092481B">
        <w:rPr>
          <w:rFonts w:eastAsia="Times New Roman" w:cstheme="minorHAnsi"/>
          <w:b/>
          <w:bCs/>
          <w:sz w:val="24"/>
          <w:szCs w:val="24"/>
          <w:u w:val="single"/>
          <w:lang w:eastAsia="en-GB"/>
        </w:rPr>
        <w:lastRenderedPageBreak/>
        <w:t>PERSON SPECIFICATION</w:t>
      </w:r>
    </w:p>
    <w:p w14:paraId="04F00749" w14:textId="77777777" w:rsidR="003024AA" w:rsidRPr="0092481B" w:rsidRDefault="003024AA" w:rsidP="0092481B">
      <w:pPr>
        <w:spacing w:after="0" w:line="240" w:lineRule="auto"/>
        <w:jc w:val="center"/>
        <w:rPr>
          <w:rFonts w:eastAsia="Times New Roman" w:cstheme="minorHAnsi"/>
          <w:b/>
          <w:bCs/>
          <w:sz w:val="24"/>
          <w:szCs w:val="24"/>
          <w:u w:val="single"/>
          <w:lang w:eastAsia="en-GB"/>
        </w:rPr>
      </w:pPr>
    </w:p>
    <w:p w14:paraId="2D18DE08" w14:textId="10B86ED1" w:rsidR="00252D27" w:rsidRPr="00D85F94" w:rsidRDefault="00252D27" w:rsidP="0035273C">
      <w:pPr>
        <w:spacing w:after="0" w:line="240" w:lineRule="auto"/>
        <w:jc w:val="both"/>
        <w:rPr>
          <w:rFonts w:eastAsia="Times New Roman" w:cstheme="minorHAnsi"/>
          <w:sz w:val="24"/>
          <w:szCs w:val="24"/>
          <w:lang w:eastAsia="en-GB"/>
        </w:rPr>
      </w:pPr>
      <w:r w:rsidRPr="00D85F94">
        <w:rPr>
          <w:rFonts w:eastAsia="Times New Roman" w:cstheme="minorHAnsi"/>
          <w:sz w:val="24"/>
          <w:szCs w:val="24"/>
          <w:lang w:eastAsia="en-GB"/>
        </w:rPr>
        <w:t xml:space="preserve">The main duties and responsibilities of the post holder are indicated below although other duties of an appropriate level and nature will also be required. </w:t>
      </w:r>
    </w:p>
    <w:p w14:paraId="2E0AA3D6" w14:textId="77777777" w:rsidR="00252D27" w:rsidRPr="00D85F94" w:rsidRDefault="00252D27" w:rsidP="0035273C">
      <w:pPr>
        <w:spacing w:after="0" w:line="240" w:lineRule="auto"/>
        <w:jc w:val="both"/>
        <w:rPr>
          <w:rFonts w:eastAsia="Times New Roman" w:cstheme="minorHAnsi"/>
          <w:sz w:val="24"/>
          <w:szCs w:val="24"/>
          <w:lang w:eastAsia="en-GB"/>
        </w:rPr>
      </w:pPr>
    </w:p>
    <w:tbl>
      <w:tblPr>
        <w:tblW w:w="934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7796"/>
        <w:gridCol w:w="1012"/>
      </w:tblGrid>
      <w:tr w:rsidR="00252D27" w:rsidRPr="00D85F94" w14:paraId="0DDBB173" w14:textId="77777777" w:rsidTr="00977EE0">
        <w:trPr>
          <w:trHeight w:val="295"/>
        </w:trPr>
        <w:tc>
          <w:tcPr>
            <w:tcW w:w="536" w:type="dxa"/>
            <w:shd w:val="clear" w:color="auto" w:fill="D0CECE"/>
          </w:tcPr>
          <w:p w14:paraId="693C14CB" w14:textId="77777777" w:rsidR="00252D27" w:rsidRPr="00D85F94" w:rsidRDefault="00252D27" w:rsidP="0035273C">
            <w:pPr>
              <w:spacing w:after="0" w:line="240" w:lineRule="auto"/>
              <w:contextualSpacing/>
              <w:jc w:val="both"/>
              <w:rPr>
                <w:rFonts w:eastAsia="Arial" w:cstheme="minorHAnsi"/>
                <w:sz w:val="24"/>
                <w:szCs w:val="24"/>
                <w:lang w:eastAsia="en-GB"/>
              </w:rPr>
            </w:pPr>
            <w:r w:rsidRPr="00D85F94">
              <w:rPr>
                <w:rFonts w:eastAsia="Arial" w:cstheme="minorHAnsi"/>
                <w:sz w:val="24"/>
                <w:szCs w:val="24"/>
                <w:lang w:eastAsia="en-GB"/>
              </w:rPr>
              <w:t>No</w:t>
            </w:r>
          </w:p>
          <w:p w14:paraId="40F69799" w14:textId="77777777" w:rsidR="00252D27" w:rsidRPr="00D85F94" w:rsidRDefault="00252D27" w:rsidP="0035273C">
            <w:pPr>
              <w:spacing w:after="0" w:line="240" w:lineRule="auto"/>
              <w:jc w:val="both"/>
              <w:rPr>
                <w:rFonts w:eastAsia="Arial" w:cstheme="minorHAnsi"/>
                <w:sz w:val="24"/>
                <w:szCs w:val="24"/>
                <w:lang w:eastAsia="en-GB"/>
              </w:rPr>
            </w:pPr>
          </w:p>
        </w:tc>
        <w:tc>
          <w:tcPr>
            <w:tcW w:w="7796" w:type="dxa"/>
            <w:shd w:val="clear" w:color="auto" w:fill="D0CECE"/>
          </w:tcPr>
          <w:p w14:paraId="4F2298FB" w14:textId="77777777" w:rsidR="00252D27" w:rsidRPr="00D85F94" w:rsidRDefault="00252D27" w:rsidP="0035273C">
            <w:pPr>
              <w:spacing w:after="0" w:line="240" w:lineRule="auto"/>
              <w:ind w:left="357"/>
              <w:contextualSpacing/>
              <w:jc w:val="both"/>
              <w:rPr>
                <w:rFonts w:eastAsia="Arial" w:cstheme="minorHAnsi"/>
                <w:sz w:val="24"/>
                <w:szCs w:val="24"/>
                <w:lang w:eastAsia="en-GB"/>
              </w:rPr>
            </w:pPr>
            <w:r w:rsidRPr="00D85F94">
              <w:rPr>
                <w:rFonts w:eastAsia="Arial" w:cstheme="minorHAnsi"/>
                <w:sz w:val="24"/>
                <w:szCs w:val="24"/>
                <w:lang w:eastAsia="en-GB"/>
              </w:rPr>
              <w:t>Description</w:t>
            </w:r>
          </w:p>
        </w:tc>
        <w:tc>
          <w:tcPr>
            <w:tcW w:w="1012" w:type="dxa"/>
            <w:shd w:val="clear" w:color="auto" w:fill="D0CECE"/>
          </w:tcPr>
          <w:p w14:paraId="7D53AB33" w14:textId="77777777" w:rsidR="00252D27" w:rsidRPr="00D85F94" w:rsidRDefault="00252D27" w:rsidP="0035273C">
            <w:pPr>
              <w:spacing w:after="0" w:line="240" w:lineRule="auto"/>
              <w:jc w:val="both"/>
              <w:rPr>
                <w:rFonts w:eastAsia="Arial" w:cstheme="minorHAnsi"/>
                <w:sz w:val="24"/>
                <w:szCs w:val="24"/>
                <w:lang w:eastAsia="en-GB"/>
              </w:rPr>
            </w:pPr>
            <w:r w:rsidRPr="00D85F94">
              <w:rPr>
                <w:rFonts w:eastAsia="Arial" w:cstheme="minorHAnsi"/>
                <w:sz w:val="24"/>
                <w:szCs w:val="24"/>
                <w:lang w:eastAsia="en-GB"/>
              </w:rPr>
              <w:t>Criteria</w:t>
            </w:r>
          </w:p>
        </w:tc>
      </w:tr>
      <w:tr w:rsidR="00252D27" w:rsidRPr="00D85F94" w14:paraId="6B5E6188" w14:textId="77777777" w:rsidTr="003024AA">
        <w:trPr>
          <w:trHeight w:val="417"/>
        </w:trPr>
        <w:tc>
          <w:tcPr>
            <w:tcW w:w="536" w:type="dxa"/>
          </w:tcPr>
          <w:p w14:paraId="40334E3C" w14:textId="77777777" w:rsidR="00252D27" w:rsidRPr="00D85F94" w:rsidRDefault="00252D27" w:rsidP="0035273C">
            <w:pPr>
              <w:numPr>
                <w:ilvl w:val="0"/>
                <w:numId w:val="13"/>
              </w:numPr>
              <w:spacing w:after="0" w:line="240" w:lineRule="auto"/>
              <w:contextualSpacing/>
              <w:jc w:val="both"/>
              <w:rPr>
                <w:rFonts w:eastAsia="Arial" w:cstheme="minorHAnsi"/>
                <w:sz w:val="24"/>
                <w:szCs w:val="24"/>
                <w:lang w:eastAsia="en-GB"/>
              </w:rPr>
            </w:pPr>
          </w:p>
        </w:tc>
        <w:tc>
          <w:tcPr>
            <w:tcW w:w="7796" w:type="dxa"/>
          </w:tcPr>
          <w:p w14:paraId="0B4D3C40" w14:textId="77777777" w:rsidR="00252D27" w:rsidRPr="003024AA" w:rsidRDefault="00252D27" w:rsidP="0035273C">
            <w:pPr>
              <w:spacing w:after="0" w:line="240" w:lineRule="auto"/>
              <w:contextualSpacing/>
              <w:jc w:val="both"/>
              <w:rPr>
                <w:rFonts w:eastAsia="Arial" w:cstheme="minorHAnsi"/>
                <w:sz w:val="24"/>
                <w:szCs w:val="24"/>
                <w:lang w:eastAsia="en-GB"/>
              </w:rPr>
            </w:pPr>
            <w:r w:rsidRPr="003024AA">
              <w:rPr>
                <w:rFonts w:eastAsia="Arial" w:cstheme="minorHAnsi"/>
                <w:sz w:val="24"/>
                <w:szCs w:val="24"/>
                <w:lang w:eastAsia="en-GB"/>
              </w:rPr>
              <w:t xml:space="preserve">Educated to degree level or equivalent. </w:t>
            </w:r>
          </w:p>
        </w:tc>
        <w:tc>
          <w:tcPr>
            <w:tcW w:w="1012" w:type="dxa"/>
            <w:shd w:val="clear" w:color="auto" w:fill="auto"/>
          </w:tcPr>
          <w:p w14:paraId="2D0D1EAB" w14:textId="77777777" w:rsidR="00252D27" w:rsidRPr="003024AA" w:rsidRDefault="00252D27" w:rsidP="0035273C">
            <w:pPr>
              <w:spacing w:after="0" w:line="240" w:lineRule="auto"/>
              <w:jc w:val="both"/>
              <w:rPr>
                <w:rFonts w:eastAsia="Arial" w:cstheme="minorHAnsi"/>
                <w:sz w:val="24"/>
                <w:szCs w:val="24"/>
                <w:lang w:eastAsia="en-GB"/>
              </w:rPr>
            </w:pPr>
            <w:r w:rsidRPr="003024AA">
              <w:rPr>
                <w:rFonts w:eastAsia="Arial" w:cstheme="minorHAnsi"/>
                <w:sz w:val="24"/>
                <w:szCs w:val="24"/>
                <w:lang w:eastAsia="en-GB"/>
              </w:rPr>
              <w:t>E, S</w:t>
            </w:r>
          </w:p>
        </w:tc>
      </w:tr>
      <w:tr w:rsidR="00252D27" w:rsidRPr="00D85F94" w14:paraId="4434B52C" w14:textId="77777777" w:rsidTr="003024AA">
        <w:trPr>
          <w:trHeight w:val="700"/>
        </w:trPr>
        <w:tc>
          <w:tcPr>
            <w:tcW w:w="536" w:type="dxa"/>
          </w:tcPr>
          <w:p w14:paraId="1ED08F53" w14:textId="77777777" w:rsidR="00252D27" w:rsidRPr="00D85F94" w:rsidRDefault="00252D27" w:rsidP="0035273C">
            <w:pPr>
              <w:numPr>
                <w:ilvl w:val="0"/>
                <w:numId w:val="13"/>
              </w:numPr>
              <w:spacing w:after="0" w:line="240" w:lineRule="auto"/>
              <w:contextualSpacing/>
              <w:jc w:val="both"/>
              <w:rPr>
                <w:rFonts w:eastAsia="Arial" w:cstheme="minorHAnsi"/>
                <w:sz w:val="24"/>
                <w:szCs w:val="24"/>
                <w:lang w:eastAsia="en-GB"/>
              </w:rPr>
            </w:pPr>
          </w:p>
        </w:tc>
        <w:tc>
          <w:tcPr>
            <w:tcW w:w="7796" w:type="dxa"/>
          </w:tcPr>
          <w:p w14:paraId="421732CD" w14:textId="1B80528F" w:rsidR="00252D27" w:rsidRPr="003024AA" w:rsidRDefault="00252D27" w:rsidP="0035273C">
            <w:pPr>
              <w:spacing w:after="0" w:line="240" w:lineRule="auto"/>
              <w:contextualSpacing/>
              <w:jc w:val="both"/>
              <w:rPr>
                <w:rFonts w:eastAsia="Arial" w:cstheme="minorHAnsi"/>
                <w:sz w:val="24"/>
                <w:szCs w:val="24"/>
                <w:lang w:eastAsia="en-GB"/>
              </w:rPr>
            </w:pPr>
            <w:r w:rsidRPr="003024AA">
              <w:rPr>
                <w:rFonts w:eastAsia="Arial" w:cstheme="minorHAnsi"/>
                <w:sz w:val="24"/>
                <w:szCs w:val="24"/>
                <w:lang w:eastAsia="en-GB"/>
              </w:rPr>
              <w:t>Relevant qualifications including registration with HCPC</w:t>
            </w:r>
            <w:r w:rsidR="00D11D28">
              <w:rPr>
                <w:rFonts w:eastAsia="Arial" w:cstheme="minorHAnsi"/>
                <w:sz w:val="24"/>
                <w:szCs w:val="24"/>
                <w:lang w:eastAsia="en-GB"/>
              </w:rPr>
              <w:t>.</w:t>
            </w:r>
          </w:p>
        </w:tc>
        <w:tc>
          <w:tcPr>
            <w:tcW w:w="1012" w:type="dxa"/>
            <w:shd w:val="clear" w:color="auto" w:fill="auto"/>
          </w:tcPr>
          <w:p w14:paraId="0F04BF89" w14:textId="77777777" w:rsidR="00252D27" w:rsidRPr="003024AA" w:rsidRDefault="00252D27" w:rsidP="0035273C">
            <w:pPr>
              <w:spacing w:after="0" w:line="240" w:lineRule="auto"/>
              <w:jc w:val="both"/>
              <w:rPr>
                <w:rFonts w:eastAsia="Arial" w:cstheme="minorHAnsi"/>
                <w:sz w:val="24"/>
                <w:szCs w:val="24"/>
                <w:lang w:eastAsia="en-GB"/>
              </w:rPr>
            </w:pPr>
            <w:r w:rsidRPr="003024AA">
              <w:rPr>
                <w:rFonts w:eastAsia="Arial" w:cstheme="minorHAnsi"/>
                <w:sz w:val="24"/>
                <w:szCs w:val="24"/>
                <w:lang w:eastAsia="en-GB"/>
              </w:rPr>
              <w:t>E, S</w:t>
            </w:r>
          </w:p>
        </w:tc>
      </w:tr>
      <w:tr w:rsidR="00252D27" w:rsidRPr="00D85F94" w14:paraId="3696480C" w14:textId="77777777" w:rsidTr="003024AA">
        <w:trPr>
          <w:trHeight w:val="398"/>
        </w:trPr>
        <w:tc>
          <w:tcPr>
            <w:tcW w:w="536" w:type="dxa"/>
          </w:tcPr>
          <w:p w14:paraId="351740FC" w14:textId="77777777" w:rsidR="00252D27" w:rsidRPr="00D85F94" w:rsidRDefault="00252D27" w:rsidP="0035273C">
            <w:pPr>
              <w:numPr>
                <w:ilvl w:val="0"/>
                <w:numId w:val="13"/>
              </w:numPr>
              <w:spacing w:after="0" w:line="240" w:lineRule="auto"/>
              <w:jc w:val="both"/>
              <w:rPr>
                <w:rFonts w:eastAsia="Arial" w:cstheme="minorHAnsi"/>
                <w:sz w:val="24"/>
                <w:szCs w:val="24"/>
                <w:lang w:eastAsia="en-GB"/>
              </w:rPr>
            </w:pPr>
          </w:p>
        </w:tc>
        <w:tc>
          <w:tcPr>
            <w:tcW w:w="7796" w:type="dxa"/>
          </w:tcPr>
          <w:p w14:paraId="5824E1E1" w14:textId="77777777" w:rsidR="00252D27" w:rsidRPr="003024AA" w:rsidRDefault="00252D27" w:rsidP="0035273C">
            <w:pPr>
              <w:spacing w:after="0" w:line="240" w:lineRule="auto"/>
              <w:contextualSpacing/>
              <w:jc w:val="both"/>
              <w:rPr>
                <w:rFonts w:eastAsia="Arial" w:cstheme="minorHAnsi"/>
                <w:sz w:val="24"/>
                <w:szCs w:val="24"/>
                <w:lang w:eastAsia="en-GB"/>
              </w:rPr>
            </w:pPr>
            <w:r w:rsidRPr="003024AA">
              <w:rPr>
                <w:rFonts w:eastAsia="Arial" w:cstheme="minorHAnsi"/>
                <w:sz w:val="24"/>
                <w:szCs w:val="24"/>
                <w:lang w:eastAsia="en-GB"/>
              </w:rPr>
              <w:t>Ability to prioritise and deliver results to high standards.</w:t>
            </w:r>
          </w:p>
        </w:tc>
        <w:tc>
          <w:tcPr>
            <w:tcW w:w="1012" w:type="dxa"/>
            <w:shd w:val="clear" w:color="auto" w:fill="auto"/>
          </w:tcPr>
          <w:p w14:paraId="19FA68E1" w14:textId="77777777" w:rsidR="00252D27" w:rsidRPr="003024AA" w:rsidRDefault="00252D27" w:rsidP="0035273C">
            <w:pPr>
              <w:spacing w:after="0" w:line="240" w:lineRule="auto"/>
              <w:contextualSpacing/>
              <w:jc w:val="both"/>
              <w:rPr>
                <w:rFonts w:eastAsia="Arial" w:cstheme="minorHAnsi"/>
                <w:sz w:val="24"/>
                <w:szCs w:val="24"/>
                <w:lang w:eastAsia="en-GB"/>
              </w:rPr>
            </w:pPr>
            <w:r w:rsidRPr="003024AA">
              <w:rPr>
                <w:rFonts w:eastAsia="Arial" w:cstheme="minorHAnsi"/>
                <w:sz w:val="24"/>
                <w:szCs w:val="24"/>
                <w:lang w:eastAsia="en-GB"/>
              </w:rPr>
              <w:t>E, S, I</w:t>
            </w:r>
          </w:p>
        </w:tc>
      </w:tr>
      <w:tr w:rsidR="00252D27" w:rsidRPr="00D85F94" w14:paraId="7C99202D" w14:textId="77777777" w:rsidTr="003024AA">
        <w:trPr>
          <w:trHeight w:val="419"/>
        </w:trPr>
        <w:tc>
          <w:tcPr>
            <w:tcW w:w="536" w:type="dxa"/>
          </w:tcPr>
          <w:p w14:paraId="3E56B2B3" w14:textId="77777777" w:rsidR="00252D27" w:rsidRPr="00D85F94" w:rsidRDefault="00252D27" w:rsidP="0035273C">
            <w:pPr>
              <w:numPr>
                <w:ilvl w:val="0"/>
                <w:numId w:val="13"/>
              </w:numPr>
              <w:spacing w:after="0" w:line="240" w:lineRule="auto"/>
              <w:jc w:val="both"/>
              <w:rPr>
                <w:rFonts w:eastAsia="Arial" w:cstheme="minorHAnsi"/>
                <w:sz w:val="24"/>
                <w:szCs w:val="24"/>
                <w:lang w:eastAsia="en-GB"/>
              </w:rPr>
            </w:pPr>
          </w:p>
        </w:tc>
        <w:tc>
          <w:tcPr>
            <w:tcW w:w="7796" w:type="dxa"/>
          </w:tcPr>
          <w:p w14:paraId="1F125BAA" w14:textId="77777777" w:rsidR="00252D27" w:rsidRPr="003024AA" w:rsidRDefault="00252D27" w:rsidP="0035273C">
            <w:pPr>
              <w:spacing w:after="0" w:line="240" w:lineRule="auto"/>
              <w:contextualSpacing/>
              <w:jc w:val="both"/>
              <w:rPr>
                <w:rFonts w:eastAsia="Arial" w:cstheme="minorHAnsi"/>
                <w:sz w:val="24"/>
                <w:szCs w:val="24"/>
                <w:lang w:eastAsia="en-GB"/>
              </w:rPr>
            </w:pPr>
            <w:r w:rsidRPr="003024AA">
              <w:rPr>
                <w:rFonts w:eastAsia="Arial" w:cstheme="minorHAnsi"/>
                <w:sz w:val="24"/>
                <w:szCs w:val="24"/>
                <w:lang w:eastAsia="en-GB"/>
              </w:rPr>
              <w:t>Excellent organisational skills.</w:t>
            </w:r>
          </w:p>
        </w:tc>
        <w:tc>
          <w:tcPr>
            <w:tcW w:w="1012" w:type="dxa"/>
            <w:shd w:val="clear" w:color="auto" w:fill="auto"/>
          </w:tcPr>
          <w:p w14:paraId="1E534C0C" w14:textId="77777777" w:rsidR="00252D27" w:rsidRPr="003024AA" w:rsidRDefault="00252D27" w:rsidP="0035273C">
            <w:pPr>
              <w:spacing w:after="0" w:line="240" w:lineRule="auto"/>
              <w:contextualSpacing/>
              <w:jc w:val="both"/>
              <w:rPr>
                <w:rFonts w:eastAsia="Arial" w:cstheme="minorHAnsi"/>
                <w:sz w:val="24"/>
                <w:szCs w:val="24"/>
                <w:lang w:eastAsia="en-GB"/>
              </w:rPr>
            </w:pPr>
            <w:r w:rsidRPr="003024AA">
              <w:rPr>
                <w:rFonts w:eastAsia="Arial" w:cstheme="minorHAnsi"/>
                <w:sz w:val="24"/>
                <w:szCs w:val="24"/>
                <w:lang w:eastAsia="en-GB"/>
              </w:rPr>
              <w:t>E, S, I</w:t>
            </w:r>
          </w:p>
        </w:tc>
      </w:tr>
      <w:tr w:rsidR="00252D27" w:rsidRPr="00D85F94" w14:paraId="502B0AB2" w14:textId="77777777" w:rsidTr="003024AA">
        <w:trPr>
          <w:trHeight w:val="674"/>
        </w:trPr>
        <w:tc>
          <w:tcPr>
            <w:tcW w:w="536" w:type="dxa"/>
          </w:tcPr>
          <w:p w14:paraId="19746AEA" w14:textId="77777777" w:rsidR="00252D27" w:rsidRPr="00D85F94" w:rsidRDefault="00252D27" w:rsidP="0035273C">
            <w:pPr>
              <w:spacing w:after="0" w:line="240" w:lineRule="auto"/>
              <w:contextualSpacing/>
              <w:jc w:val="both"/>
              <w:rPr>
                <w:rFonts w:eastAsia="Arial" w:cstheme="minorHAnsi"/>
                <w:sz w:val="24"/>
                <w:szCs w:val="24"/>
                <w:lang w:eastAsia="en-GB"/>
              </w:rPr>
            </w:pPr>
            <w:r w:rsidRPr="00D85F94">
              <w:rPr>
                <w:rFonts w:eastAsia="Arial" w:cstheme="minorHAnsi"/>
                <w:sz w:val="24"/>
                <w:szCs w:val="24"/>
                <w:lang w:eastAsia="en-GB"/>
              </w:rPr>
              <w:t>e.</w:t>
            </w:r>
          </w:p>
        </w:tc>
        <w:tc>
          <w:tcPr>
            <w:tcW w:w="7796" w:type="dxa"/>
          </w:tcPr>
          <w:p w14:paraId="2236638F" w14:textId="77777777" w:rsidR="00252D27" w:rsidRPr="003024AA" w:rsidRDefault="00252D27" w:rsidP="0035273C">
            <w:pPr>
              <w:spacing w:after="0" w:line="240" w:lineRule="auto"/>
              <w:contextualSpacing/>
              <w:jc w:val="both"/>
              <w:rPr>
                <w:rFonts w:eastAsia="Arial" w:cstheme="minorHAnsi"/>
                <w:sz w:val="24"/>
                <w:szCs w:val="24"/>
                <w:lang w:eastAsia="en-GB"/>
              </w:rPr>
            </w:pPr>
            <w:r w:rsidRPr="003024AA">
              <w:rPr>
                <w:rFonts w:eastAsia="Arial" w:cstheme="minorHAnsi"/>
                <w:sz w:val="24"/>
                <w:szCs w:val="24"/>
                <w:lang w:eastAsia="en-GB"/>
              </w:rPr>
              <w:t>Excellent communication skills.</w:t>
            </w:r>
          </w:p>
        </w:tc>
        <w:tc>
          <w:tcPr>
            <w:tcW w:w="1012" w:type="dxa"/>
            <w:shd w:val="clear" w:color="auto" w:fill="auto"/>
          </w:tcPr>
          <w:p w14:paraId="1B96228B" w14:textId="77777777" w:rsidR="00252D27" w:rsidRPr="003024AA" w:rsidRDefault="00252D27" w:rsidP="0035273C">
            <w:pPr>
              <w:spacing w:after="0" w:line="240" w:lineRule="auto"/>
              <w:jc w:val="both"/>
              <w:rPr>
                <w:rFonts w:eastAsia="Arial" w:cstheme="minorHAnsi"/>
                <w:sz w:val="24"/>
                <w:szCs w:val="24"/>
                <w:lang w:eastAsia="en-GB"/>
              </w:rPr>
            </w:pPr>
            <w:r w:rsidRPr="003024AA">
              <w:rPr>
                <w:rFonts w:eastAsia="Arial" w:cstheme="minorHAnsi"/>
                <w:sz w:val="24"/>
                <w:szCs w:val="24"/>
                <w:lang w:eastAsia="en-GB"/>
              </w:rPr>
              <w:t>E, S, I</w:t>
            </w:r>
          </w:p>
          <w:p w14:paraId="69B7EDCF" w14:textId="77777777" w:rsidR="00252D27" w:rsidRPr="003024AA" w:rsidRDefault="00252D27" w:rsidP="0035273C">
            <w:pPr>
              <w:spacing w:after="0" w:line="240" w:lineRule="auto"/>
              <w:jc w:val="both"/>
              <w:rPr>
                <w:rFonts w:eastAsia="Arial" w:cstheme="minorHAnsi"/>
                <w:sz w:val="24"/>
                <w:szCs w:val="24"/>
                <w:lang w:eastAsia="en-GB"/>
              </w:rPr>
            </w:pPr>
          </w:p>
        </w:tc>
      </w:tr>
      <w:tr w:rsidR="00252D27" w:rsidRPr="00D85F94" w14:paraId="45E64FBE" w14:textId="77777777" w:rsidTr="003024AA">
        <w:trPr>
          <w:trHeight w:val="523"/>
        </w:trPr>
        <w:tc>
          <w:tcPr>
            <w:tcW w:w="536" w:type="dxa"/>
          </w:tcPr>
          <w:p w14:paraId="1E46291B" w14:textId="77777777" w:rsidR="00252D27" w:rsidRPr="00D85F94" w:rsidRDefault="00252D27" w:rsidP="0035273C">
            <w:pPr>
              <w:spacing w:after="0" w:line="240" w:lineRule="auto"/>
              <w:jc w:val="both"/>
              <w:rPr>
                <w:rFonts w:eastAsia="Arial" w:cstheme="minorHAnsi"/>
                <w:sz w:val="24"/>
                <w:szCs w:val="24"/>
                <w:lang w:eastAsia="en-GB"/>
              </w:rPr>
            </w:pPr>
            <w:r w:rsidRPr="00D85F94">
              <w:rPr>
                <w:rFonts w:eastAsia="Arial" w:cstheme="minorHAnsi"/>
                <w:sz w:val="24"/>
                <w:szCs w:val="24"/>
                <w:lang w:eastAsia="en-GB"/>
              </w:rPr>
              <w:t xml:space="preserve">g. </w:t>
            </w:r>
          </w:p>
        </w:tc>
        <w:tc>
          <w:tcPr>
            <w:tcW w:w="7796" w:type="dxa"/>
          </w:tcPr>
          <w:p w14:paraId="04A3AD81" w14:textId="77777777" w:rsidR="00252D27" w:rsidRPr="003024AA" w:rsidRDefault="00252D27" w:rsidP="0035273C">
            <w:pPr>
              <w:spacing w:after="0" w:line="240" w:lineRule="auto"/>
              <w:jc w:val="both"/>
              <w:rPr>
                <w:rFonts w:eastAsia="Arial" w:cstheme="minorHAnsi"/>
                <w:sz w:val="24"/>
                <w:szCs w:val="24"/>
                <w:lang w:eastAsia="en-GB"/>
              </w:rPr>
            </w:pPr>
            <w:r w:rsidRPr="003024AA">
              <w:rPr>
                <w:rFonts w:eastAsia="Arial" w:cstheme="minorHAnsi"/>
                <w:sz w:val="24"/>
                <w:szCs w:val="24"/>
                <w:lang w:eastAsia="en-GB"/>
              </w:rPr>
              <w:t xml:space="preserve">Leads others by setting a positive example in line with company values and acts as a role model.  </w:t>
            </w:r>
          </w:p>
        </w:tc>
        <w:tc>
          <w:tcPr>
            <w:tcW w:w="1012" w:type="dxa"/>
            <w:shd w:val="clear" w:color="auto" w:fill="auto"/>
          </w:tcPr>
          <w:p w14:paraId="1643E64A" w14:textId="77777777" w:rsidR="00252D27" w:rsidRPr="003024AA" w:rsidRDefault="00252D27" w:rsidP="0035273C">
            <w:pPr>
              <w:spacing w:after="0" w:line="240" w:lineRule="auto"/>
              <w:jc w:val="both"/>
              <w:rPr>
                <w:rFonts w:eastAsia="Arial" w:cstheme="minorHAnsi"/>
                <w:sz w:val="24"/>
                <w:szCs w:val="24"/>
                <w:lang w:eastAsia="en-GB"/>
              </w:rPr>
            </w:pPr>
            <w:r w:rsidRPr="003024AA">
              <w:rPr>
                <w:rFonts w:eastAsia="Arial" w:cstheme="minorHAnsi"/>
                <w:sz w:val="24"/>
                <w:szCs w:val="24"/>
                <w:lang w:eastAsia="en-GB"/>
              </w:rPr>
              <w:t>E, S, T</w:t>
            </w:r>
          </w:p>
        </w:tc>
      </w:tr>
      <w:tr w:rsidR="00252D27" w:rsidRPr="00D85F94" w14:paraId="3E2EB673" w14:textId="77777777" w:rsidTr="003024AA">
        <w:trPr>
          <w:trHeight w:val="523"/>
        </w:trPr>
        <w:tc>
          <w:tcPr>
            <w:tcW w:w="536" w:type="dxa"/>
          </w:tcPr>
          <w:p w14:paraId="2F8E01F8" w14:textId="77777777" w:rsidR="00252D27" w:rsidRPr="00D85F94" w:rsidRDefault="00252D27" w:rsidP="0035273C">
            <w:pPr>
              <w:spacing w:after="0" w:line="240" w:lineRule="auto"/>
              <w:jc w:val="both"/>
              <w:rPr>
                <w:rFonts w:eastAsia="Arial" w:cstheme="minorHAnsi"/>
                <w:sz w:val="24"/>
                <w:szCs w:val="24"/>
                <w:lang w:eastAsia="en-GB"/>
              </w:rPr>
            </w:pPr>
            <w:r w:rsidRPr="00D85F94">
              <w:rPr>
                <w:rFonts w:eastAsia="Arial" w:cstheme="minorHAnsi"/>
                <w:sz w:val="24"/>
                <w:szCs w:val="24"/>
                <w:lang w:eastAsia="en-GB"/>
              </w:rPr>
              <w:t>h.</w:t>
            </w:r>
          </w:p>
        </w:tc>
        <w:tc>
          <w:tcPr>
            <w:tcW w:w="7796" w:type="dxa"/>
          </w:tcPr>
          <w:p w14:paraId="75EE47AE" w14:textId="24EC0727" w:rsidR="00252D27" w:rsidRPr="003024AA" w:rsidRDefault="00252D27" w:rsidP="0035273C">
            <w:pPr>
              <w:spacing w:after="0" w:line="240" w:lineRule="auto"/>
              <w:jc w:val="both"/>
              <w:rPr>
                <w:rFonts w:eastAsia="Arial" w:cstheme="minorHAnsi"/>
                <w:sz w:val="24"/>
                <w:szCs w:val="24"/>
                <w:lang w:eastAsia="en-GB"/>
              </w:rPr>
            </w:pPr>
            <w:r w:rsidRPr="003024AA">
              <w:rPr>
                <w:rFonts w:eastAsia="Arial" w:cstheme="minorHAnsi"/>
                <w:sz w:val="24"/>
                <w:szCs w:val="24"/>
                <w:lang w:eastAsia="en-GB"/>
              </w:rPr>
              <w:t>Experience as a paediatric speech and language therapist</w:t>
            </w:r>
            <w:r w:rsidR="00D11D28">
              <w:rPr>
                <w:rFonts w:eastAsia="Arial" w:cstheme="minorHAnsi"/>
                <w:sz w:val="24"/>
                <w:szCs w:val="24"/>
                <w:lang w:eastAsia="en-GB"/>
              </w:rPr>
              <w:t>.</w:t>
            </w:r>
          </w:p>
        </w:tc>
        <w:tc>
          <w:tcPr>
            <w:tcW w:w="1012" w:type="dxa"/>
            <w:shd w:val="clear" w:color="auto" w:fill="auto"/>
          </w:tcPr>
          <w:p w14:paraId="5140CE14" w14:textId="77777777" w:rsidR="00252D27" w:rsidRPr="003024AA" w:rsidRDefault="00252D27" w:rsidP="0035273C">
            <w:pPr>
              <w:spacing w:after="0" w:line="240" w:lineRule="auto"/>
              <w:jc w:val="both"/>
              <w:rPr>
                <w:rFonts w:eastAsia="Arial" w:cstheme="minorHAnsi"/>
                <w:sz w:val="24"/>
                <w:szCs w:val="24"/>
                <w:lang w:eastAsia="en-GB"/>
              </w:rPr>
            </w:pPr>
            <w:r w:rsidRPr="003024AA">
              <w:rPr>
                <w:rFonts w:eastAsia="Arial" w:cstheme="minorHAnsi"/>
                <w:sz w:val="24"/>
                <w:szCs w:val="24"/>
                <w:lang w:eastAsia="en-GB"/>
              </w:rPr>
              <w:t>E, S</w:t>
            </w:r>
          </w:p>
        </w:tc>
      </w:tr>
      <w:tr w:rsidR="00252D27" w:rsidRPr="00D85F94" w14:paraId="2F5792E8" w14:textId="77777777" w:rsidTr="003024AA">
        <w:trPr>
          <w:trHeight w:val="523"/>
        </w:trPr>
        <w:tc>
          <w:tcPr>
            <w:tcW w:w="536" w:type="dxa"/>
          </w:tcPr>
          <w:p w14:paraId="211A23CF" w14:textId="77777777" w:rsidR="00252D27" w:rsidRPr="00D85F94" w:rsidRDefault="00252D27" w:rsidP="0035273C">
            <w:pPr>
              <w:spacing w:after="0" w:line="240" w:lineRule="auto"/>
              <w:jc w:val="both"/>
              <w:rPr>
                <w:rFonts w:eastAsia="Arial" w:cstheme="minorHAnsi"/>
                <w:sz w:val="24"/>
                <w:szCs w:val="24"/>
                <w:lang w:eastAsia="en-GB"/>
              </w:rPr>
            </w:pPr>
            <w:r w:rsidRPr="00D85F94">
              <w:rPr>
                <w:rFonts w:eastAsia="Arial" w:cstheme="minorHAnsi"/>
                <w:sz w:val="24"/>
                <w:szCs w:val="24"/>
                <w:lang w:eastAsia="en-GB"/>
              </w:rPr>
              <w:t>i.</w:t>
            </w:r>
          </w:p>
        </w:tc>
        <w:tc>
          <w:tcPr>
            <w:tcW w:w="7796" w:type="dxa"/>
          </w:tcPr>
          <w:p w14:paraId="02DC815D" w14:textId="0DDB166C" w:rsidR="00252D27" w:rsidRPr="003024AA" w:rsidRDefault="00252D27" w:rsidP="0035273C">
            <w:pPr>
              <w:spacing w:after="0" w:line="240" w:lineRule="auto"/>
              <w:jc w:val="both"/>
              <w:rPr>
                <w:rFonts w:eastAsia="Arial" w:cstheme="minorHAnsi"/>
                <w:sz w:val="24"/>
                <w:szCs w:val="24"/>
                <w:lang w:eastAsia="en-GB"/>
              </w:rPr>
            </w:pPr>
            <w:r w:rsidRPr="003024AA">
              <w:rPr>
                <w:rFonts w:eastAsia="Arial" w:cstheme="minorHAnsi"/>
                <w:sz w:val="24"/>
                <w:szCs w:val="24"/>
                <w:lang w:eastAsia="en-GB"/>
              </w:rPr>
              <w:t>Adherence to RCSLT and HCPC policies and procedures</w:t>
            </w:r>
            <w:r w:rsidR="00D11D28">
              <w:rPr>
                <w:rFonts w:eastAsia="Arial" w:cstheme="minorHAnsi"/>
                <w:sz w:val="24"/>
                <w:szCs w:val="24"/>
                <w:lang w:eastAsia="en-GB"/>
              </w:rPr>
              <w:t>.</w:t>
            </w:r>
          </w:p>
        </w:tc>
        <w:tc>
          <w:tcPr>
            <w:tcW w:w="1012" w:type="dxa"/>
            <w:shd w:val="clear" w:color="auto" w:fill="auto"/>
          </w:tcPr>
          <w:p w14:paraId="605B72FF" w14:textId="77777777" w:rsidR="00252D27" w:rsidRPr="003024AA" w:rsidRDefault="00252D27" w:rsidP="0035273C">
            <w:pPr>
              <w:spacing w:after="0" w:line="240" w:lineRule="auto"/>
              <w:jc w:val="both"/>
              <w:rPr>
                <w:rFonts w:eastAsia="Arial" w:cstheme="minorHAnsi"/>
                <w:sz w:val="24"/>
                <w:szCs w:val="24"/>
                <w:lang w:eastAsia="en-GB"/>
              </w:rPr>
            </w:pPr>
            <w:r w:rsidRPr="003024AA">
              <w:rPr>
                <w:rFonts w:eastAsia="Arial" w:cstheme="minorHAnsi"/>
                <w:sz w:val="24"/>
                <w:szCs w:val="24"/>
                <w:lang w:eastAsia="en-GB"/>
              </w:rPr>
              <w:t xml:space="preserve">E, S, </w:t>
            </w:r>
          </w:p>
        </w:tc>
      </w:tr>
      <w:tr w:rsidR="00252D27" w:rsidRPr="00D85F94" w14:paraId="5A9CD2D7" w14:textId="77777777" w:rsidTr="003024AA">
        <w:trPr>
          <w:trHeight w:val="693"/>
        </w:trPr>
        <w:tc>
          <w:tcPr>
            <w:tcW w:w="536" w:type="dxa"/>
          </w:tcPr>
          <w:p w14:paraId="4DAB98D6" w14:textId="77777777" w:rsidR="00252D27" w:rsidRPr="00D85F94" w:rsidRDefault="00252D27" w:rsidP="0035273C">
            <w:pPr>
              <w:spacing w:after="0" w:line="240" w:lineRule="auto"/>
              <w:jc w:val="both"/>
              <w:rPr>
                <w:rFonts w:eastAsia="Arial" w:cstheme="minorHAnsi"/>
                <w:sz w:val="24"/>
                <w:szCs w:val="24"/>
                <w:lang w:eastAsia="en-GB"/>
              </w:rPr>
            </w:pPr>
            <w:r w:rsidRPr="00D85F94">
              <w:rPr>
                <w:rFonts w:eastAsia="Arial" w:cstheme="minorHAnsi"/>
                <w:sz w:val="24"/>
                <w:szCs w:val="24"/>
                <w:lang w:eastAsia="en-GB"/>
              </w:rPr>
              <w:t xml:space="preserve">j. </w:t>
            </w:r>
          </w:p>
        </w:tc>
        <w:tc>
          <w:tcPr>
            <w:tcW w:w="7796" w:type="dxa"/>
          </w:tcPr>
          <w:p w14:paraId="4B131951" w14:textId="77777777" w:rsidR="00252D27" w:rsidRPr="003024AA" w:rsidRDefault="00252D27" w:rsidP="0035273C">
            <w:pPr>
              <w:spacing w:after="0" w:line="240" w:lineRule="auto"/>
              <w:contextualSpacing/>
              <w:jc w:val="both"/>
              <w:rPr>
                <w:rFonts w:eastAsia="Arial" w:cstheme="minorHAnsi"/>
                <w:sz w:val="24"/>
                <w:szCs w:val="24"/>
                <w:lang w:eastAsia="en-GB"/>
              </w:rPr>
            </w:pPr>
            <w:r w:rsidRPr="003024AA">
              <w:rPr>
                <w:rFonts w:eastAsia="Arial" w:cstheme="minorHAnsi"/>
                <w:sz w:val="24"/>
                <w:szCs w:val="24"/>
                <w:lang w:eastAsia="en-GB"/>
              </w:rPr>
              <w:t xml:space="preserve">Is decisive with problem-solving skills. </w:t>
            </w:r>
          </w:p>
        </w:tc>
        <w:tc>
          <w:tcPr>
            <w:tcW w:w="1012" w:type="dxa"/>
            <w:shd w:val="clear" w:color="auto" w:fill="auto"/>
          </w:tcPr>
          <w:p w14:paraId="36BF0E85" w14:textId="77777777" w:rsidR="00252D27" w:rsidRPr="003024AA" w:rsidRDefault="00252D27" w:rsidP="0035273C">
            <w:pPr>
              <w:spacing w:after="0" w:line="240" w:lineRule="auto"/>
              <w:jc w:val="both"/>
              <w:rPr>
                <w:rFonts w:eastAsia="Arial" w:cstheme="minorHAnsi"/>
                <w:sz w:val="24"/>
                <w:szCs w:val="24"/>
                <w:lang w:eastAsia="en-GB"/>
              </w:rPr>
            </w:pPr>
            <w:r w:rsidRPr="003024AA">
              <w:rPr>
                <w:rFonts w:eastAsia="Arial" w:cstheme="minorHAnsi"/>
                <w:sz w:val="24"/>
                <w:szCs w:val="24"/>
                <w:lang w:eastAsia="en-GB"/>
              </w:rPr>
              <w:t xml:space="preserve">E, S, </w:t>
            </w:r>
          </w:p>
        </w:tc>
      </w:tr>
      <w:tr w:rsidR="00252D27" w:rsidRPr="00D85F94" w14:paraId="67E8BCA2" w14:textId="77777777" w:rsidTr="003024AA">
        <w:trPr>
          <w:trHeight w:val="433"/>
        </w:trPr>
        <w:tc>
          <w:tcPr>
            <w:tcW w:w="536" w:type="dxa"/>
          </w:tcPr>
          <w:p w14:paraId="4D5169BB" w14:textId="77777777" w:rsidR="00252D27" w:rsidRPr="00D85F94" w:rsidRDefault="00252D27" w:rsidP="0035273C">
            <w:pPr>
              <w:spacing w:after="0" w:line="240" w:lineRule="auto"/>
              <w:jc w:val="both"/>
              <w:rPr>
                <w:rFonts w:eastAsia="Arial" w:cstheme="minorHAnsi"/>
                <w:sz w:val="24"/>
                <w:szCs w:val="24"/>
                <w:lang w:eastAsia="en-GB"/>
              </w:rPr>
            </w:pPr>
            <w:r w:rsidRPr="00D85F94">
              <w:rPr>
                <w:rFonts w:eastAsia="Arial" w:cstheme="minorHAnsi"/>
                <w:sz w:val="24"/>
                <w:szCs w:val="24"/>
                <w:lang w:eastAsia="en-GB"/>
              </w:rPr>
              <w:t>k.</w:t>
            </w:r>
          </w:p>
        </w:tc>
        <w:tc>
          <w:tcPr>
            <w:tcW w:w="7796" w:type="dxa"/>
          </w:tcPr>
          <w:p w14:paraId="47520CCA" w14:textId="77777777" w:rsidR="00252D27" w:rsidRPr="003024AA" w:rsidRDefault="00252D27" w:rsidP="0035273C">
            <w:pPr>
              <w:widowControl w:val="0"/>
              <w:overflowPunct w:val="0"/>
              <w:autoSpaceDE w:val="0"/>
              <w:autoSpaceDN w:val="0"/>
              <w:adjustRightInd w:val="0"/>
              <w:spacing w:after="0" w:line="240" w:lineRule="auto"/>
              <w:jc w:val="both"/>
              <w:textAlignment w:val="baseline"/>
              <w:rPr>
                <w:rFonts w:eastAsia="Arial" w:cstheme="minorHAnsi"/>
                <w:sz w:val="24"/>
                <w:szCs w:val="24"/>
                <w:lang w:eastAsia="en-GB"/>
              </w:rPr>
            </w:pPr>
            <w:r w:rsidRPr="003024AA">
              <w:rPr>
                <w:rFonts w:eastAsia="Times New Roman" w:cstheme="minorHAnsi"/>
                <w:sz w:val="24"/>
                <w:szCs w:val="24"/>
                <w:lang w:eastAsia="en-GB"/>
              </w:rPr>
              <w:t xml:space="preserve">Is committed to safeguarding and protection of children. </w:t>
            </w:r>
          </w:p>
        </w:tc>
        <w:tc>
          <w:tcPr>
            <w:tcW w:w="1012" w:type="dxa"/>
            <w:shd w:val="clear" w:color="auto" w:fill="auto"/>
          </w:tcPr>
          <w:p w14:paraId="31C183C4" w14:textId="77777777" w:rsidR="00252D27" w:rsidRPr="003024AA" w:rsidRDefault="00252D27" w:rsidP="0035273C">
            <w:pPr>
              <w:spacing w:after="0" w:line="240" w:lineRule="auto"/>
              <w:jc w:val="both"/>
              <w:rPr>
                <w:rFonts w:eastAsia="Arial" w:cstheme="minorHAnsi"/>
                <w:sz w:val="24"/>
                <w:szCs w:val="24"/>
                <w:lang w:eastAsia="en-GB"/>
              </w:rPr>
            </w:pPr>
            <w:r w:rsidRPr="003024AA">
              <w:rPr>
                <w:rFonts w:eastAsia="Arial" w:cstheme="minorHAnsi"/>
                <w:sz w:val="24"/>
                <w:szCs w:val="24"/>
                <w:lang w:eastAsia="en-GB"/>
              </w:rPr>
              <w:t>E, S, I</w:t>
            </w:r>
          </w:p>
        </w:tc>
      </w:tr>
      <w:tr w:rsidR="00252D27" w:rsidRPr="00D85F94" w14:paraId="7B40B01B" w14:textId="77777777" w:rsidTr="003024AA">
        <w:trPr>
          <w:trHeight w:val="840"/>
        </w:trPr>
        <w:tc>
          <w:tcPr>
            <w:tcW w:w="536" w:type="dxa"/>
          </w:tcPr>
          <w:p w14:paraId="66998929" w14:textId="77777777" w:rsidR="00252D27" w:rsidRPr="00D85F94" w:rsidRDefault="00252D27" w:rsidP="0035273C">
            <w:pPr>
              <w:spacing w:after="0" w:line="240" w:lineRule="auto"/>
              <w:jc w:val="both"/>
              <w:rPr>
                <w:rFonts w:eastAsia="Arial" w:cstheme="minorHAnsi"/>
                <w:sz w:val="24"/>
                <w:szCs w:val="24"/>
                <w:lang w:eastAsia="en-GB"/>
              </w:rPr>
            </w:pPr>
            <w:r w:rsidRPr="00D85F94">
              <w:rPr>
                <w:rFonts w:eastAsia="Arial" w:cstheme="minorHAnsi"/>
                <w:sz w:val="24"/>
                <w:szCs w:val="24"/>
                <w:lang w:eastAsia="en-GB"/>
              </w:rPr>
              <w:t xml:space="preserve">l. </w:t>
            </w:r>
          </w:p>
        </w:tc>
        <w:tc>
          <w:tcPr>
            <w:tcW w:w="7796" w:type="dxa"/>
          </w:tcPr>
          <w:p w14:paraId="2B2FE2D5" w14:textId="77777777" w:rsidR="00252D27" w:rsidRPr="003024AA" w:rsidRDefault="00252D27" w:rsidP="0035273C">
            <w:pPr>
              <w:spacing w:after="0" w:line="240" w:lineRule="auto"/>
              <w:jc w:val="both"/>
              <w:rPr>
                <w:rFonts w:eastAsia="Arial" w:cstheme="minorHAnsi"/>
                <w:sz w:val="24"/>
                <w:szCs w:val="24"/>
                <w:lang w:eastAsia="en-GB"/>
              </w:rPr>
            </w:pPr>
            <w:r w:rsidRPr="003024AA">
              <w:rPr>
                <w:rFonts w:eastAsia="Arial" w:cstheme="minorHAnsi"/>
                <w:sz w:val="24"/>
                <w:szCs w:val="24"/>
                <w:lang w:eastAsia="en-GB"/>
              </w:rPr>
              <w:t xml:space="preserve">Honours and upholds the Company’s Equal Opportunity Policy, Dignity at Work Policy, Safeguarding and Protection of Children, Health and Safety and Data Protection Policy at all times.  </w:t>
            </w:r>
          </w:p>
        </w:tc>
        <w:tc>
          <w:tcPr>
            <w:tcW w:w="1012" w:type="dxa"/>
            <w:shd w:val="clear" w:color="auto" w:fill="auto"/>
          </w:tcPr>
          <w:p w14:paraId="671DBF4C" w14:textId="77777777" w:rsidR="00252D27" w:rsidRPr="003024AA" w:rsidRDefault="00252D27" w:rsidP="0035273C">
            <w:pPr>
              <w:spacing w:after="0" w:line="240" w:lineRule="auto"/>
              <w:jc w:val="both"/>
              <w:rPr>
                <w:rFonts w:eastAsia="Arial" w:cstheme="minorHAnsi"/>
                <w:sz w:val="24"/>
                <w:szCs w:val="24"/>
                <w:lang w:eastAsia="en-GB"/>
              </w:rPr>
            </w:pPr>
            <w:r w:rsidRPr="003024AA">
              <w:rPr>
                <w:rFonts w:eastAsia="Arial" w:cstheme="minorHAnsi"/>
                <w:sz w:val="24"/>
                <w:szCs w:val="24"/>
                <w:lang w:eastAsia="en-GB"/>
              </w:rPr>
              <w:t>E, S, I</w:t>
            </w:r>
          </w:p>
        </w:tc>
      </w:tr>
    </w:tbl>
    <w:p w14:paraId="7BB0F26B" w14:textId="77777777" w:rsidR="00252D27" w:rsidRPr="00D85F94" w:rsidRDefault="00252D27" w:rsidP="0035273C">
      <w:pPr>
        <w:spacing w:after="0" w:line="240" w:lineRule="auto"/>
        <w:jc w:val="both"/>
        <w:rPr>
          <w:rFonts w:eastAsia="Times New Roman" w:cstheme="minorHAnsi"/>
          <w:sz w:val="24"/>
          <w:szCs w:val="24"/>
          <w:lang w:eastAsia="en-GB"/>
        </w:rPr>
      </w:pPr>
    </w:p>
    <w:tbl>
      <w:tblPr>
        <w:tblW w:w="9356" w:type="dxa"/>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68"/>
        <w:gridCol w:w="1984"/>
        <w:gridCol w:w="426"/>
        <w:gridCol w:w="2693"/>
        <w:gridCol w:w="425"/>
        <w:gridCol w:w="3260"/>
      </w:tblGrid>
      <w:tr w:rsidR="00252D27" w:rsidRPr="00D85F94" w14:paraId="23141B0C" w14:textId="77777777" w:rsidTr="00977EE0">
        <w:trPr>
          <w:trHeight w:val="274"/>
        </w:trPr>
        <w:tc>
          <w:tcPr>
            <w:tcW w:w="2552" w:type="dxa"/>
            <w:gridSpan w:val="2"/>
            <w:shd w:val="clear" w:color="auto" w:fill="FFFFFF"/>
          </w:tcPr>
          <w:p w14:paraId="4E50E164" w14:textId="77777777" w:rsidR="00252D27" w:rsidRPr="00D85F94" w:rsidRDefault="00252D27" w:rsidP="0035273C">
            <w:pPr>
              <w:spacing w:after="0" w:line="240" w:lineRule="auto"/>
              <w:jc w:val="both"/>
              <w:rPr>
                <w:rFonts w:eastAsia="Times New Roman" w:cstheme="minorHAnsi"/>
                <w:b/>
                <w:caps/>
                <w:sz w:val="24"/>
                <w:szCs w:val="24"/>
                <w:lang w:eastAsia="en-GB"/>
              </w:rPr>
            </w:pPr>
            <w:r w:rsidRPr="00D85F94">
              <w:rPr>
                <w:rFonts w:eastAsia="Times New Roman" w:cstheme="minorHAnsi"/>
                <w:b/>
                <w:caps/>
                <w:sz w:val="24"/>
                <w:szCs w:val="24"/>
                <w:lang w:eastAsia="en-GB"/>
              </w:rPr>
              <w:t>Key:</w:t>
            </w:r>
          </w:p>
        </w:tc>
        <w:tc>
          <w:tcPr>
            <w:tcW w:w="426" w:type="dxa"/>
            <w:shd w:val="clear" w:color="auto" w:fill="F2F2F2"/>
          </w:tcPr>
          <w:p w14:paraId="0FE3902C" w14:textId="77777777" w:rsidR="00252D27" w:rsidRPr="00D85F94" w:rsidRDefault="00252D27" w:rsidP="0035273C">
            <w:pPr>
              <w:spacing w:after="0" w:line="240" w:lineRule="auto"/>
              <w:jc w:val="both"/>
              <w:rPr>
                <w:rFonts w:eastAsia="Times New Roman" w:cstheme="minorHAnsi"/>
                <w:sz w:val="24"/>
                <w:szCs w:val="24"/>
                <w:lang w:eastAsia="en-GB"/>
              </w:rPr>
            </w:pPr>
            <w:r w:rsidRPr="00D85F94">
              <w:rPr>
                <w:rFonts w:eastAsia="Times New Roman" w:cstheme="minorHAnsi"/>
                <w:sz w:val="24"/>
                <w:szCs w:val="24"/>
                <w:lang w:eastAsia="en-GB"/>
              </w:rPr>
              <w:t>D</w:t>
            </w:r>
          </w:p>
        </w:tc>
        <w:tc>
          <w:tcPr>
            <w:tcW w:w="2693" w:type="dxa"/>
          </w:tcPr>
          <w:p w14:paraId="281EAF78" w14:textId="77777777" w:rsidR="00252D27" w:rsidRPr="00D85F94" w:rsidRDefault="00252D27" w:rsidP="0035273C">
            <w:pPr>
              <w:spacing w:after="0" w:line="240" w:lineRule="auto"/>
              <w:jc w:val="both"/>
              <w:rPr>
                <w:rFonts w:eastAsia="Times New Roman" w:cstheme="minorHAnsi"/>
                <w:sz w:val="24"/>
                <w:szCs w:val="24"/>
                <w:lang w:eastAsia="en-GB"/>
              </w:rPr>
            </w:pPr>
            <w:r w:rsidRPr="00D85F94">
              <w:rPr>
                <w:rFonts w:eastAsia="Times New Roman" w:cstheme="minorHAnsi"/>
                <w:sz w:val="24"/>
                <w:szCs w:val="24"/>
                <w:lang w:eastAsia="en-GB"/>
              </w:rPr>
              <w:t>Desirable</w:t>
            </w:r>
          </w:p>
        </w:tc>
        <w:tc>
          <w:tcPr>
            <w:tcW w:w="425" w:type="dxa"/>
            <w:shd w:val="clear" w:color="auto" w:fill="F2F2F2"/>
          </w:tcPr>
          <w:p w14:paraId="3C3E4D02" w14:textId="77777777" w:rsidR="00252D27" w:rsidRPr="00D85F94" w:rsidRDefault="00252D27" w:rsidP="0035273C">
            <w:pPr>
              <w:spacing w:after="0" w:line="240" w:lineRule="auto"/>
              <w:jc w:val="both"/>
              <w:rPr>
                <w:rFonts w:eastAsia="Times New Roman" w:cstheme="minorHAnsi"/>
                <w:sz w:val="24"/>
                <w:szCs w:val="24"/>
                <w:lang w:eastAsia="en-GB"/>
              </w:rPr>
            </w:pPr>
            <w:r w:rsidRPr="00D85F94">
              <w:rPr>
                <w:rFonts w:eastAsia="Times New Roman" w:cstheme="minorHAnsi"/>
                <w:sz w:val="24"/>
                <w:szCs w:val="24"/>
                <w:lang w:eastAsia="en-GB"/>
              </w:rPr>
              <w:t>I</w:t>
            </w:r>
          </w:p>
        </w:tc>
        <w:tc>
          <w:tcPr>
            <w:tcW w:w="3260" w:type="dxa"/>
          </w:tcPr>
          <w:p w14:paraId="3D1D2B54" w14:textId="77777777" w:rsidR="00252D27" w:rsidRPr="00D85F94" w:rsidRDefault="00252D27" w:rsidP="0035273C">
            <w:pPr>
              <w:spacing w:after="0" w:line="240" w:lineRule="auto"/>
              <w:jc w:val="both"/>
              <w:rPr>
                <w:rFonts w:eastAsia="Times New Roman" w:cstheme="minorHAnsi"/>
                <w:sz w:val="24"/>
                <w:szCs w:val="24"/>
                <w:lang w:eastAsia="en-GB"/>
              </w:rPr>
            </w:pPr>
            <w:r w:rsidRPr="00D85F94">
              <w:rPr>
                <w:rFonts w:eastAsia="Times New Roman" w:cstheme="minorHAnsi"/>
                <w:sz w:val="24"/>
                <w:szCs w:val="24"/>
                <w:lang w:eastAsia="en-GB"/>
              </w:rPr>
              <w:t>Evaluated at interview</w:t>
            </w:r>
          </w:p>
        </w:tc>
      </w:tr>
      <w:tr w:rsidR="00252D27" w:rsidRPr="00D85F94" w14:paraId="695FF056" w14:textId="77777777" w:rsidTr="00977EE0">
        <w:tc>
          <w:tcPr>
            <w:tcW w:w="568" w:type="dxa"/>
            <w:shd w:val="clear" w:color="auto" w:fill="F2F2F2"/>
          </w:tcPr>
          <w:p w14:paraId="555E538E" w14:textId="77777777" w:rsidR="00252D27" w:rsidRPr="00D85F94" w:rsidRDefault="00252D27" w:rsidP="0035273C">
            <w:pPr>
              <w:spacing w:after="0" w:line="240" w:lineRule="auto"/>
              <w:jc w:val="both"/>
              <w:rPr>
                <w:rFonts w:eastAsia="Times New Roman" w:cstheme="minorHAnsi"/>
                <w:sz w:val="24"/>
                <w:szCs w:val="24"/>
                <w:lang w:eastAsia="en-GB"/>
              </w:rPr>
            </w:pPr>
            <w:r w:rsidRPr="00D85F94">
              <w:rPr>
                <w:rFonts w:eastAsia="Times New Roman" w:cstheme="minorHAnsi"/>
                <w:sz w:val="24"/>
                <w:szCs w:val="24"/>
                <w:lang w:eastAsia="en-GB"/>
              </w:rPr>
              <w:t>E</w:t>
            </w:r>
          </w:p>
        </w:tc>
        <w:tc>
          <w:tcPr>
            <w:tcW w:w="1984" w:type="dxa"/>
          </w:tcPr>
          <w:p w14:paraId="1EB85145" w14:textId="77777777" w:rsidR="00252D27" w:rsidRPr="00D85F94" w:rsidRDefault="00252D27" w:rsidP="0035273C">
            <w:pPr>
              <w:spacing w:after="0" w:line="240" w:lineRule="auto"/>
              <w:jc w:val="both"/>
              <w:rPr>
                <w:rFonts w:eastAsia="Times New Roman" w:cstheme="minorHAnsi"/>
                <w:sz w:val="24"/>
                <w:szCs w:val="24"/>
                <w:lang w:eastAsia="en-GB"/>
              </w:rPr>
            </w:pPr>
            <w:r w:rsidRPr="00D85F94">
              <w:rPr>
                <w:rFonts w:eastAsia="Times New Roman" w:cstheme="minorHAnsi"/>
                <w:sz w:val="24"/>
                <w:szCs w:val="24"/>
                <w:lang w:eastAsia="en-GB"/>
              </w:rPr>
              <w:t>Essential</w:t>
            </w:r>
          </w:p>
        </w:tc>
        <w:tc>
          <w:tcPr>
            <w:tcW w:w="426" w:type="dxa"/>
            <w:shd w:val="clear" w:color="auto" w:fill="F2F2F2"/>
          </w:tcPr>
          <w:p w14:paraId="20128003" w14:textId="77777777" w:rsidR="00252D27" w:rsidRPr="00D85F94" w:rsidRDefault="00252D27" w:rsidP="0035273C">
            <w:pPr>
              <w:spacing w:after="0" w:line="240" w:lineRule="auto"/>
              <w:jc w:val="both"/>
              <w:rPr>
                <w:rFonts w:eastAsia="Times New Roman" w:cstheme="minorHAnsi"/>
                <w:sz w:val="24"/>
                <w:szCs w:val="24"/>
                <w:lang w:eastAsia="en-GB"/>
              </w:rPr>
            </w:pPr>
            <w:r w:rsidRPr="00D85F94">
              <w:rPr>
                <w:rFonts w:eastAsia="Times New Roman" w:cstheme="minorHAnsi"/>
                <w:sz w:val="24"/>
                <w:szCs w:val="24"/>
                <w:lang w:eastAsia="en-GB"/>
              </w:rPr>
              <w:t>S</w:t>
            </w:r>
          </w:p>
        </w:tc>
        <w:tc>
          <w:tcPr>
            <w:tcW w:w="2693" w:type="dxa"/>
          </w:tcPr>
          <w:p w14:paraId="00C5B28F" w14:textId="77777777" w:rsidR="00252D27" w:rsidRPr="00D85F94" w:rsidRDefault="00252D27" w:rsidP="0035273C">
            <w:pPr>
              <w:spacing w:after="0" w:line="240" w:lineRule="auto"/>
              <w:jc w:val="both"/>
              <w:rPr>
                <w:rFonts w:eastAsia="Times New Roman" w:cstheme="minorHAnsi"/>
                <w:sz w:val="24"/>
                <w:szCs w:val="24"/>
                <w:lang w:eastAsia="en-GB"/>
              </w:rPr>
            </w:pPr>
            <w:r w:rsidRPr="00D85F94">
              <w:rPr>
                <w:rFonts w:eastAsia="Times New Roman" w:cstheme="minorHAnsi"/>
                <w:sz w:val="24"/>
                <w:szCs w:val="24"/>
                <w:lang w:eastAsia="en-GB"/>
              </w:rPr>
              <w:t>Short listing criteria</w:t>
            </w:r>
          </w:p>
        </w:tc>
        <w:tc>
          <w:tcPr>
            <w:tcW w:w="425" w:type="dxa"/>
            <w:shd w:val="clear" w:color="auto" w:fill="F2F2F2"/>
          </w:tcPr>
          <w:p w14:paraId="3B5FC5A8" w14:textId="77777777" w:rsidR="00252D27" w:rsidRPr="00D85F94" w:rsidRDefault="00252D27" w:rsidP="0035273C">
            <w:pPr>
              <w:spacing w:after="0" w:line="240" w:lineRule="auto"/>
              <w:jc w:val="both"/>
              <w:rPr>
                <w:rFonts w:eastAsia="Times New Roman" w:cstheme="minorHAnsi"/>
                <w:sz w:val="24"/>
                <w:szCs w:val="24"/>
                <w:lang w:eastAsia="en-GB"/>
              </w:rPr>
            </w:pPr>
            <w:r w:rsidRPr="00D85F94">
              <w:rPr>
                <w:rFonts w:eastAsia="Times New Roman" w:cstheme="minorHAnsi"/>
                <w:sz w:val="24"/>
                <w:szCs w:val="24"/>
                <w:lang w:eastAsia="en-GB"/>
              </w:rPr>
              <w:t>T</w:t>
            </w:r>
          </w:p>
        </w:tc>
        <w:tc>
          <w:tcPr>
            <w:tcW w:w="3260" w:type="dxa"/>
          </w:tcPr>
          <w:p w14:paraId="642E903A" w14:textId="77777777" w:rsidR="00252D27" w:rsidRPr="00D85F94" w:rsidRDefault="00252D27" w:rsidP="0035273C">
            <w:pPr>
              <w:spacing w:after="0" w:line="240" w:lineRule="auto"/>
              <w:jc w:val="both"/>
              <w:rPr>
                <w:rFonts w:eastAsia="Times New Roman" w:cstheme="minorHAnsi"/>
                <w:sz w:val="24"/>
                <w:szCs w:val="24"/>
                <w:lang w:eastAsia="en-GB"/>
              </w:rPr>
            </w:pPr>
            <w:r w:rsidRPr="00D85F94">
              <w:rPr>
                <w:rFonts w:eastAsia="Times New Roman" w:cstheme="minorHAnsi"/>
                <w:sz w:val="24"/>
                <w:szCs w:val="24"/>
                <w:lang w:eastAsia="en-GB"/>
              </w:rPr>
              <w:t>Subject to test</w:t>
            </w:r>
          </w:p>
        </w:tc>
      </w:tr>
    </w:tbl>
    <w:p w14:paraId="20940955" w14:textId="77777777" w:rsidR="00252D27" w:rsidRPr="00D85F94" w:rsidRDefault="00252D27" w:rsidP="0035273C">
      <w:pPr>
        <w:pBdr>
          <w:top w:val="nil"/>
          <w:left w:val="nil"/>
          <w:bottom w:val="nil"/>
          <w:right w:val="nil"/>
          <w:between w:val="nil"/>
        </w:pBdr>
        <w:spacing w:after="0"/>
        <w:contextualSpacing/>
        <w:jc w:val="both"/>
        <w:rPr>
          <w:rFonts w:eastAsia="Arial" w:cstheme="minorHAnsi"/>
          <w:sz w:val="24"/>
          <w:szCs w:val="24"/>
          <w:lang w:eastAsia="en-GB"/>
        </w:rPr>
      </w:pPr>
    </w:p>
    <w:p w14:paraId="6A36BF8B" w14:textId="77777777" w:rsidR="00252D27" w:rsidRPr="00D85F94" w:rsidRDefault="00252D27" w:rsidP="0035273C">
      <w:pPr>
        <w:spacing w:after="0" w:line="240" w:lineRule="auto"/>
        <w:jc w:val="both"/>
        <w:rPr>
          <w:rFonts w:eastAsia="Times New Roman" w:cstheme="minorHAnsi"/>
          <w:b/>
          <w:sz w:val="24"/>
          <w:szCs w:val="24"/>
          <w:u w:val="single"/>
          <w:lang w:eastAsia="en-GB"/>
        </w:rPr>
      </w:pPr>
    </w:p>
    <w:p w14:paraId="515F2424" w14:textId="77777777" w:rsidR="00252D27" w:rsidRPr="00D85F94" w:rsidRDefault="00252D27" w:rsidP="0035273C">
      <w:pPr>
        <w:spacing w:after="0" w:line="240" w:lineRule="auto"/>
        <w:jc w:val="both"/>
        <w:rPr>
          <w:rFonts w:eastAsia="Times New Roman" w:cstheme="minorHAnsi"/>
          <w:sz w:val="24"/>
          <w:szCs w:val="24"/>
          <w:lang w:eastAsia="en-GB"/>
        </w:rPr>
      </w:pPr>
    </w:p>
    <w:p w14:paraId="49FA6174" w14:textId="77777777" w:rsidR="00252D27" w:rsidRPr="00D85F94" w:rsidRDefault="00252D27" w:rsidP="0035273C">
      <w:pPr>
        <w:spacing w:after="0" w:line="240" w:lineRule="auto"/>
        <w:jc w:val="both"/>
        <w:rPr>
          <w:rFonts w:eastAsia="Times New Roman" w:cstheme="minorHAnsi"/>
          <w:sz w:val="24"/>
          <w:szCs w:val="24"/>
          <w:lang w:eastAsia="en-GB"/>
        </w:rPr>
      </w:pPr>
    </w:p>
    <w:p w14:paraId="5EEA4841" w14:textId="77777777" w:rsidR="00252D27" w:rsidRDefault="00252D27" w:rsidP="0035273C">
      <w:pPr>
        <w:pStyle w:val="Title"/>
        <w:jc w:val="both"/>
        <w:rPr>
          <w:rFonts w:eastAsia="Arial" w:cs="Arial"/>
          <w:bCs/>
          <w:u w:color="000000"/>
        </w:rPr>
      </w:pPr>
    </w:p>
    <w:sectPr w:rsidR="00252D27" w:rsidSect="00295C45">
      <w:headerReference w:type="default" r:id="rId13"/>
      <w:footerReference w:type="default" r:id="rId14"/>
      <w:headerReference w:type="first" r:id="rId15"/>
      <w:pgSz w:w="11906" w:h="16838"/>
      <w:pgMar w:top="1361" w:right="1134" w:bottom="1418"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DEB3F" w14:textId="77777777" w:rsidR="00747B04" w:rsidRDefault="00747B04" w:rsidP="00E06A5C">
      <w:pPr>
        <w:spacing w:after="0" w:line="240" w:lineRule="auto"/>
      </w:pPr>
      <w:r>
        <w:separator/>
      </w:r>
    </w:p>
  </w:endnote>
  <w:endnote w:type="continuationSeparator" w:id="0">
    <w:p w14:paraId="1B6EC86C" w14:textId="77777777" w:rsidR="00747B04" w:rsidRDefault="00747B04" w:rsidP="00E06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4234" w14:textId="07792A36" w:rsidR="00C16947" w:rsidRDefault="00C16947">
    <w:pPr>
      <w:pStyle w:val="Footer"/>
    </w:pPr>
    <w:r w:rsidRPr="00C16947">
      <w:rPr>
        <w:rFonts w:ascii="Calibri" w:eastAsia="Calibri" w:hAnsi="Calibri" w:cs="Times New Roman"/>
        <w:noProof/>
        <w:sz w:val="24"/>
        <w:szCs w:val="24"/>
      </w:rPr>
      <mc:AlternateContent>
        <mc:Choice Requires="wpg">
          <w:drawing>
            <wp:anchor distT="0" distB="0" distL="114300" distR="114300" simplePos="0" relativeHeight="251659264" behindDoc="0" locked="0" layoutInCell="1" allowOverlap="1" wp14:anchorId="4E550483" wp14:editId="26D635D4">
              <wp:simplePos x="0" y="0"/>
              <wp:positionH relativeFrom="column">
                <wp:posOffset>-642258</wp:posOffset>
              </wp:positionH>
              <wp:positionV relativeFrom="paragraph">
                <wp:posOffset>-223157</wp:posOffset>
              </wp:positionV>
              <wp:extent cx="7208520" cy="7620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8520" cy="762000"/>
                        <a:chOff x="0" y="0"/>
                        <a:chExt cx="6562725" cy="762000"/>
                      </a:xfrm>
                    </wpg:grpSpPr>
                    <wps:wsp>
                      <wps:cNvPr id="4" name="Text Box 4"/>
                      <wps:cNvSpPr txBox="1"/>
                      <wps:spPr>
                        <a:xfrm>
                          <a:off x="123825" y="533400"/>
                          <a:ext cx="6438900" cy="228600"/>
                        </a:xfrm>
                        <a:prstGeom prst="rect">
                          <a:avLst/>
                        </a:prstGeom>
                        <a:solidFill>
                          <a:sysClr val="window" lastClr="FFFFFF"/>
                        </a:solidFill>
                        <a:ln w="6350">
                          <a:noFill/>
                        </a:ln>
                      </wps:spPr>
                      <wps:txbx>
                        <w:txbxContent>
                          <w:p w14:paraId="018947FD" w14:textId="77777777" w:rsidR="00C16947" w:rsidRPr="00186BFB" w:rsidRDefault="00C16947" w:rsidP="00C16947">
                            <w:pPr>
                              <w:jc w:val="center"/>
                              <w:rPr>
                                <w:rFonts w:ascii="Arial" w:hAnsi="Arial" w:cs="Arial"/>
                                <w:sz w:val="16"/>
                                <w:szCs w:val="16"/>
                              </w:rPr>
                            </w:pPr>
                            <w:r w:rsidRPr="00186BFB">
                              <w:rPr>
                                <w:rFonts w:ascii="Arial" w:hAnsi="Arial" w:cs="Arial"/>
                                <w:sz w:val="16"/>
                                <w:szCs w:val="16"/>
                              </w:rPr>
                              <w:t>Registere</w:t>
                            </w:r>
                            <w:r>
                              <w:rPr>
                                <w:rFonts w:ascii="Arial" w:hAnsi="Arial" w:cs="Arial"/>
                                <w:sz w:val="16"/>
                                <w:szCs w:val="16"/>
                              </w:rPr>
                              <w:t>d</w:t>
                            </w:r>
                            <w:r w:rsidRPr="00186BFB">
                              <w:rPr>
                                <w:rFonts w:ascii="Arial" w:hAnsi="Arial" w:cs="Arial"/>
                                <w:sz w:val="16"/>
                                <w:szCs w:val="16"/>
                              </w:rPr>
                              <w:t xml:space="preserve"> in England and Wales No: 10276456. Registered office:</w:t>
                            </w:r>
                            <w:r>
                              <w:rPr>
                                <w:rFonts w:ascii="Arial" w:hAnsi="Arial" w:cs="Arial"/>
                                <w:sz w:val="16"/>
                                <w:szCs w:val="16"/>
                              </w:rPr>
                              <w:t xml:space="preserve"> </w:t>
                            </w:r>
                            <w:r w:rsidRPr="00186BFB">
                              <w:rPr>
                                <w:rFonts w:ascii="Arial" w:hAnsi="Arial" w:cs="Arial"/>
                                <w:sz w:val="16"/>
                                <w:szCs w:val="16"/>
                              </w:rPr>
                              <w:t>Cantium House. Railway Approach, Wallington SM6 0DZ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a:stretch>
                          <a:fillRect/>
                        </a:stretch>
                      </pic:blipFill>
                      <pic:spPr>
                        <a:xfrm>
                          <a:off x="0" y="0"/>
                          <a:ext cx="6562725" cy="522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550483" id="Group 2" o:spid="_x0000_s1026" style="position:absolute;margin-left:-50.55pt;margin-top:-17.55pt;width:567.6pt;height:60pt;z-index:251659264;mso-width-relative:margin;mso-height-relative:margin" coordsize="65627,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">
              <v:shapetype id="_x0000_t202" coordsize="21600,21600" o:spt="202" path="m,l,21600r21600,l21600,xe">
                <v:stroke joinstyle="miter"/>
                <v:path gradientshapeok="t" o:connecttype="rect"/>
              </v:shapetype>
              <v:shape id="Text Box 4" o:spid="_x0000_s1027" type="#_x0000_t202" style="position:absolute;left:1238;top:5334;width:6438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fillcolor="window" stroked="f" strokeweight=".5pt">
                <v:textbox>
                  <w:txbxContent>
                    <w:p w14:paraId="018947FD" w14:textId="77777777" w:rsidR="00C16947" w:rsidRPr="00186BFB" w:rsidRDefault="00C16947" w:rsidP="00C16947">
                      <w:pPr>
                        <w:jc w:val="center"/>
                        <w:rPr>
                          <w:rFonts w:ascii="Arial" w:hAnsi="Arial" w:cs="Arial"/>
                          <w:sz w:val="16"/>
                          <w:szCs w:val="16"/>
                        </w:rPr>
                      </w:pPr>
                      <w:r w:rsidRPr="00186BFB">
                        <w:rPr>
                          <w:rFonts w:ascii="Arial" w:hAnsi="Arial" w:cs="Arial"/>
                          <w:sz w:val="16"/>
                          <w:szCs w:val="16"/>
                        </w:rPr>
                        <w:t>Registere</w:t>
                      </w:r>
                      <w:r>
                        <w:rPr>
                          <w:rFonts w:ascii="Arial" w:hAnsi="Arial" w:cs="Arial"/>
                          <w:sz w:val="16"/>
                          <w:szCs w:val="16"/>
                        </w:rPr>
                        <w:t>d</w:t>
                      </w:r>
                      <w:r w:rsidRPr="00186BFB">
                        <w:rPr>
                          <w:rFonts w:ascii="Arial" w:hAnsi="Arial" w:cs="Arial"/>
                          <w:sz w:val="16"/>
                          <w:szCs w:val="16"/>
                        </w:rPr>
                        <w:t xml:space="preserve"> in England and Wales No: 10276456. Registered office:</w:t>
                      </w:r>
                      <w:r>
                        <w:rPr>
                          <w:rFonts w:ascii="Arial" w:hAnsi="Arial" w:cs="Arial"/>
                          <w:sz w:val="16"/>
                          <w:szCs w:val="16"/>
                        </w:rPr>
                        <w:t xml:space="preserve"> </w:t>
                      </w:r>
                      <w:r w:rsidRPr="00186BFB">
                        <w:rPr>
                          <w:rFonts w:ascii="Arial" w:hAnsi="Arial" w:cs="Arial"/>
                          <w:sz w:val="16"/>
                          <w:szCs w:val="16"/>
                        </w:rPr>
                        <w:t>Cantium House. Railway Approach, Wallington SM6 0DZ</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65627;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">
                <v:imagedata r:id="rId2"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6ECB" w14:textId="77777777" w:rsidR="00747B04" w:rsidRDefault="00747B04" w:rsidP="00E06A5C">
      <w:pPr>
        <w:spacing w:after="0" w:line="240" w:lineRule="auto"/>
      </w:pPr>
      <w:r>
        <w:separator/>
      </w:r>
    </w:p>
  </w:footnote>
  <w:footnote w:type="continuationSeparator" w:id="0">
    <w:p w14:paraId="4180535D" w14:textId="77777777" w:rsidR="00747B04" w:rsidRDefault="00747B04" w:rsidP="00E06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96BE" w14:textId="2B0DC626" w:rsidR="00605E48" w:rsidRDefault="007005B1">
    <w:pPr>
      <w:pStyle w:val="Header"/>
    </w:pPr>
    <w:r>
      <w:rPr>
        <w:noProof/>
      </w:rPr>
      <w:drawing>
        <wp:anchor distT="0" distB="0" distL="114300" distR="114300" simplePos="0" relativeHeight="251661312" behindDoc="0" locked="0" layoutInCell="1" allowOverlap="1" wp14:anchorId="4A776D35" wp14:editId="71530282">
          <wp:simplePos x="0" y="0"/>
          <wp:positionH relativeFrom="margin">
            <wp:align>center</wp:align>
          </wp:positionH>
          <wp:positionV relativeFrom="paragraph">
            <wp:posOffset>-364036</wp:posOffset>
          </wp:positionV>
          <wp:extent cx="821871" cy="68876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871" cy="68876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2C98" w14:textId="067AC407" w:rsidR="00A248D5" w:rsidRDefault="00A248D5">
    <w:pPr>
      <w:pStyle w:val="Header"/>
    </w:pPr>
    <w:r w:rsidRPr="00D85F94">
      <w:rPr>
        <w:rFonts w:cstheme="minorHAnsi"/>
        <w:noProof/>
        <w:sz w:val="28"/>
        <w:szCs w:val="28"/>
      </w:rPr>
      <w:drawing>
        <wp:anchor distT="0" distB="0" distL="114300" distR="114300" simplePos="0" relativeHeight="251663360" behindDoc="1" locked="0" layoutInCell="1" allowOverlap="1" wp14:anchorId="2EBF03C1" wp14:editId="6B16A340">
          <wp:simplePos x="0" y="0"/>
          <wp:positionH relativeFrom="margin">
            <wp:posOffset>-141515</wp:posOffset>
          </wp:positionH>
          <wp:positionV relativeFrom="paragraph">
            <wp:posOffset>-326027</wp:posOffset>
          </wp:positionV>
          <wp:extent cx="6099175" cy="1350645"/>
          <wp:effectExtent l="0" t="0" r="0" b="1905"/>
          <wp:wrapTight wrapText="bothSides">
            <wp:wrapPolygon edited="0">
              <wp:start x="0" y="0"/>
              <wp:lineTo x="0" y="21326"/>
              <wp:lineTo x="21521" y="21326"/>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99175" cy="13506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F07"/>
    <w:multiLevelType w:val="hybridMultilevel"/>
    <w:tmpl w:val="67E2E8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94723CE"/>
    <w:multiLevelType w:val="hybridMultilevel"/>
    <w:tmpl w:val="8F74FD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BB0E71"/>
    <w:multiLevelType w:val="hybridMultilevel"/>
    <w:tmpl w:val="53484A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867E7"/>
    <w:multiLevelType w:val="hybridMultilevel"/>
    <w:tmpl w:val="F9909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717963"/>
    <w:multiLevelType w:val="hybridMultilevel"/>
    <w:tmpl w:val="994EC1CC"/>
    <w:lvl w:ilvl="0" w:tplc="A702A0B4">
      <w:start w:val="1"/>
      <w:numFmt w:val="lowerRoman"/>
      <w:lvlText w:val="%1)"/>
      <w:lvlJc w:val="left"/>
      <w:pPr>
        <w:ind w:left="765" w:hanging="720"/>
      </w:pPr>
      <w:rPr>
        <w:rFonts w:hint="default"/>
      </w:rPr>
    </w:lvl>
    <w:lvl w:ilvl="1" w:tplc="08090019">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15:restartNumberingAfterBreak="0">
    <w:nsid w:val="124F0F44"/>
    <w:multiLevelType w:val="multilevel"/>
    <w:tmpl w:val="928C9FF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 w15:restartNumberingAfterBreak="0">
    <w:nsid w:val="18D85ADF"/>
    <w:multiLevelType w:val="multilevel"/>
    <w:tmpl w:val="AE94E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FA5536"/>
    <w:multiLevelType w:val="hybridMultilevel"/>
    <w:tmpl w:val="66E03E80"/>
    <w:lvl w:ilvl="0" w:tplc="3F66940A">
      <w:start w:val="1"/>
      <w:numFmt w:val="decimal"/>
      <w:lvlText w:val="%1."/>
      <w:lvlJc w:val="left"/>
      <w:pPr>
        <w:ind w:left="460" w:hanging="360"/>
      </w:pPr>
      <w:rPr>
        <w:rFonts w:hint="default"/>
        <w:w w:val="99"/>
        <w:lang w:val="en-GB" w:eastAsia="en-US" w:bidi="ar-SA"/>
      </w:rPr>
    </w:lvl>
    <w:lvl w:ilvl="1" w:tplc="AC8E58C6">
      <w:numFmt w:val="bullet"/>
      <w:lvlText w:val=""/>
      <w:lvlJc w:val="left"/>
      <w:pPr>
        <w:ind w:left="1180" w:hanging="361"/>
      </w:pPr>
      <w:rPr>
        <w:rFonts w:ascii="Symbol" w:eastAsia="Symbol" w:hAnsi="Symbol" w:cs="Symbol" w:hint="default"/>
        <w:b w:val="0"/>
        <w:bCs w:val="0"/>
        <w:i w:val="0"/>
        <w:iCs w:val="0"/>
        <w:w w:val="100"/>
        <w:sz w:val="24"/>
        <w:szCs w:val="24"/>
        <w:lang w:val="en-GB" w:eastAsia="en-US" w:bidi="ar-SA"/>
      </w:rPr>
    </w:lvl>
    <w:lvl w:ilvl="2" w:tplc="1384F6C0">
      <w:numFmt w:val="bullet"/>
      <w:lvlText w:val="•"/>
      <w:lvlJc w:val="left"/>
      <w:pPr>
        <w:ind w:left="2146" w:hanging="361"/>
      </w:pPr>
      <w:rPr>
        <w:rFonts w:hint="default"/>
        <w:lang w:val="en-GB" w:eastAsia="en-US" w:bidi="ar-SA"/>
      </w:rPr>
    </w:lvl>
    <w:lvl w:ilvl="3" w:tplc="A3F8FC28">
      <w:numFmt w:val="bullet"/>
      <w:lvlText w:val="•"/>
      <w:lvlJc w:val="left"/>
      <w:pPr>
        <w:ind w:left="3113" w:hanging="361"/>
      </w:pPr>
      <w:rPr>
        <w:rFonts w:hint="default"/>
        <w:lang w:val="en-GB" w:eastAsia="en-US" w:bidi="ar-SA"/>
      </w:rPr>
    </w:lvl>
    <w:lvl w:ilvl="4" w:tplc="1C9E5CAE">
      <w:numFmt w:val="bullet"/>
      <w:lvlText w:val="•"/>
      <w:lvlJc w:val="left"/>
      <w:pPr>
        <w:ind w:left="4080" w:hanging="361"/>
      </w:pPr>
      <w:rPr>
        <w:rFonts w:hint="default"/>
        <w:lang w:val="en-GB" w:eastAsia="en-US" w:bidi="ar-SA"/>
      </w:rPr>
    </w:lvl>
    <w:lvl w:ilvl="5" w:tplc="0C42A036">
      <w:numFmt w:val="bullet"/>
      <w:lvlText w:val="•"/>
      <w:lvlJc w:val="left"/>
      <w:pPr>
        <w:ind w:left="5046" w:hanging="361"/>
      </w:pPr>
      <w:rPr>
        <w:rFonts w:hint="default"/>
        <w:lang w:val="en-GB" w:eastAsia="en-US" w:bidi="ar-SA"/>
      </w:rPr>
    </w:lvl>
    <w:lvl w:ilvl="6" w:tplc="A282CF08">
      <w:numFmt w:val="bullet"/>
      <w:lvlText w:val="•"/>
      <w:lvlJc w:val="left"/>
      <w:pPr>
        <w:ind w:left="6013" w:hanging="361"/>
      </w:pPr>
      <w:rPr>
        <w:rFonts w:hint="default"/>
        <w:lang w:val="en-GB" w:eastAsia="en-US" w:bidi="ar-SA"/>
      </w:rPr>
    </w:lvl>
    <w:lvl w:ilvl="7" w:tplc="E2289FE6">
      <w:numFmt w:val="bullet"/>
      <w:lvlText w:val="•"/>
      <w:lvlJc w:val="left"/>
      <w:pPr>
        <w:ind w:left="6980" w:hanging="361"/>
      </w:pPr>
      <w:rPr>
        <w:rFonts w:hint="default"/>
        <w:lang w:val="en-GB" w:eastAsia="en-US" w:bidi="ar-SA"/>
      </w:rPr>
    </w:lvl>
    <w:lvl w:ilvl="8" w:tplc="CC8A4C66">
      <w:numFmt w:val="bullet"/>
      <w:lvlText w:val="•"/>
      <w:lvlJc w:val="left"/>
      <w:pPr>
        <w:ind w:left="7946" w:hanging="361"/>
      </w:pPr>
      <w:rPr>
        <w:rFonts w:hint="default"/>
        <w:lang w:val="en-GB" w:eastAsia="en-US" w:bidi="ar-SA"/>
      </w:rPr>
    </w:lvl>
  </w:abstractNum>
  <w:abstractNum w:abstractNumId="8" w15:restartNumberingAfterBreak="0">
    <w:nsid w:val="1E2476BD"/>
    <w:multiLevelType w:val="hybridMultilevel"/>
    <w:tmpl w:val="FF22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5346B"/>
    <w:multiLevelType w:val="hybridMultilevel"/>
    <w:tmpl w:val="36D012BA"/>
    <w:lvl w:ilvl="0" w:tplc="DC9AC12C">
      <w:numFmt w:val="bullet"/>
      <w:lvlText w:val=""/>
      <w:lvlJc w:val="left"/>
      <w:pPr>
        <w:ind w:left="361" w:hanging="361"/>
      </w:pPr>
      <w:rPr>
        <w:rFonts w:ascii="Symbol" w:eastAsia="Symbol" w:hAnsi="Symbol" w:cs="Symbol" w:hint="default"/>
        <w:b w:val="0"/>
        <w:bCs w:val="0"/>
        <w:i w:val="0"/>
        <w:iCs w:val="0"/>
        <w:color w:val="333333"/>
        <w:w w:val="99"/>
        <w:sz w:val="22"/>
        <w:szCs w:val="22"/>
        <w:lang w:val="en-GB" w:eastAsia="en-US" w:bidi="ar-SA"/>
      </w:rPr>
    </w:lvl>
    <w:lvl w:ilvl="1" w:tplc="3D380F76">
      <w:numFmt w:val="bullet"/>
      <w:lvlText w:val="•"/>
      <w:lvlJc w:val="left"/>
      <w:pPr>
        <w:ind w:left="1231" w:hanging="361"/>
      </w:pPr>
      <w:rPr>
        <w:rFonts w:hint="default"/>
        <w:lang w:val="en-GB" w:eastAsia="en-US" w:bidi="ar-SA"/>
      </w:rPr>
    </w:lvl>
    <w:lvl w:ilvl="2" w:tplc="9294CC9A">
      <w:numFmt w:val="bullet"/>
      <w:lvlText w:val="•"/>
      <w:lvlJc w:val="left"/>
      <w:pPr>
        <w:ind w:left="2101" w:hanging="361"/>
      </w:pPr>
      <w:rPr>
        <w:rFonts w:hint="default"/>
        <w:lang w:val="en-GB" w:eastAsia="en-US" w:bidi="ar-SA"/>
      </w:rPr>
    </w:lvl>
    <w:lvl w:ilvl="3" w:tplc="B7BC28A8">
      <w:numFmt w:val="bullet"/>
      <w:lvlText w:val="•"/>
      <w:lvlJc w:val="left"/>
      <w:pPr>
        <w:ind w:left="2971" w:hanging="361"/>
      </w:pPr>
      <w:rPr>
        <w:rFonts w:hint="default"/>
        <w:lang w:val="en-GB" w:eastAsia="en-US" w:bidi="ar-SA"/>
      </w:rPr>
    </w:lvl>
    <w:lvl w:ilvl="4" w:tplc="1DFC9C0A">
      <w:numFmt w:val="bullet"/>
      <w:lvlText w:val="•"/>
      <w:lvlJc w:val="left"/>
      <w:pPr>
        <w:ind w:left="3841" w:hanging="361"/>
      </w:pPr>
      <w:rPr>
        <w:rFonts w:hint="default"/>
        <w:lang w:val="en-GB" w:eastAsia="en-US" w:bidi="ar-SA"/>
      </w:rPr>
    </w:lvl>
    <w:lvl w:ilvl="5" w:tplc="B15E0962">
      <w:numFmt w:val="bullet"/>
      <w:lvlText w:val="•"/>
      <w:lvlJc w:val="left"/>
      <w:pPr>
        <w:ind w:left="4711" w:hanging="361"/>
      </w:pPr>
      <w:rPr>
        <w:rFonts w:hint="default"/>
        <w:lang w:val="en-GB" w:eastAsia="en-US" w:bidi="ar-SA"/>
      </w:rPr>
    </w:lvl>
    <w:lvl w:ilvl="6" w:tplc="3F6C868C">
      <w:numFmt w:val="bullet"/>
      <w:lvlText w:val="•"/>
      <w:lvlJc w:val="left"/>
      <w:pPr>
        <w:ind w:left="5581" w:hanging="361"/>
      </w:pPr>
      <w:rPr>
        <w:rFonts w:hint="default"/>
        <w:lang w:val="en-GB" w:eastAsia="en-US" w:bidi="ar-SA"/>
      </w:rPr>
    </w:lvl>
    <w:lvl w:ilvl="7" w:tplc="21FE73A4">
      <w:numFmt w:val="bullet"/>
      <w:lvlText w:val="•"/>
      <w:lvlJc w:val="left"/>
      <w:pPr>
        <w:ind w:left="6451" w:hanging="361"/>
      </w:pPr>
      <w:rPr>
        <w:rFonts w:hint="default"/>
        <w:lang w:val="en-GB" w:eastAsia="en-US" w:bidi="ar-SA"/>
      </w:rPr>
    </w:lvl>
    <w:lvl w:ilvl="8" w:tplc="EF960276">
      <w:numFmt w:val="bullet"/>
      <w:lvlText w:val="•"/>
      <w:lvlJc w:val="left"/>
      <w:pPr>
        <w:ind w:left="7321" w:hanging="361"/>
      </w:pPr>
      <w:rPr>
        <w:rFonts w:hint="default"/>
        <w:lang w:val="en-GB" w:eastAsia="en-US" w:bidi="ar-SA"/>
      </w:rPr>
    </w:lvl>
  </w:abstractNum>
  <w:abstractNum w:abstractNumId="10" w15:restartNumberingAfterBreak="0">
    <w:nsid w:val="215E44C9"/>
    <w:multiLevelType w:val="multilevel"/>
    <w:tmpl w:val="1D1293F4"/>
    <w:lvl w:ilvl="0">
      <w:start w:val="3"/>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1" w15:restartNumberingAfterBreak="0">
    <w:nsid w:val="2BD95C4C"/>
    <w:multiLevelType w:val="multilevel"/>
    <w:tmpl w:val="0DAA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3E2698"/>
    <w:multiLevelType w:val="multilevel"/>
    <w:tmpl w:val="C27CB50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3" w15:restartNumberingAfterBreak="0">
    <w:nsid w:val="36022ED8"/>
    <w:multiLevelType w:val="multilevel"/>
    <w:tmpl w:val="1886535A"/>
    <w:lvl w:ilvl="0">
      <w:start w:val="1"/>
      <w:numFmt w:val="decimal"/>
      <w:lvlText w:val="%1."/>
      <w:lvlJc w:val="left"/>
      <w:pPr>
        <w:ind w:left="0" w:hanging="360"/>
      </w:pPr>
      <w:rPr>
        <w:rFonts w:hint="default"/>
        <w:b/>
      </w:rPr>
    </w:lvl>
    <w:lvl w:ilvl="1">
      <w:start w:val="1"/>
      <w:numFmt w:val="decimal"/>
      <w:isLgl/>
      <w:lvlText w:val="%1.%2"/>
      <w:lvlJc w:val="left"/>
      <w:pPr>
        <w:ind w:left="360" w:hanging="360"/>
      </w:pPr>
      <w:rPr>
        <w:rFonts w:cs="Calibri" w:hint="default"/>
        <w:b/>
        <w:color w:val="222222"/>
      </w:rPr>
    </w:lvl>
    <w:lvl w:ilvl="2">
      <w:start w:val="1"/>
      <w:numFmt w:val="decimal"/>
      <w:isLgl/>
      <w:lvlText w:val="%1.%2.%3"/>
      <w:lvlJc w:val="left"/>
      <w:pPr>
        <w:ind w:left="1080" w:hanging="720"/>
      </w:pPr>
      <w:rPr>
        <w:rFonts w:cs="Calibri" w:hint="default"/>
        <w:color w:val="222222"/>
      </w:rPr>
    </w:lvl>
    <w:lvl w:ilvl="3">
      <w:start w:val="1"/>
      <w:numFmt w:val="decimal"/>
      <w:isLgl/>
      <w:lvlText w:val="%1.%2.%3.%4"/>
      <w:lvlJc w:val="left"/>
      <w:pPr>
        <w:ind w:left="1440" w:hanging="720"/>
      </w:pPr>
      <w:rPr>
        <w:rFonts w:cs="Calibri" w:hint="default"/>
        <w:color w:val="222222"/>
      </w:rPr>
    </w:lvl>
    <w:lvl w:ilvl="4">
      <w:start w:val="1"/>
      <w:numFmt w:val="decimal"/>
      <w:isLgl/>
      <w:lvlText w:val="%1.%2.%3.%4.%5"/>
      <w:lvlJc w:val="left"/>
      <w:pPr>
        <w:ind w:left="2160" w:hanging="1080"/>
      </w:pPr>
      <w:rPr>
        <w:rFonts w:cs="Calibri" w:hint="default"/>
        <w:color w:val="222222"/>
      </w:rPr>
    </w:lvl>
    <w:lvl w:ilvl="5">
      <w:start w:val="1"/>
      <w:numFmt w:val="decimal"/>
      <w:isLgl/>
      <w:lvlText w:val="%1.%2.%3.%4.%5.%6"/>
      <w:lvlJc w:val="left"/>
      <w:pPr>
        <w:ind w:left="2520" w:hanging="1080"/>
      </w:pPr>
      <w:rPr>
        <w:rFonts w:cs="Calibri" w:hint="default"/>
        <w:color w:val="222222"/>
      </w:rPr>
    </w:lvl>
    <w:lvl w:ilvl="6">
      <w:start w:val="1"/>
      <w:numFmt w:val="decimal"/>
      <w:isLgl/>
      <w:lvlText w:val="%1.%2.%3.%4.%5.%6.%7"/>
      <w:lvlJc w:val="left"/>
      <w:pPr>
        <w:ind w:left="3240" w:hanging="1440"/>
      </w:pPr>
      <w:rPr>
        <w:rFonts w:cs="Calibri" w:hint="default"/>
        <w:color w:val="222222"/>
      </w:rPr>
    </w:lvl>
    <w:lvl w:ilvl="7">
      <w:start w:val="1"/>
      <w:numFmt w:val="decimal"/>
      <w:isLgl/>
      <w:lvlText w:val="%1.%2.%3.%4.%5.%6.%7.%8"/>
      <w:lvlJc w:val="left"/>
      <w:pPr>
        <w:ind w:left="3600" w:hanging="1440"/>
      </w:pPr>
      <w:rPr>
        <w:rFonts w:cs="Calibri" w:hint="default"/>
        <w:color w:val="222222"/>
      </w:rPr>
    </w:lvl>
    <w:lvl w:ilvl="8">
      <w:start w:val="1"/>
      <w:numFmt w:val="decimal"/>
      <w:isLgl/>
      <w:lvlText w:val="%1.%2.%3.%4.%5.%6.%7.%8.%9"/>
      <w:lvlJc w:val="left"/>
      <w:pPr>
        <w:ind w:left="4320" w:hanging="1800"/>
      </w:pPr>
      <w:rPr>
        <w:rFonts w:cs="Calibri" w:hint="default"/>
        <w:color w:val="222222"/>
      </w:rPr>
    </w:lvl>
  </w:abstractNum>
  <w:abstractNum w:abstractNumId="14" w15:restartNumberingAfterBreak="0">
    <w:nsid w:val="364D6F9B"/>
    <w:multiLevelType w:val="hybridMultilevel"/>
    <w:tmpl w:val="9842AEC6"/>
    <w:lvl w:ilvl="0" w:tplc="705CF7BC">
      <w:start w:val="1"/>
      <w:numFmt w:val="lowerLetter"/>
      <w:lvlText w:val="%1)"/>
      <w:lvlJc w:val="left"/>
      <w:pPr>
        <w:ind w:left="820" w:hanging="360"/>
      </w:pPr>
      <w:rPr>
        <w:rFonts w:ascii="Arial" w:eastAsia="Arial" w:hAnsi="Arial" w:cs="Arial"/>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3A0500D9"/>
    <w:multiLevelType w:val="hybridMultilevel"/>
    <w:tmpl w:val="3C06436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5136D8"/>
    <w:multiLevelType w:val="hybridMultilevel"/>
    <w:tmpl w:val="5BBE0170"/>
    <w:lvl w:ilvl="0" w:tplc="6B645B2A">
      <w:numFmt w:val="bullet"/>
      <w:lvlText w:val=""/>
      <w:lvlJc w:val="left"/>
      <w:pPr>
        <w:ind w:left="360" w:hanging="360"/>
      </w:pPr>
      <w:rPr>
        <w:rFonts w:ascii="Symbol" w:eastAsia="Symbol" w:hAnsi="Symbol" w:cs="Symbol" w:hint="default"/>
        <w:b w:val="0"/>
        <w:bCs w:val="0"/>
        <w:i w:val="0"/>
        <w:iCs w:val="0"/>
        <w:w w:val="100"/>
        <w:sz w:val="24"/>
        <w:szCs w:val="24"/>
        <w:lang w:val="en-GB" w:eastAsia="en-US" w:bidi="ar-SA"/>
      </w:rPr>
    </w:lvl>
    <w:lvl w:ilvl="1" w:tplc="E7ECE7DC">
      <w:numFmt w:val="bullet"/>
      <w:lvlText w:val="•"/>
      <w:lvlJc w:val="left"/>
      <w:pPr>
        <w:ind w:left="938" w:hanging="360"/>
      </w:pPr>
      <w:rPr>
        <w:rFonts w:hint="default"/>
        <w:lang w:val="en-GB" w:eastAsia="en-US" w:bidi="ar-SA"/>
      </w:rPr>
    </w:lvl>
    <w:lvl w:ilvl="2" w:tplc="5F944488">
      <w:numFmt w:val="bullet"/>
      <w:lvlText w:val="•"/>
      <w:lvlJc w:val="left"/>
      <w:pPr>
        <w:ind w:left="1524" w:hanging="360"/>
      </w:pPr>
      <w:rPr>
        <w:rFonts w:hint="default"/>
        <w:lang w:val="en-GB" w:eastAsia="en-US" w:bidi="ar-SA"/>
      </w:rPr>
    </w:lvl>
    <w:lvl w:ilvl="3" w:tplc="61F0AF5C">
      <w:numFmt w:val="bullet"/>
      <w:lvlText w:val="•"/>
      <w:lvlJc w:val="left"/>
      <w:pPr>
        <w:ind w:left="2109" w:hanging="360"/>
      </w:pPr>
      <w:rPr>
        <w:rFonts w:hint="default"/>
        <w:lang w:val="en-GB" w:eastAsia="en-US" w:bidi="ar-SA"/>
      </w:rPr>
    </w:lvl>
    <w:lvl w:ilvl="4" w:tplc="E7043C02">
      <w:numFmt w:val="bullet"/>
      <w:lvlText w:val="•"/>
      <w:lvlJc w:val="left"/>
      <w:pPr>
        <w:ind w:left="2695" w:hanging="360"/>
      </w:pPr>
      <w:rPr>
        <w:rFonts w:hint="default"/>
        <w:lang w:val="en-GB" w:eastAsia="en-US" w:bidi="ar-SA"/>
      </w:rPr>
    </w:lvl>
    <w:lvl w:ilvl="5" w:tplc="A9D6FF30">
      <w:numFmt w:val="bullet"/>
      <w:lvlText w:val="•"/>
      <w:lvlJc w:val="left"/>
      <w:pPr>
        <w:ind w:left="3280" w:hanging="360"/>
      </w:pPr>
      <w:rPr>
        <w:rFonts w:hint="default"/>
        <w:lang w:val="en-GB" w:eastAsia="en-US" w:bidi="ar-SA"/>
      </w:rPr>
    </w:lvl>
    <w:lvl w:ilvl="6" w:tplc="75407C20">
      <w:numFmt w:val="bullet"/>
      <w:lvlText w:val="•"/>
      <w:lvlJc w:val="left"/>
      <w:pPr>
        <w:ind w:left="3866" w:hanging="360"/>
      </w:pPr>
      <w:rPr>
        <w:rFonts w:hint="default"/>
        <w:lang w:val="en-GB" w:eastAsia="en-US" w:bidi="ar-SA"/>
      </w:rPr>
    </w:lvl>
    <w:lvl w:ilvl="7" w:tplc="447487B4">
      <w:numFmt w:val="bullet"/>
      <w:lvlText w:val="•"/>
      <w:lvlJc w:val="left"/>
      <w:pPr>
        <w:ind w:left="4451" w:hanging="360"/>
      </w:pPr>
      <w:rPr>
        <w:rFonts w:hint="default"/>
        <w:lang w:val="en-GB" w:eastAsia="en-US" w:bidi="ar-SA"/>
      </w:rPr>
    </w:lvl>
    <w:lvl w:ilvl="8" w:tplc="9E72297E">
      <w:numFmt w:val="bullet"/>
      <w:lvlText w:val="•"/>
      <w:lvlJc w:val="left"/>
      <w:pPr>
        <w:ind w:left="5037" w:hanging="360"/>
      </w:pPr>
      <w:rPr>
        <w:rFonts w:hint="default"/>
        <w:lang w:val="en-GB" w:eastAsia="en-US" w:bidi="ar-SA"/>
      </w:rPr>
    </w:lvl>
  </w:abstractNum>
  <w:abstractNum w:abstractNumId="17" w15:restartNumberingAfterBreak="0">
    <w:nsid w:val="4CB57831"/>
    <w:multiLevelType w:val="hybridMultilevel"/>
    <w:tmpl w:val="7DFA4A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6C61FC"/>
    <w:multiLevelType w:val="hybridMultilevel"/>
    <w:tmpl w:val="4DA2AA8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C487A6F"/>
    <w:multiLevelType w:val="hybridMultilevel"/>
    <w:tmpl w:val="82B609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39C1D85"/>
    <w:multiLevelType w:val="multilevel"/>
    <w:tmpl w:val="A9A25B88"/>
    <w:lvl w:ilvl="0">
      <w:start w:val="1"/>
      <w:numFmt w:val="lowerLetter"/>
      <w:lvlText w:val="%1)"/>
      <w:lvlJc w:val="left"/>
      <w:pPr>
        <w:ind w:left="785" w:hanging="360"/>
      </w:pPr>
      <w:rPr>
        <w:rFonts w:hint="default"/>
      </w:rPr>
    </w:lvl>
    <w:lvl w:ilvl="1">
      <w:start w:val="1"/>
      <w:numFmt w:val="decimal"/>
      <w:lvlText w:val="%1.%2"/>
      <w:lvlJc w:val="left"/>
      <w:pPr>
        <w:ind w:left="885" w:hanging="360"/>
      </w:pPr>
      <w:rPr>
        <w:rFonts w:hint="default"/>
      </w:rPr>
    </w:lvl>
    <w:lvl w:ilvl="2">
      <w:start w:val="1"/>
      <w:numFmt w:val="decimal"/>
      <w:lvlText w:val="%1.%2.%3"/>
      <w:lvlJc w:val="left"/>
      <w:pPr>
        <w:ind w:left="1345" w:hanging="720"/>
      </w:pPr>
      <w:rPr>
        <w:rFonts w:hint="default"/>
      </w:rPr>
    </w:lvl>
    <w:lvl w:ilvl="3">
      <w:start w:val="1"/>
      <w:numFmt w:val="decimal"/>
      <w:lvlText w:val="%1.%2.%3.%4"/>
      <w:lvlJc w:val="left"/>
      <w:pPr>
        <w:ind w:left="1805" w:hanging="1080"/>
      </w:pPr>
      <w:rPr>
        <w:rFonts w:hint="default"/>
      </w:rPr>
    </w:lvl>
    <w:lvl w:ilvl="4">
      <w:start w:val="1"/>
      <w:numFmt w:val="decimal"/>
      <w:lvlText w:val="%1.%2.%3.%4.%5"/>
      <w:lvlJc w:val="left"/>
      <w:pPr>
        <w:ind w:left="1905" w:hanging="1080"/>
      </w:pPr>
      <w:rPr>
        <w:rFonts w:hint="default"/>
      </w:rPr>
    </w:lvl>
    <w:lvl w:ilvl="5">
      <w:start w:val="1"/>
      <w:numFmt w:val="decimal"/>
      <w:lvlText w:val="%1.%2.%3.%4.%5.%6"/>
      <w:lvlJc w:val="left"/>
      <w:pPr>
        <w:ind w:left="2365" w:hanging="1440"/>
      </w:pPr>
      <w:rPr>
        <w:rFonts w:hint="default"/>
      </w:rPr>
    </w:lvl>
    <w:lvl w:ilvl="6">
      <w:start w:val="1"/>
      <w:numFmt w:val="decimal"/>
      <w:lvlText w:val="%1.%2.%3.%4.%5.%6.%7"/>
      <w:lvlJc w:val="left"/>
      <w:pPr>
        <w:ind w:left="2465" w:hanging="1440"/>
      </w:pPr>
      <w:rPr>
        <w:rFonts w:hint="default"/>
      </w:rPr>
    </w:lvl>
    <w:lvl w:ilvl="7">
      <w:start w:val="1"/>
      <w:numFmt w:val="decimal"/>
      <w:lvlText w:val="%1.%2.%3.%4.%5.%6.%7.%8"/>
      <w:lvlJc w:val="left"/>
      <w:pPr>
        <w:ind w:left="2925" w:hanging="1800"/>
      </w:pPr>
      <w:rPr>
        <w:rFonts w:hint="default"/>
      </w:rPr>
    </w:lvl>
    <w:lvl w:ilvl="8">
      <w:start w:val="1"/>
      <w:numFmt w:val="decimal"/>
      <w:lvlText w:val="%1.%2.%3.%4.%5.%6.%7.%8.%9"/>
      <w:lvlJc w:val="left"/>
      <w:pPr>
        <w:ind w:left="3025" w:hanging="1800"/>
      </w:pPr>
      <w:rPr>
        <w:rFonts w:hint="default"/>
      </w:rPr>
    </w:lvl>
  </w:abstractNum>
  <w:abstractNum w:abstractNumId="21" w15:restartNumberingAfterBreak="0">
    <w:nsid w:val="74E557B1"/>
    <w:multiLevelType w:val="hybridMultilevel"/>
    <w:tmpl w:val="D02E08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9C97768"/>
    <w:multiLevelType w:val="hybridMultilevel"/>
    <w:tmpl w:val="E4A414E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F006E8"/>
    <w:multiLevelType w:val="hybridMultilevel"/>
    <w:tmpl w:val="3C06436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2546665">
    <w:abstractNumId w:val="7"/>
  </w:num>
  <w:num w:numId="2" w16cid:durableId="550264768">
    <w:abstractNumId w:val="16"/>
  </w:num>
  <w:num w:numId="3" w16cid:durableId="447238749">
    <w:abstractNumId w:val="9"/>
  </w:num>
  <w:num w:numId="4" w16cid:durableId="236746334">
    <w:abstractNumId w:val="1"/>
  </w:num>
  <w:num w:numId="5" w16cid:durableId="952052482">
    <w:abstractNumId w:val="19"/>
  </w:num>
  <w:num w:numId="6" w16cid:durableId="401221362">
    <w:abstractNumId w:val="14"/>
  </w:num>
  <w:num w:numId="7" w16cid:durableId="987171115">
    <w:abstractNumId w:val="20"/>
  </w:num>
  <w:num w:numId="8" w16cid:durableId="1455294739">
    <w:abstractNumId w:val="10"/>
  </w:num>
  <w:num w:numId="9" w16cid:durableId="1226716874">
    <w:abstractNumId w:val="6"/>
  </w:num>
  <w:num w:numId="10" w16cid:durableId="454182355">
    <w:abstractNumId w:val="12"/>
  </w:num>
  <w:num w:numId="11" w16cid:durableId="1646469598">
    <w:abstractNumId w:val="5"/>
  </w:num>
  <w:num w:numId="12" w16cid:durableId="827748565">
    <w:abstractNumId w:val="13"/>
  </w:num>
  <w:num w:numId="13" w16cid:durableId="1548570153">
    <w:abstractNumId w:val="18"/>
  </w:num>
  <w:num w:numId="14" w16cid:durableId="1309751324">
    <w:abstractNumId w:val="2"/>
  </w:num>
  <w:num w:numId="15" w16cid:durableId="1405647012">
    <w:abstractNumId w:val="17"/>
  </w:num>
  <w:num w:numId="16" w16cid:durableId="1869103632">
    <w:abstractNumId w:val="3"/>
  </w:num>
  <w:num w:numId="17" w16cid:durableId="733353618">
    <w:abstractNumId w:val="0"/>
  </w:num>
  <w:num w:numId="18" w16cid:durableId="244187548">
    <w:abstractNumId w:val="21"/>
  </w:num>
  <w:num w:numId="19" w16cid:durableId="2112504630">
    <w:abstractNumId w:val="11"/>
  </w:num>
  <w:num w:numId="20" w16cid:durableId="1021248931">
    <w:abstractNumId w:val="8"/>
  </w:num>
  <w:num w:numId="21" w16cid:durableId="197594626">
    <w:abstractNumId w:val="4"/>
  </w:num>
  <w:num w:numId="22" w16cid:durableId="834952878">
    <w:abstractNumId w:val="22"/>
  </w:num>
  <w:num w:numId="23" w16cid:durableId="828980504">
    <w:abstractNumId w:val="23"/>
  </w:num>
  <w:num w:numId="24" w16cid:durableId="7716306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1" w:cryptProviderType="rsaAES" w:cryptAlgorithmClass="hash" w:cryptAlgorithmType="typeAny" w:cryptAlgorithmSid="14" w:cryptSpinCount="100000" w:hash="woIqB+38A74vqk0HGm7JthJTuC93aOIzscukm9NWeXSJAFAFrpIttytwjV//YyDleHEYM60EMSW2Tjz62HGP1w==" w:salt="A/kCe7e2jFIB2h8ylAiDg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F2"/>
    <w:rsid w:val="000172B1"/>
    <w:rsid w:val="000736CE"/>
    <w:rsid w:val="000750A0"/>
    <w:rsid w:val="000B16BC"/>
    <w:rsid w:val="00121C0B"/>
    <w:rsid w:val="001A2D98"/>
    <w:rsid w:val="002515EF"/>
    <w:rsid w:val="00252D27"/>
    <w:rsid w:val="00295C45"/>
    <w:rsid w:val="002B2EF2"/>
    <w:rsid w:val="003024AA"/>
    <w:rsid w:val="003343E7"/>
    <w:rsid w:val="0034733A"/>
    <w:rsid w:val="0035273C"/>
    <w:rsid w:val="003D63CF"/>
    <w:rsid w:val="003E55D1"/>
    <w:rsid w:val="00424C0B"/>
    <w:rsid w:val="004364EC"/>
    <w:rsid w:val="00452E0D"/>
    <w:rsid w:val="00456002"/>
    <w:rsid w:val="0047588D"/>
    <w:rsid w:val="00486C98"/>
    <w:rsid w:val="004A1A03"/>
    <w:rsid w:val="004C2664"/>
    <w:rsid w:val="005144AD"/>
    <w:rsid w:val="00582900"/>
    <w:rsid w:val="005A1C45"/>
    <w:rsid w:val="005C34D3"/>
    <w:rsid w:val="005C3820"/>
    <w:rsid w:val="006040B3"/>
    <w:rsid w:val="00605E48"/>
    <w:rsid w:val="00645E88"/>
    <w:rsid w:val="006B1C5E"/>
    <w:rsid w:val="006E5AF2"/>
    <w:rsid w:val="007005B1"/>
    <w:rsid w:val="00701119"/>
    <w:rsid w:val="0074611E"/>
    <w:rsid w:val="00747B04"/>
    <w:rsid w:val="00766ACF"/>
    <w:rsid w:val="007B175E"/>
    <w:rsid w:val="007C6E29"/>
    <w:rsid w:val="007D6AC3"/>
    <w:rsid w:val="0081164B"/>
    <w:rsid w:val="008432EA"/>
    <w:rsid w:val="008651F3"/>
    <w:rsid w:val="00870D7A"/>
    <w:rsid w:val="008C1288"/>
    <w:rsid w:val="00905B9B"/>
    <w:rsid w:val="0091017B"/>
    <w:rsid w:val="0092481B"/>
    <w:rsid w:val="0094214F"/>
    <w:rsid w:val="00974646"/>
    <w:rsid w:val="00982BB7"/>
    <w:rsid w:val="009F5112"/>
    <w:rsid w:val="00A172F5"/>
    <w:rsid w:val="00A248D5"/>
    <w:rsid w:val="00A503B7"/>
    <w:rsid w:val="00A80E3E"/>
    <w:rsid w:val="00A90DEB"/>
    <w:rsid w:val="00A956EB"/>
    <w:rsid w:val="00AC6081"/>
    <w:rsid w:val="00AD278B"/>
    <w:rsid w:val="00AE08C4"/>
    <w:rsid w:val="00B432C0"/>
    <w:rsid w:val="00B45C5A"/>
    <w:rsid w:val="00BA6727"/>
    <w:rsid w:val="00BB408D"/>
    <w:rsid w:val="00BB43E0"/>
    <w:rsid w:val="00BE06D6"/>
    <w:rsid w:val="00BE2280"/>
    <w:rsid w:val="00BF0967"/>
    <w:rsid w:val="00BF22A0"/>
    <w:rsid w:val="00BF57F2"/>
    <w:rsid w:val="00C16947"/>
    <w:rsid w:val="00C216D9"/>
    <w:rsid w:val="00C21BC8"/>
    <w:rsid w:val="00C73EEC"/>
    <w:rsid w:val="00C8235B"/>
    <w:rsid w:val="00C91C64"/>
    <w:rsid w:val="00CF6F4A"/>
    <w:rsid w:val="00D11D28"/>
    <w:rsid w:val="00D30AC0"/>
    <w:rsid w:val="00D775AB"/>
    <w:rsid w:val="00D85F94"/>
    <w:rsid w:val="00DC46BE"/>
    <w:rsid w:val="00DF145B"/>
    <w:rsid w:val="00E06A5C"/>
    <w:rsid w:val="00E2527E"/>
    <w:rsid w:val="00EA3DFA"/>
    <w:rsid w:val="00EC041E"/>
    <w:rsid w:val="00EC5362"/>
    <w:rsid w:val="00ED30C9"/>
    <w:rsid w:val="00EE73EA"/>
    <w:rsid w:val="00F014A4"/>
    <w:rsid w:val="00F06975"/>
    <w:rsid w:val="00F209FD"/>
    <w:rsid w:val="00F7749A"/>
    <w:rsid w:val="00FB7701"/>
    <w:rsid w:val="00FC4B18"/>
    <w:rsid w:val="00FE6CC6"/>
    <w:rsid w:val="00FF0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601EA"/>
  <w15:chartTrackingRefBased/>
  <w15:docId w15:val="{8E878462-A992-41F7-90E7-EAEC1AB7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248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EA3DFA"/>
    <w:pPr>
      <w:keepNext/>
      <w:spacing w:after="0" w:line="240" w:lineRule="auto"/>
      <w:outlineLvl w:val="4"/>
    </w:pPr>
    <w:rPr>
      <w:rFonts w:ascii="Arial" w:eastAsia="Times New Roman"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527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6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A5C"/>
  </w:style>
  <w:style w:type="paragraph" w:styleId="Footer">
    <w:name w:val="footer"/>
    <w:basedOn w:val="Normal"/>
    <w:link w:val="FooterChar"/>
    <w:uiPriority w:val="99"/>
    <w:unhideWhenUsed/>
    <w:rsid w:val="00E06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A5C"/>
  </w:style>
  <w:style w:type="character" w:customStyle="1" w:styleId="Heading5Char">
    <w:name w:val="Heading 5 Char"/>
    <w:basedOn w:val="DefaultParagraphFont"/>
    <w:link w:val="Heading5"/>
    <w:rsid w:val="00EA3DFA"/>
    <w:rPr>
      <w:rFonts w:ascii="Arial" w:eastAsia="Times New Roman" w:hAnsi="Arial" w:cs="Arial"/>
      <w:b/>
      <w:bCs/>
      <w:szCs w:val="20"/>
    </w:rPr>
  </w:style>
  <w:style w:type="paragraph" w:styleId="Title">
    <w:name w:val="Title"/>
    <w:basedOn w:val="Normal"/>
    <w:link w:val="TitleChar"/>
    <w:qFormat/>
    <w:rsid w:val="00EA3DFA"/>
    <w:pPr>
      <w:spacing w:after="0" w:line="240" w:lineRule="auto"/>
      <w:jc w:val="center"/>
    </w:pPr>
    <w:rPr>
      <w:rFonts w:ascii="Arial" w:eastAsia="Times New Roman" w:hAnsi="Arial" w:cs="Times New Roman"/>
      <w:b/>
      <w:sz w:val="36"/>
      <w:szCs w:val="20"/>
    </w:rPr>
  </w:style>
  <w:style w:type="character" w:customStyle="1" w:styleId="TitleChar">
    <w:name w:val="Title Char"/>
    <w:basedOn w:val="DefaultParagraphFont"/>
    <w:link w:val="Title"/>
    <w:rsid w:val="00EA3DFA"/>
    <w:rPr>
      <w:rFonts w:ascii="Arial" w:eastAsia="Times New Roman" w:hAnsi="Arial" w:cs="Times New Roman"/>
      <w:b/>
      <w:sz w:val="36"/>
      <w:szCs w:val="20"/>
    </w:rPr>
  </w:style>
  <w:style w:type="paragraph" w:customStyle="1" w:styleId="Anewheading">
    <w:name w:val="A new heading"/>
    <w:basedOn w:val="Normal"/>
    <w:autoRedefine/>
    <w:rsid w:val="00EA3DFA"/>
    <w:pPr>
      <w:spacing w:after="120" w:line="240" w:lineRule="auto"/>
      <w:jc w:val="both"/>
    </w:pPr>
    <w:rPr>
      <w:rFonts w:ascii="Century Gothic" w:eastAsia="Times New Roman" w:hAnsi="Century Gothic" w:cs="Times New Roman"/>
      <w:b/>
      <w:sz w:val="24"/>
      <w:szCs w:val="24"/>
    </w:rPr>
  </w:style>
  <w:style w:type="paragraph" w:styleId="ListParagraph">
    <w:name w:val="List Paragraph"/>
    <w:basedOn w:val="Normal"/>
    <w:uiPriority w:val="34"/>
    <w:qFormat/>
    <w:rsid w:val="00EA3DFA"/>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uiPriority w:val="99"/>
    <w:rsid w:val="00EA3DFA"/>
    <w:pPr>
      <w:pBdr>
        <w:top w:val="nil"/>
        <w:left w:val="nil"/>
        <w:bottom w:val="nil"/>
        <w:right w:val="nil"/>
        <w:between w:val="nil"/>
        <w:bar w:val="nil"/>
      </w:pBdr>
      <w:spacing w:after="210" w:line="210" w:lineRule="atLeast"/>
      <w:jc w:val="both"/>
    </w:pPr>
    <w:rPr>
      <w:rFonts w:ascii="Times New Roman" w:eastAsia="Arial Unicode MS" w:hAnsi="Times New Roman" w:cs="Arial Unicode MS"/>
      <w:color w:val="000000"/>
      <w:sz w:val="17"/>
      <w:szCs w:val="17"/>
      <w:u w:color="000000"/>
      <w:bdr w:val="nil"/>
      <w:lang w:val="en-US" w:eastAsia="en-GB"/>
    </w:rPr>
  </w:style>
  <w:style w:type="character" w:styleId="CommentReference">
    <w:name w:val="annotation reference"/>
    <w:rsid w:val="00EA3DFA"/>
    <w:rPr>
      <w:sz w:val="16"/>
      <w:szCs w:val="16"/>
    </w:rPr>
  </w:style>
  <w:style w:type="character" w:styleId="Hyperlink">
    <w:name w:val="Hyperlink"/>
    <w:basedOn w:val="DefaultParagraphFont"/>
    <w:uiPriority w:val="99"/>
    <w:unhideWhenUsed/>
    <w:rsid w:val="00AC6081"/>
    <w:rPr>
      <w:color w:val="0563C1" w:themeColor="hyperlink"/>
      <w:u w:val="single"/>
    </w:rPr>
  </w:style>
  <w:style w:type="character" w:styleId="UnresolvedMention">
    <w:name w:val="Unresolved Mention"/>
    <w:basedOn w:val="DefaultParagraphFont"/>
    <w:uiPriority w:val="99"/>
    <w:semiHidden/>
    <w:unhideWhenUsed/>
    <w:rsid w:val="00AC6081"/>
    <w:rPr>
      <w:color w:val="605E5C"/>
      <w:shd w:val="clear" w:color="auto" w:fill="E1DFDD"/>
    </w:rPr>
  </w:style>
  <w:style w:type="character" w:customStyle="1" w:styleId="Heading2Char">
    <w:name w:val="Heading 2 Char"/>
    <w:basedOn w:val="DefaultParagraphFont"/>
    <w:link w:val="Heading2"/>
    <w:uiPriority w:val="9"/>
    <w:semiHidden/>
    <w:rsid w:val="0092481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becca.tinney@cognu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gnus.org.uk/work-with-us/current-vacancies/cognus-application-for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cognus.org.uk/wp-content/uploads/2021/06/Cognus-Application-Form.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30C2BC008C0C4580856B21E9092D36" ma:contentTypeVersion="13" ma:contentTypeDescription="Create a new document." ma:contentTypeScope="" ma:versionID="f40f952e626b563731a7754b61085a13">
  <xsd:schema xmlns:xsd="http://www.w3.org/2001/XMLSchema" xmlns:xs="http://www.w3.org/2001/XMLSchema" xmlns:p="http://schemas.microsoft.com/office/2006/metadata/properties" xmlns:ns2="f203d0bb-b7ef-46a6-90e0-e119ba03a92c" xmlns:ns3="ce58e8e1-4f22-4835-a6f1-5ed38a95d6ae" targetNamespace="http://schemas.microsoft.com/office/2006/metadata/properties" ma:root="true" ma:fieldsID="78bcb139133c9a2adb5f69f0056b54db" ns2:_="" ns3:_="">
    <xsd:import namespace="f203d0bb-b7ef-46a6-90e0-e119ba03a92c"/>
    <xsd:import namespace="ce58e8e1-4f22-4835-a6f1-5ed38a95d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3d0bb-b7ef-46a6-90e0-e119ba03a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8e8e1-4f22-4835-a6f1-5ed38a95d6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5DC2E-D0D3-4CB3-BF6B-C4BFA8284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3d0bb-b7ef-46a6-90e0-e119ba03a92c"/>
    <ds:schemaRef ds:uri="ce58e8e1-4f22-4835-a6f1-5ed38a95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E51BA-45E3-419A-8806-5AC573CA7E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D2D025-CFAC-4C16-A2B2-5604D83CD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Benjamin</dc:creator>
  <cp:keywords/>
  <dc:description/>
  <cp:lastModifiedBy>Priscilla Fung</cp:lastModifiedBy>
  <cp:revision>3</cp:revision>
  <dcterms:created xsi:type="dcterms:W3CDTF">2024-09-18T14:44:00Z</dcterms:created>
  <dcterms:modified xsi:type="dcterms:W3CDTF">2024-09-18T14:45:00Z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0x0101003F30C2BC008C0C4580856B21E9092D36</vt:lpwstr>
  </property>
</Properties>
</file>